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8FBE9" w14:textId="1CDC3236" w:rsidR="00E96949" w:rsidRPr="00554E27" w:rsidRDefault="005E7577" w:rsidP="00235E4F">
      <w:pPr>
        <w:jc w:val="center"/>
        <w:rPr>
          <w:rFonts w:cs="Bader"/>
          <w:sz w:val="36"/>
          <w:szCs w:val="36"/>
          <w:rtl/>
        </w:rPr>
      </w:pPr>
      <w:r w:rsidRPr="00554E27">
        <w:rPr>
          <w:rFonts w:cs="Bader" w:hint="cs"/>
          <w:sz w:val="36"/>
          <w:szCs w:val="36"/>
          <w:rtl/>
        </w:rPr>
        <w:t>بسم الله الرحمن الرحيم</w:t>
      </w:r>
    </w:p>
    <w:p w14:paraId="381C5E11" w14:textId="2EA7D926" w:rsidR="005E7577" w:rsidRPr="002C39FA" w:rsidRDefault="00D940E1" w:rsidP="001650EA">
      <w:pPr>
        <w:jc w:val="center"/>
        <w:rPr>
          <w:rFonts w:cs="Bader"/>
          <w:color w:val="002060"/>
          <w:sz w:val="36"/>
          <w:szCs w:val="36"/>
          <w:rtl/>
        </w:rPr>
      </w:pPr>
      <w:r w:rsidRPr="002C39FA">
        <w:rPr>
          <w:rFonts w:cs="Bader" w:hint="cs"/>
          <w:color w:val="002060"/>
          <w:sz w:val="36"/>
          <w:szCs w:val="36"/>
          <w:rtl/>
        </w:rPr>
        <w:t xml:space="preserve">الرد </w:t>
      </w:r>
      <w:proofErr w:type="gramStart"/>
      <w:r w:rsidRPr="002C39FA">
        <w:rPr>
          <w:rFonts w:cs="Bader" w:hint="cs"/>
          <w:color w:val="002060"/>
          <w:sz w:val="36"/>
          <w:szCs w:val="36"/>
          <w:rtl/>
        </w:rPr>
        <w:t>على</w:t>
      </w:r>
      <w:proofErr w:type="gramEnd"/>
      <w:r w:rsidRPr="002C39FA">
        <w:rPr>
          <w:rFonts w:cs="Bader" w:hint="cs"/>
          <w:color w:val="002060"/>
          <w:sz w:val="36"/>
          <w:szCs w:val="36"/>
          <w:rtl/>
        </w:rPr>
        <w:t xml:space="preserve"> من قال بتعدد الحج</w:t>
      </w:r>
    </w:p>
    <w:p w14:paraId="568BA8D2" w14:textId="28571707" w:rsidR="002B26C4" w:rsidRPr="00554E27" w:rsidRDefault="002B26C4" w:rsidP="002B26C4">
      <w:pPr>
        <w:spacing w:before="70" w:after="70" w:line="240" w:lineRule="auto"/>
        <w:ind w:firstLine="454"/>
        <w:rPr>
          <w:rFonts w:ascii="Simplified Arabic" w:hAnsi="Simplified Arabic" w:cs="Simplified Arabic"/>
          <w:sz w:val="36"/>
          <w:szCs w:val="36"/>
          <w:rtl/>
        </w:rPr>
      </w:pPr>
      <w:r w:rsidRPr="00554E27">
        <w:rPr>
          <w:rFonts w:ascii="Simplified Arabic" w:hAnsi="Simplified Arabic" w:cs="Simplified Arabic"/>
          <w:sz w:val="32"/>
          <w:szCs w:val="32"/>
          <w:rtl/>
        </w:rPr>
        <w:t xml:space="preserve">الحمد لله رب العالمين والصلاة والسلام على رسوله </w:t>
      </w:r>
      <w:proofErr w:type="gramStart"/>
      <w:r w:rsidRPr="00554E27">
        <w:rPr>
          <w:rFonts w:ascii="Simplified Arabic" w:hAnsi="Simplified Arabic" w:cs="Simplified Arabic"/>
          <w:sz w:val="32"/>
          <w:szCs w:val="32"/>
          <w:rtl/>
        </w:rPr>
        <w:t xml:space="preserve">الأمين </w:t>
      </w:r>
      <w:r w:rsidR="000C7519">
        <w:rPr>
          <w:rFonts w:ascii="Simplified Arabic" w:hAnsi="Simplified Arabic" w:cs="Simplified Arabic" w:hint="cs"/>
          <w:sz w:val="32"/>
          <w:szCs w:val="32"/>
          <w:rtl/>
        </w:rPr>
        <w:t>.</w:t>
      </w:r>
      <w:proofErr w:type="gramEnd"/>
      <w:r w:rsidR="000C7519">
        <w:rPr>
          <w:rFonts w:ascii="Simplified Arabic" w:hAnsi="Simplified Arabic" w:cs="Simplified Arabic" w:hint="cs"/>
          <w:sz w:val="32"/>
          <w:szCs w:val="32"/>
          <w:rtl/>
        </w:rPr>
        <w:t>..</w:t>
      </w:r>
      <w:r w:rsidR="003D1C34">
        <w:rPr>
          <w:rFonts w:ascii="Simplified Arabic" w:hAnsi="Simplified Arabic" w:cs="Simplified Arabic" w:hint="cs"/>
          <w:sz w:val="32"/>
          <w:szCs w:val="32"/>
          <w:rtl/>
        </w:rPr>
        <w:t xml:space="preserve">                      </w:t>
      </w:r>
      <w:r w:rsidR="000C7519">
        <w:rPr>
          <w:rFonts w:ascii="Simplified Arabic" w:hAnsi="Simplified Arabic" w:cs="Simplified Arabic" w:hint="cs"/>
          <w:sz w:val="32"/>
          <w:szCs w:val="32"/>
          <w:rtl/>
        </w:rPr>
        <w:t xml:space="preserve">    </w:t>
      </w:r>
      <w:proofErr w:type="gramStart"/>
      <w:r w:rsidRPr="00554E27">
        <w:rPr>
          <w:rFonts w:ascii="Simplified Arabic" w:hAnsi="Simplified Arabic" w:cs="Simplified Arabic"/>
          <w:sz w:val="32"/>
          <w:szCs w:val="32"/>
          <w:rtl/>
        </w:rPr>
        <w:t>أما</w:t>
      </w:r>
      <w:proofErr w:type="gramEnd"/>
      <w:r w:rsidRPr="00554E27">
        <w:rPr>
          <w:rFonts w:ascii="Simplified Arabic" w:hAnsi="Simplified Arabic" w:cs="Simplified Arabic"/>
          <w:sz w:val="32"/>
          <w:szCs w:val="32"/>
          <w:rtl/>
        </w:rPr>
        <w:t xml:space="preserve"> بعد:</w:t>
      </w:r>
    </w:p>
    <w:p w14:paraId="46D85C00" w14:textId="77777777" w:rsidR="002B26C4"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sz w:val="32"/>
          <w:szCs w:val="32"/>
          <w:rtl/>
        </w:rPr>
        <w:t>فقد انتشر في وسائل التواصل مقطعاً للقاء مع المتعلمين كأنه برنامج في أحد القنوات، يتحدث فيه عن تعدد مناسك الحج في أشهر الحج، وإن كان المقطع لدقائق معدودة، إلا أن المقام يحتاج تفصيل، وقد جعلته على عناصر حول ما سمعته، أقول وبالله التوفيق :</w:t>
      </w:r>
    </w:p>
    <w:p w14:paraId="4E049771" w14:textId="77777777" w:rsidR="00A22C02" w:rsidRPr="00A22C02" w:rsidRDefault="00A22C02" w:rsidP="002B26C4">
      <w:pPr>
        <w:spacing w:before="70" w:after="70" w:line="240" w:lineRule="auto"/>
        <w:ind w:firstLine="454"/>
        <w:jc w:val="lowKashida"/>
        <w:rPr>
          <w:rFonts w:ascii="Simplified Arabic" w:hAnsi="Simplified Arabic" w:cs="Simplified Arabic"/>
          <w:sz w:val="8"/>
          <w:szCs w:val="8"/>
          <w:rtl/>
        </w:rPr>
      </w:pPr>
    </w:p>
    <w:p w14:paraId="754E526D" w14:textId="10270438"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97F88">
        <w:rPr>
          <w:rFonts w:ascii="Simplified Arabic" w:hAnsi="Simplified Arabic" w:cs="MCS Jeddah S_U normal."/>
          <w:color w:val="C00000"/>
          <w:sz w:val="32"/>
          <w:szCs w:val="32"/>
          <w:rtl/>
        </w:rPr>
        <w:t>العنصر</w:t>
      </w:r>
      <w:proofErr w:type="gramEnd"/>
      <w:r w:rsidRPr="00597F88">
        <w:rPr>
          <w:rFonts w:ascii="Simplified Arabic" w:hAnsi="Simplified Arabic" w:cs="MCS Jeddah S_U normal."/>
          <w:color w:val="C00000"/>
          <w:sz w:val="32"/>
          <w:szCs w:val="32"/>
          <w:rtl/>
        </w:rPr>
        <w:t xml:space="preserve"> الأول</w:t>
      </w:r>
      <w:r w:rsidRPr="00554E27">
        <w:rPr>
          <w:rFonts w:ascii="Simplified Arabic" w:hAnsi="Simplified Arabic" w:cs="MCS Jeddah S_U normal."/>
          <w:sz w:val="32"/>
          <w:szCs w:val="32"/>
          <w:rtl/>
        </w:rPr>
        <w:t xml:space="preserve">: </w:t>
      </w:r>
      <w:r w:rsidR="0043475F" w:rsidRPr="00554E27">
        <w:rPr>
          <w:rFonts w:ascii="Simplified Arabic" w:hAnsi="Simplified Arabic" w:cs="Simplified Arabic" w:hint="cs"/>
          <w:sz w:val="32"/>
          <w:szCs w:val="32"/>
          <w:rtl/>
        </w:rPr>
        <w:t>اكتمال دين الإسلام</w:t>
      </w:r>
    </w:p>
    <w:p w14:paraId="4FE289C8" w14:textId="0EED42FE" w:rsidR="00EE2F52" w:rsidRDefault="000C7519" w:rsidP="000C7519">
      <w:pPr>
        <w:autoSpaceDE w:val="0"/>
        <w:autoSpaceDN w:val="0"/>
        <w:adjustRightInd w:val="0"/>
        <w:spacing w:after="0" w:line="240" w:lineRule="auto"/>
        <w:jc w:val="both"/>
        <w:rPr>
          <w:rFonts w:ascii="KFGQPC Uthman Taha Naskh" w:hAnsi="QCF2BSML" w:cs="KFGQPC Uthman Taha Naskh"/>
          <w:sz w:val="27"/>
          <w:szCs w:val="27"/>
          <w:rtl/>
        </w:rPr>
      </w:pPr>
      <w:r>
        <w:rPr>
          <w:rFonts w:ascii="Simplified Arabic" w:hAnsi="Simplified Arabic" w:cs="Simplified Arabic" w:hint="cs"/>
          <w:sz w:val="32"/>
          <w:szCs w:val="32"/>
          <w:rtl/>
        </w:rPr>
        <w:t xml:space="preserve">   </w:t>
      </w:r>
      <w:r w:rsidR="002B26C4" w:rsidRPr="00554E27">
        <w:rPr>
          <w:rFonts w:ascii="Simplified Arabic" w:hAnsi="Simplified Arabic" w:cs="Simplified Arabic"/>
          <w:sz w:val="32"/>
          <w:szCs w:val="32"/>
          <w:rtl/>
        </w:rPr>
        <w:t xml:space="preserve">إن كمال دين الإسلام من أكبر نعم الله تعالى على هذه الأمة، فلا يحتاجون إلى دين غيره ولا إلى بني غير محمد </w:t>
      </w:r>
      <w:r w:rsidR="002B26C4" w:rsidRPr="00554E27">
        <w:rPr>
          <w:rFonts w:ascii="Simplified Arabic" w:hAnsi="Simplified Arabic" w:cs="Simplified Arabic"/>
          <w:sz w:val="32"/>
          <w:szCs w:val="32"/>
        </w:rPr>
        <w:sym w:font="AGA Arabesque" w:char="F072"/>
      </w:r>
      <w:r w:rsidR="002B26C4" w:rsidRPr="00554E27">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قال تعالى </w:t>
      </w:r>
      <w:r>
        <w:rPr>
          <w:rFonts w:ascii="Simplified Arabic" w:hAnsi="Simplified Arabic" w:cs="Simplified Arabic" w:hint="cs"/>
          <w:sz w:val="32"/>
          <w:szCs w:val="32"/>
        </w:rPr>
        <w:sym w:font="AGA Arabesque" w:char="F029"/>
      </w:r>
      <w:r>
        <w:rPr>
          <w:rFonts w:ascii="Simplified Arabic" w:hAnsi="Simplified Arabic" w:cs="Simplified Arabic" w:hint="cs"/>
          <w:sz w:val="32"/>
          <w:szCs w:val="32"/>
          <w:rtl/>
        </w:rPr>
        <w:t xml:space="preserve"> </w:t>
      </w:r>
      <w:r w:rsidRPr="000C7519">
        <w:rPr>
          <w:rFonts w:ascii="Traditional Arabic" w:cs="Traditional Arabic" w:hint="cs"/>
          <w:b/>
          <w:bCs/>
          <w:color w:val="00B050"/>
          <w:sz w:val="36"/>
          <w:szCs w:val="36"/>
          <w:rtl/>
        </w:rPr>
        <w:t>وَتَمَّتْ</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كَلِمَةُ</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رَبِّكَ</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صِدْقاً</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وَعَدْلاً</w:t>
      </w:r>
      <w:r w:rsidR="00EE2F52" w:rsidRPr="000C7519">
        <w:rPr>
          <w:rFonts w:ascii="KFGQPC Uthman Taha Naskh" w:hAnsi="QCF2BSML" w:cs="KFGQPC Uthman Taha Naskh"/>
          <w:color w:val="00B050"/>
          <w:sz w:val="28"/>
          <w:szCs w:val="28"/>
          <w:rtl/>
        </w:rPr>
        <w:t xml:space="preserve"> </w:t>
      </w:r>
      <w:r w:rsidRPr="000C7519">
        <w:rPr>
          <w:rFonts w:cs="KFGQPC Uthman Taha Naskh"/>
          <w:color w:val="00B050"/>
          <w:sz w:val="28"/>
          <w:szCs w:val="28"/>
        </w:rPr>
        <w:t xml:space="preserve"> </w:t>
      </w:r>
      <w:r>
        <w:rPr>
          <w:rFonts w:ascii="KFGQPC Uthman Taha Naskh" w:hAnsi="QCF2BSML" w:cs="KFGQPC Uthman Taha Naskh"/>
          <w:sz w:val="27"/>
          <w:szCs w:val="27"/>
        </w:rPr>
        <w:sym w:font="AGA Arabesque" w:char="F028"/>
      </w:r>
      <w:r w:rsidR="00EE2F52" w:rsidRPr="00554E27">
        <w:rPr>
          <w:rFonts w:ascii="KFGQPC Uthman Taha Naskh" w:hAnsi="QCF2BSML" w:cs="KFGQPC Uthman Taha Naskh"/>
          <w:sz w:val="27"/>
          <w:szCs w:val="27"/>
          <w:rtl/>
        </w:rPr>
        <w:t>الأنعام: ١١٥</w:t>
      </w:r>
      <w:r w:rsidR="002B26C4" w:rsidRPr="00554E27">
        <w:rPr>
          <w:rFonts w:ascii="Simplified Arabic" w:hAnsi="Simplified Arabic" w:cs="Simplified Arabic"/>
          <w:sz w:val="32"/>
          <w:szCs w:val="32"/>
          <w:rtl/>
        </w:rPr>
        <w:t xml:space="preserve"> أي صدقاً في الأخبار وعدلاً في الأوامر والنواهي.</w:t>
      </w:r>
      <w:r w:rsidR="00EE2F52" w:rsidRPr="00554E27">
        <w:rPr>
          <w:rFonts w:ascii="QCF2BSML" w:hAnsi="QCF2BSML" w:cs="QCF2BSML"/>
          <w:sz w:val="33"/>
          <w:szCs w:val="33"/>
          <w:rtl/>
        </w:rPr>
        <w:t xml:space="preserve"> </w:t>
      </w:r>
    </w:p>
    <w:p w14:paraId="0D79BAFB" w14:textId="3139CF55" w:rsidR="000C7519" w:rsidRPr="00554E27" w:rsidRDefault="000C7519" w:rsidP="000C7519">
      <w:pPr>
        <w:autoSpaceDE w:val="0"/>
        <w:autoSpaceDN w:val="0"/>
        <w:adjustRightInd w:val="0"/>
        <w:spacing w:after="0" w:line="240" w:lineRule="auto"/>
        <w:jc w:val="both"/>
        <w:rPr>
          <w:rFonts w:ascii="KFGQPC Uthman Taha Naskh" w:hAnsi="QCF2BSML" w:cs="KFGQPC Uthman Taha Naskh"/>
          <w:sz w:val="27"/>
          <w:szCs w:val="27"/>
        </w:rPr>
      </w:pPr>
      <w:r>
        <w:rPr>
          <w:rFonts w:ascii="Simplified Arabic" w:hAnsi="Simplified Arabic" w:cs="Simplified Arabic" w:hint="cs"/>
          <w:sz w:val="32"/>
          <w:szCs w:val="32"/>
          <w:rtl/>
        </w:rPr>
        <w:t xml:space="preserve">قال تعالى </w:t>
      </w:r>
      <w:r>
        <w:rPr>
          <w:rFonts w:ascii="Simplified Arabic" w:hAnsi="Simplified Arabic" w:cs="Simplified Arabic" w:hint="cs"/>
          <w:sz w:val="32"/>
          <w:szCs w:val="32"/>
        </w:rPr>
        <w:sym w:font="AGA Arabesque" w:char="F029"/>
      </w:r>
      <w:r>
        <w:rPr>
          <w:rFonts w:ascii="Simplified Arabic" w:hAnsi="Simplified Arabic" w:cs="Simplified Arabic" w:hint="cs"/>
          <w:sz w:val="32"/>
          <w:szCs w:val="32"/>
          <w:rtl/>
        </w:rPr>
        <w:t xml:space="preserve"> </w:t>
      </w:r>
      <w:r w:rsidRPr="000C7519">
        <w:rPr>
          <w:rFonts w:ascii="Traditional Arabic" w:cs="Traditional Arabic" w:hint="cs"/>
          <w:b/>
          <w:bCs/>
          <w:color w:val="00B050"/>
          <w:sz w:val="36"/>
          <w:szCs w:val="36"/>
          <w:rtl/>
        </w:rPr>
        <w:t>الْيَوْمَ</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أَكْمَلْتُ</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لَكُمْ</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دِينَكُمْ</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وَأَتْمَمْتُ</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عَلَيْكُمْ</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نِعْمَتِي</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وَرَضِيتُ</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لَكُمُ</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الْإِسْلَامَ</w:t>
      </w:r>
      <w:r w:rsidRPr="000C7519">
        <w:rPr>
          <w:rFonts w:ascii="Traditional Arabic" w:cs="Traditional Arabic"/>
          <w:b/>
          <w:bCs/>
          <w:color w:val="00B050"/>
          <w:sz w:val="36"/>
          <w:szCs w:val="36"/>
          <w:rtl/>
        </w:rPr>
        <w:t xml:space="preserve"> </w:t>
      </w:r>
      <w:r w:rsidRPr="000C7519">
        <w:rPr>
          <w:rFonts w:ascii="Traditional Arabic" w:cs="Traditional Arabic" w:hint="cs"/>
          <w:b/>
          <w:bCs/>
          <w:color w:val="00B050"/>
          <w:sz w:val="36"/>
          <w:szCs w:val="36"/>
          <w:rtl/>
        </w:rPr>
        <w:t>دِينًا</w:t>
      </w:r>
      <w:r>
        <w:rPr>
          <w:rFonts w:ascii="KFGQPC Uthman Taha Naskh" w:hAnsi="QCF2BSML" w:cs="KFGQPC Uthman Taha Naskh"/>
          <w:sz w:val="27"/>
          <w:szCs w:val="27"/>
        </w:rPr>
        <w:t xml:space="preserve"> </w:t>
      </w:r>
      <w:r>
        <w:rPr>
          <w:rFonts w:ascii="KFGQPC Uthman Taha Naskh" w:hAnsi="QCF2BSML" w:cs="KFGQPC Uthman Taha Naskh" w:hint="cs"/>
          <w:sz w:val="27"/>
          <w:szCs w:val="27"/>
          <w:rtl/>
        </w:rPr>
        <w:t xml:space="preserve"> </w:t>
      </w:r>
      <w:r>
        <w:rPr>
          <w:rFonts w:ascii="KFGQPC Uthman Taha Naskh" w:hAnsi="QCF2BSML" w:cs="KFGQPC Uthman Taha Naskh"/>
          <w:sz w:val="27"/>
          <w:szCs w:val="27"/>
        </w:rPr>
        <w:sym w:font="AGA Arabesque" w:char="F028"/>
      </w:r>
      <w:r>
        <w:rPr>
          <w:rFonts w:ascii="KFGQPC Uthman Taha Naskh" w:hAnsi="QCF2BSML" w:cs="KFGQPC Uthman Taha Naskh" w:hint="cs"/>
          <w:sz w:val="27"/>
          <w:szCs w:val="27"/>
          <w:rtl/>
        </w:rPr>
        <w:t xml:space="preserve"> المائدة: </w:t>
      </w:r>
      <w:proofErr w:type="gramStart"/>
      <w:r>
        <w:rPr>
          <w:rFonts w:ascii="KFGQPC Uthman Taha Naskh" w:hAnsi="QCF2BSML" w:cs="KFGQPC Uthman Taha Naskh" w:hint="cs"/>
          <w:sz w:val="27"/>
          <w:szCs w:val="27"/>
          <w:rtl/>
        </w:rPr>
        <w:t>3</w:t>
      </w:r>
      <w:r w:rsidR="00A22C02">
        <w:rPr>
          <w:rFonts w:ascii="KFGQPC Uthman Taha Naskh" w:hAnsi="QCF2BSML" w:cs="KFGQPC Uthman Taha Naskh" w:hint="cs"/>
          <w:sz w:val="27"/>
          <w:szCs w:val="27"/>
          <w:rtl/>
        </w:rPr>
        <w:t xml:space="preserve"> .</w:t>
      </w:r>
      <w:proofErr w:type="gramEnd"/>
    </w:p>
    <w:p w14:paraId="0BE23BF7" w14:textId="786AB8A0" w:rsidR="00EE2F52" w:rsidRPr="00A22C02" w:rsidRDefault="002B26C4" w:rsidP="00A22C02">
      <w:pPr>
        <w:pStyle w:val="a3"/>
        <w:numPr>
          <w:ilvl w:val="0"/>
          <w:numId w:val="11"/>
        </w:numPr>
        <w:tabs>
          <w:tab w:val="left" w:pos="425"/>
        </w:tabs>
        <w:autoSpaceDE w:val="0"/>
        <w:autoSpaceDN w:val="0"/>
        <w:adjustRightInd w:val="0"/>
        <w:spacing w:after="0" w:line="240" w:lineRule="auto"/>
        <w:ind w:left="-1" w:firstLine="0"/>
        <w:jc w:val="both"/>
        <w:rPr>
          <w:rFonts w:ascii="KFGQPC Uthman Taha Naskh" w:hAnsi="QCF2BSML" w:cs="KFGQPC Uthman Taha Naskh"/>
          <w:sz w:val="27"/>
          <w:szCs w:val="27"/>
          <w:rtl/>
        </w:rPr>
      </w:pPr>
      <w:r w:rsidRPr="00A22C02">
        <w:rPr>
          <w:rFonts w:ascii="Simplified Arabic" w:hAnsi="Simplified Arabic" w:cs="AGA Furat Regular"/>
          <w:sz w:val="32"/>
          <w:szCs w:val="32"/>
          <w:rtl/>
        </w:rPr>
        <w:t>ومن صور كماله</w:t>
      </w:r>
      <w:r w:rsidRPr="00A22C02">
        <w:rPr>
          <w:rFonts w:ascii="Simplified Arabic" w:hAnsi="Simplified Arabic" w:cs="Simplified Arabic"/>
          <w:sz w:val="32"/>
          <w:szCs w:val="32"/>
          <w:rtl/>
        </w:rPr>
        <w:t>: موافقة النقل الصحيح للعقل الصريح ولا تصادم في أخباره وأحكامه مع العلم</w:t>
      </w:r>
      <w:r w:rsidR="005E1698" w:rsidRPr="00A22C02">
        <w:rPr>
          <w:rFonts w:ascii="Simplified Arabic" w:hAnsi="Simplified Arabic" w:cs="Simplified Arabic" w:hint="cs"/>
          <w:sz w:val="32"/>
          <w:szCs w:val="32"/>
          <w:rtl/>
        </w:rPr>
        <w:t xml:space="preserve">             </w:t>
      </w:r>
      <w:r w:rsidRPr="00A22C02">
        <w:rPr>
          <w:rFonts w:ascii="Simplified Arabic" w:hAnsi="Simplified Arabic" w:cs="Simplified Arabic"/>
          <w:sz w:val="32"/>
          <w:szCs w:val="32"/>
          <w:rtl/>
        </w:rPr>
        <w:t xml:space="preserve"> السليم، فهو دين يهتم ويحترم العقل، ويضع كل شيء في موضعه المناسب له، </w:t>
      </w:r>
      <w:r w:rsidR="005E1698" w:rsidRPr="00A22C02">
        <w:rPr>
          <w:rFonts w:ascii="Simplified Arabic" w:hAnsi="Simplified Arabic" w:cs="Simplified Arabic" w:hint="cs"/>
          <w:sz w:val="32"/>
          <w:szCs w:val="32"/>
          <w:rtl/>
        </w:rPr>
        <w:t xml:space="preserve">قال تعالى </w:t>
      </w:r>
      <w:r w:rsidR="005E1698">
        <w:rPr>
          <w:rFonts w:hint="cs"/>
        </w:rPr>
        <w:sym w:font="AGA Arabesque" w:char="F029"/>
      </w:r>
      <w:r w:rsidR="005E1698" w:rsidRPr="00A22C02">
        <w:rPr>
          <w:rFonts w:ascii="Simplified Arabic" w:hAnsi="Simplified Arabic" w:cs="Simplified Arabic" w:hint="cs"/>
          <w:sz w:val="32"/>
          <w:szCs w:val="32"/>
          <w:rtl/>
        </w:rPr>
        <w:t xml:space="preserve"> </w:t>
      </w:r>
      <w:r w:rsidR="005E1698" w:rsidRPr="00A22C02">
        <w:rPr>
          <w:rFonts w:ascii="Traditional Arabic" w:cs="Traditional Arabic" w:hint="cs"/>
          <w:b/>
          <w:bCs/>
          <w:color w:val="00B050"/>
          <w:sz w:val="36"/>
          <w:szCs w:val="36"/>
          <w:rtl/>
        </w:rPr>
        <w:t>وَتِلْكَ</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الْأَمْثَالُ</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نَضْرِبُهَا</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لِلنَّاسِ</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وَمَا</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يَعْقِلُهَا</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إِلَّا</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الْعَالِمُونَ</w:t>
      </w:r>
      <w:r w:rsidR="005E1698" w:rsidRPr="00A22C02">
        <w:rPr>
          <w:rFonts w:ascii="Traditional Arabic" w:cs="Traditional Arabic"/>
          <w:b/>
          <w:bCs/>
          <w:color w:val="000080"/>
          <w:sz w:val="44"/>
          <w:szCs w:val="44"/>
          <w:rtl/>
        </w:rPr>
        <w:t xml:space="preserve"> </w:t>
      </w:r>
      <w:r w:rsidR="005E1698" w:rsidRPr="00A22C02">
        <w:rPr>
          <w:rFonts w:ascii="KFGQPC Uthman Taha Naskh" w:hAnsi="QCF2BSML" w:cs="KFGQPC Uthman Taha Naskh"/>
          <w:color w:val="00B050"/>
          <w:sz w:val="28"/>
          <w:szCs w:val="28"/>
          <w:rtl/>
        </w:rPr>
        <w:t xml:space="preserve"> </w:t>
      </w:r>
      <w:r w:rsidR="005E1698" w:rsidRPr="00A22C02">
        <w:rPr>
          <w:rFonts w:cs="KFGQPC Uthman Taha Naskh"/>
          <w:color w:val="00B050"/>
          <w:sz w:val="28"/>
          <w:szCs w:val="28"/>
        </w:rPr>
        <w:t xml:space="preserve"> </w:t>
      </w:r>
      <w:r w:rsidR="005E1698">
        <w:rPr>
          <w:rFonts w:ascii="KFGQPC Uthman Taha Naskh" w:hAnsi="QCF2BSML" w:cs="KFGQPC Uthman Taha Naskh"/>
          <w:sz w:val="27"/>
          <w:szCs w:val="27"/>
        </w:rPr>
        <w:sym w:font="AGA Arabesque" w:char="F028"/>
      </w:r>
      <w:r w:rsidR="005E1698" w:rsidRPr="00A22C02">
        <w:rPr>
          <w:rFonts w:ascii="KFGQPC Uthman Taha Naskh" w:hAnsi="QCF2BSML" w:cs="KFGQPC Uthman Taha Naskh" w:hint="cs"/>
          <w:sz w:val="27"/>
          <w:szCs w:val="27"/>
          <w:rtl/>
        </w:rPr>
        <w:t>العنكبوت</w:t>
      </w:r>
      <w:r w:rsidR="005E1698" w:rsidRPr="00A22C02">
        <w:rPr>
          <w:rFonts w:ascii="KFGQPC Uthman Taha Naskh" w:hAnsi="QCF2BSML" w:cs="KFGQPC Uthman Taha Naskh"/>
          <w:sz w:val="27"/>
          <w:szCs w:val="27"/>
          <w:rtl/>
        </w:rPr>
        <w:t xml:space="preserve">: </w:t>
      </w:r>
      <w:r w:rsidR="005E1698" w:rsidRPr="00A22C02">
        <w:rPr>
          <w:rFonts w:ascii="KFGQPC Uthman Taha Naskh" w:hAnsi="QCF2BSML" w:cs="KFGQPC Uthman Taha Naskh" w:hint="cs"/>
          <w:sz w:val="27"/>
          <w:szCs w:val="27"/>
          <w:rtl/>
        </w:rPr>
        <w:t>43</w:t>
      </w:r>
      <w:r w:rsidR="00A22C02" w:rsidRPr="00A22C02">
        <w:rPr>
          <w:rFonts w:ascii="KFGQPC Uthman Taha Naskh" w:hAnsi="QCF2BSML" w:cs="KFGQPC Uthman Taha Naskh" w:hint="cs"/>
          <w:sz w:val="27"/>
          <w:szCs w:val="27"/>
          <w:rtl/>
        </w:rPr>
        <w:t xml:space="preserve"> .</w:t>
      </w:r>
    </w:p>
    <w:p w14:paraId="1593F29C" w14:textId="4EF79A2B" w:rsidR="002B26C4" w:rsidRPr="00A22C02" w:rsidRDefault="002B26C4" w:rsidP="00A22C02">
      <w:pPr>
        <w:tabs>
          <w:tab w:val="left" w:pos="425"/>
        </w:tabs>
        <w:spacing w:before="70" w:after="70" w:line="240" w:lineRule="auto"/>
        <w:ind w:firstLine="454"/>
        <w:jc w:val="lowKashida"/>
        <w:rPr>
          <w:rFonts w:eastAsia="Times New Roman"/>
          <w:sz w:val="12"/>
          <w:szCs w:val="12"/>
        </w:rPr>
      </w:pPr>
    </w:p>
    <w:p w14:paraId="3A61DC0B" w14:textId="301B3C70" w:rsidR="005E1698" w:rsidRPr="00A22C02" w:rsidRDefault="002B26C4" w:rsidP="00A22C02">
      <w:pPr>
        <w:pStyle w:val="a3"/>
        <w:numPr>
          <w:ilvl w:val="0"/>
          <w:numId w:val="11"/>
        </w:numPr>
        <w:tabs>
          <w:tab w:val="left" w:pos="425"/>
        </w:tabs>
        <w:autoSpaceDE w:val="0"/>
        <w:autoSpaceDN w:val="0"/>
        <w:adjustRightInd w:val="0"/>
        <w:spacing w:after="0" w:line="240" w:lineRule="auto"/>
        <w:ind w:left="-1" w:firstLine="0"/>
        <w:jc w:val="both"/>
        <w:rPr>
          <w:rFonts w:ascii="KFGQPC Uthman Taha Naskh" w:hAnsi="QCF2BSML" w:cs="KFGQPC Uthman Taha Naskh"/>
          <w:sz w:val="27"/>
          <w:szCs w:val="27"/>
          <w:rtl/>
        </w:rPr>
      </w:pPr>
      <w:r w:rsidRPr="00A22C02">
        <w:rPr>
          <w:rFonts w:ascii="Simplified Arabic" w:hAnsi="Simplified Arabic" w:cs="AGA Furat Regular"/>
          <w:sz w:val="32"/>
          <w:szCs w:val="32"/>
          <w:rtl/>
        </w:rPr>
        <w:t>ومن صور كماله</w:t>
      </w:r>
      <w:r w:rsidRPr="00A22C02">
        <w:rPr>
          <w:rFonts w:ascii="Simplified Arabic" w:hAnsi="Simplified Arabic" w:cs="Simplified Arabic"/>
          <w:sz w:val="32"/>
          <w:szCs w:val="32"/>
          <w:rtl/>
        </w:rPr>
        <w:t>: السماحة واليسر في تكاليفه، جاء بالتخفيف ورفع الحرج والمشقة،</w:t>
      </w:r>
      <w:r w:rsidR="005E1698" w:rsidRPr="00A22C02">
        <w:rPr>
          <w:rFonts w:ascii="Simplified Arabic" w:hAnsi="Simplified Arabic" w:cs="Simplified Arabic" w:hint="cs"/>
          <w:sz w:val="32"/>
          <w:szCs w:val="32"/>
          <w:rtl/>
        </w:rPr>
        <w:t xml:space="preserve"> </w:t>
      </w:r>
      <w:r w:rsidR="00A22C02" w:rsidRPr="00A22C02">
        <w:rPr>
          <w:rFonts w:ascii="Simplified Arabic" w:hAnsi="Simplified Arabic" w:cs="Simplified Arabic" w:hint="cs"/>
          <w:sz w:val="32"/>
          <w:szCs w:val="32"/>
          <w:rtl/>
        </w:rPr>
        <w:t xml:space="preserve">كما </w:t>
      </w:r>
      <w:r w:rsidR="005E1698" w:rsidRPr="00A22C02">
        <w:rPr>
          <w:rFonts w:ascii="Simplified Arabic" w:hAnsi="Simplified Arabic" w:cs="Simplified Arabic" w:hint="cs"/>
          <w:sz w:val="32"/>
          <w:szCs w:val="32"/>
          <w:rtl/>
        </w:rPr>
        <w:t xml:space="preserve">قال </w:t>
      </w:r>
      <w:r w:rsidR="003D1C34">
        <w:rPr>
          <w:rFonts w:ascii="Simplified Arabic" w:hAnsi="Simplified Arabic" w:cs="Simplified Arabic" w:hint="cs"/>
          <w:sz w:val="32"/>
          <w:szCs w:val="32"/>
          <w:rtl/>
        </w:rPr>
        <w:t xml:space="preserve">            </w:t>
      </w:r>
      <w:r w:rsidR="005E1698" w:rsidRPr="00A22C02">
        <w:rPr>
          <w:rFonts w:ascii="Simplified Arabic" w:hAnsi="Simplified Arabic" w:cs="Simplified Arabic" w:hint="cs"/>
          <w:sz w:val="32"/>
          <w:szCs w:val="32"/>
          <w:rtl/>
        </w:rPr>
        <w:t xml:space="preserve">تعالى </w:t>
      </w:r>
      <w:r w:rsidR="005E1698">
        <w:rPr>
          <w:rFonts w:hint="cs"/>
        </w:rPr>
        <w:sym w:font="AGA Arabesque" w:char="F029"/>
      </w:r>
      <w:r w:rsidR="005E1698" w:rsidRPr="00A22C02">
        <w:rPr>
          <w:rFonts w:ascii="Simplified Arabic" w:hAnsi="Simplified Arabic" w:cs="Simplified Arabic" w:hint="cs"/>
          <w:sz w:val="32"/>
          <w:szCs w:val="32"/>
          <w:rtl/>
        </w:rPr>
        <w:t xml:space="preserve"> </w:t>
      </w:r>
      <w:r w:rsidR="005E1698" w:rsidRPr="00A22C02">
        <w:rPr>
          <w:rFonts w:ascii="Traditional Arabic" w:cs="Traditional Arabic" w:hint="cs"/>
          <w:b/>
          <w:bCs/>
          <w:color w:val="00B050"/>
          <w:sz w:val="36"/>
          <w:szCs w:val="36"/>
          <w:rtl/>
        </w:rPr>
        <w:t>وَمَا</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جَعَلَ</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عَلَيْكُمْ</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فِي</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الدِّينِ</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مِنْ</w:t>
      </w:r>
      <w:r w:rsidR="005E1698" w:rsidRPr="00A22C02">
        <w:rPr>
          <w:rFonts w:ascii="Traditional Arabic" w:cs="Traditional Arabic"/>
          <w:b/>
          <w:bCs/>
          <w:color w:val="00B050"/>
          <w:sz w:val="36"/>
          <w:szCs w:val="36"/>
          <w:rtl/>
        </w:rPr>
        <w:t xml:space="preserve"> </w:t>
      </w:r>
      <w:r w:rsidR="005E1698" w:rsidRPr="00A22C02">
        <w:rPr>
          <w:rFonts w:ascii="Traditional Arabic" w:cs="Traditional Arabic" w:hint="cs"/>
          <w:b/>
          <w:bCs/>
          <w:color w:val="00B050"/>
          <w:sz w:val="36"/>
          <w:szCs w:val="36"/>
          <w:rtl/>
        </w:rPr>
        <w:t>حَرَجٍ</w:t>
      </w:r>
      <w:r w:rsidR="005E1698" w:rsidRPr="00A22C02">
        <w:rPr>
          <w:rFonts w:ascii="KFGQPC Uthman Taha Naskh" w:hAnsi="QCF2BSML" w:cs="KFGQPC Uthman Taha Naskh"/>
          <w:sz w:val="27"/>
          <w:szCs w:val="27"/>
        </w:rPr>
        <w:t xml:space="preserve"> </w:t>
      </w:r>
      <w:r w:rsidR="005E1698" w:rsidRPr="00A22C02">
        <w:rPr>
          <w:rFonts w:ascii="KFGQPC Uthman Taha Naskh" w:hAnsi="QCF2BSML" w:cs="KFGQPC Uthman Taha Naskh" w:hint="cs"/>
          <w:sz w:val="27"/>
          <w:szCs w:val="27"/>
          <w:rtl/>
        </w:rPr>
        <w:t xml:space="preserve"> </w:t>
      </w:r>
      <w:r w:rsidR="005E1698">
        <w:rPr>
          <w:rFonts w:ascii="KFGQPC Uthman Taha Naskh" w:hAnsi="QCF2BSML" w:cs="KFGQPC Uthman Taha Naskh"/>
          <w:sz w:val="27"/>
          <w:szCs w:val="27"/>
        </w:rPr>
        <w:sym w:font="AGA Arabesque" w:char="F028"/>
      </w:r>
      <w:r w:rsidR="005E1698" w:rsidRPr="00A22C02">
        <w:rPr>
          <w:rFonts w:ascii="KFGQPC Uthman Taha Naskh" w:hAnsi="QCF2BSML" w:cs="KFGQPC Uthman Taha Naskh" w:hint="cs"/>
          <w:sz w:val="27"/>
          <w:szCs w:val="27"/>
          <w:rtl/>
        </w:rPr>
        <w:t xml:space="preserve"> الحج: </w:t>
      </w:r>
      <w:proofErr w:type="gramStart"/>
      <w:r w:rsidR="005E1698" w:rsidRPr="00A22C02">
        <w:rPr>
          <w:rFonts w:ascii="KFGQPC Uthman Taha Naskh" w:hAnsi="QCF2BSML" w:cs="KFGQPC Uthman Taha Naskh" w:hint="cs"/>
          <w:sz w:val="27"/>
          <w:szCs w:val="27"/>
          <w:rtl/>
        </w:rPr>
        <w:t>78 .</w:t>
      </w:r>
      <w:proofErr w:type="gramEnd"/>
    </w:p>
    <w:p w14:paraId="2A116CEB" w14:textId="11D3B770" w:rsidR="005E1698" w:rsidRDefault="00A22C02" w:rsidP="00A22C02">
      <w:pPr>
        <w:autoSpaceDE w:val="0"/>
        <w:autoSpaceDN w:val="0"/>
        <w:adjustRightInd w:val="0"/>
        <w:spacing w:after="0" w:line="240" w:lineRule="auto"/>
        <w:ind w:firstLine="283"/>
        <w:jc w:val="both"/>
        <w:rPr>
          <w:rFonts w:ascii="KFGQPC Uthman Taha Naskh" w:hAnsi="QCF2BSML" w:cs="KFGQPC Uthman Taha Naskh"/>
          <w:sz w:val="27"/>
          <w:szCs w:val="27"/>
          <w:rtl/>
        </w:rPr>
      </w:pPr>
      <w:r>
        <w:rPr>
          <w:rFonts w:ascii="Simplified Arabic" w:hAnsi="Simplified Arabic" w:cs="Simplified Arabic" w:hint="cs"/>
          <w:sz w:val="32"/>
          <w:szCs w:val="32"/>
          <w:rtl/>
        </w:rPr>
        <w:t>و</w:t>
      </w:r>
      <w:r w:rsidR="005E1698">
        <w:rPr>
          <w:rFonts w:ascii="Simplified Arabic" w:hAnsi="Simplified Arabic" w:cs="Simplified Arabic" w:hint="cs"/>
          <w:sz w:val="32"/>
          <w:szCs w:val="32"/>
          <w:rtl/>
        </w:rPr>
        <w:t xml:space="preserve">قال تعالى </w:t>
      </w:r>
      <w:r w:rsidR="005E1698">
        <w:rPr>
          <w:rFonts w:ascii="Simplified Arabic" w:hAnsi="Simplified Arabic" w:cs="Simplified Arabic" w:hint="cs"/>
          <w:sz w:val="32"/>
          <w:szCs w:val="32"/>
        </w:rPr>
        <w:sym w:font="AGA Arabesque" w:char="F029"/>
      </w:r>
      <w:r w:rsidR="005E1698">
        <w:rPr>
          <w:rFonts w:ascii="Simplified Arabic" w:hAnsi="Simplified Arabic" w:cs="Simplified Arabic" w:hint="cs"/>
          <w:sz w:val="32"/>
          <w:szCs w:val="32"/>
          <w:rtl/>
        </w:rPr>
        <w:t xml:space="preserve"> </w:t>
      </w:r>
      <w:r w:rsidR="005E1698" w:rsidRPr="005E1698">
        <w:rPr>
          <w:rFonts w:ascii="Traditional Arabic" w:cs="Traditional Arabic" w:hint="cs"/>
          <w:b/>
          <w:bCs/>
          <w:color w:val="00B050"/>
          <w:sz w:val="36"/>
          <w:szCs w:val="36"/>
          <w:rtl/>
        </w:rPr>
        <w:t>يُرِيدُ</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اللَّهُ</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بِكُمُ</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الْيُسْرَ</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وَلَا</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يُرِيدُ</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بِكُمُ</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الْعُسْرَ</w:t>
      </w:r>
      <w:r w:rsidR="005E1698">
        <w:rPr>
          <w:rFonts w:ascii="Traditional Arabic" w:cs="Traditional Arabic"/>
          <w:b/>
          <w:bCs/>
          <w:color w:val="000080"/>
          <w:sz w:val="44"/>
          <w:szCs w:val="44"/>
          <w:rtl/>
        </w:rPr>
        <w:t xml:space="preserve"> </w:t>
      </w:r>
      <w:r w:rsidR="005E1698">
        <w:rPr>
          <w:rFonts w:ascii="KFGQPC Uthman Taha Naskh" w:hAnsi="QCF2BSML" w:cs="KFGQPC Uthman Taha Naskh"/>
          <w:sz w:val="27"/>
          <w:szCs w:val="27"/>
        </w:rPr>
        <w:sym w:font="AGA Arabesque" w:char="F028"/>
      </w:r>
      <w:r w:rsidR="005E1698">
        <w:rPr>
          <w:rFonts w:ascii="KFGQPC Uthman Taha Naskh" w:hAnsi="QCF2BSML" w:cs="KFGQPC Uthman Taha Naskh" w:hint="cs"/>
          <w:sz w:val="27"/>
          <w:szCs w:val="27"/>
          <w:rtl/>
        </w:rPr>
        <w:t xml:space="preserve"> البقرة: </w:t>
      </w:r>
      <w:proofErr w:type="gramStart"/>
      <w:r w:rsidR="005E1698">
        <w:rPr>
          <w:rFonts w:ascii="KFGQPC Uthman Taha Naskh" w:hAnsi="QCF2BSML" w:cs="KFGQPC Uthman Taha Naskh" w:hint="cs"/>
          <w:sz w:val="27"/>
          <w:szCs w:val="27"/>
          <w:rtl/>
        </w:rPr>
        <w:t>185 .</w:t>
      </w:r>
      <w:proofErr w:type="gramEnd"/>
    </w:p>
    <w:p w14:paraId="0AF309BD" w14:textId="782271B8" w:rsidR="002B26C4" w:rsidRPr="00554E27" w:rsidRDefault="002B26C4" w:rsidP="00A22C02">
      <w:pPr>
        <w:spacing w:before="70" w:after="70" w:line="240" w:lineRule="auto"/>
        <w:ind w:firstLine="283"/>
        <w:jc w:val="lowKashida"/>
        <w:rPr>
          <w:rFonts w:ascii="Simplified Arabic" w:hAnsi="Simplified Arabic" w:cs="Simplified Arabic"/>
          <w:sz w:val="32"/>
          <w:szCs w:val="32"/>
          <w:rtl/>
        </w:rPr>
      </w:pPr>
      <w:r w:rsidRPr="00554E27">
        <w:rPr>
          <w:rFonts w:ascii="Simplified Arabic" w:hAnsi="Simplified Arabic" w:cs="Simplified Arabic"/>
          <w:sz w:val="32"/>
          <w:szCs w:val="32"/>
          <w:rtl/>
        </w:rPr>
        <w:t xml:space="preserve">وقال </w:t>
      </w:r>
      <w:r w:rsidR="000C7519" w:rsidRPr="00554E27">
        <w:rPr>
          <w:rFonts w:ascii="Simplified Arabic" w:hAnsi="Simplified Arabic" w:cs="Simplified Arabic" w:hint="cs"/>
          <w:sz w:val="32"/>
          <w:szCs w:val="32"/>
        </w:rPr>
        <w:sym w:font="AGA Arabesque" w:char="F072"/>
      </w:r>
      <w:r w:rsidR="000C7519"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w:t>
      </w:r>
      <w:r w:rsidR="00082521" w:rsidRPr="00554E27">
        <w:rPr>
          <w:rFonts w:ascii="Traditional Arabic" w:cs="Traditional Arabic" w:hint="cs"/>
          <w:b/>
          <w:bCs/>
          <w:sz w:val="44"/>
          <w:szCs w:val="44"/>
          <w:rtl/>
        </w:rPr>
        <w:t xml:space="preserve"> </w:t>
      </w:r>
      <w:r w:rsidR="00082521" w:rsidRPr="00554E27">
        <w:rPr>
          <w:rFonts w:ascii="Traditional Arabic" w:cs="AGA Furat Regular" w:hint="cs"/>
          <w:sz w:val="36"/>
          <w:szCs w:val="36"/>
          <w:rtl/>
        </w:rPr>
        <w:t>إِنَّ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الدِّينَ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يُسْرٌ</w:t>
      </w:r>
      <w:r w:rsidR="00082521" w:rsidRPr="00554E27">
        <w:rPr>
          <w:rFonts w:ascii="Simplified Arabic" w:hAnsi="Simplified Arabic" w:cs="Simplified Arabic" w:hint="cs"/>
          <w:sz w:val="24"/>
          <w:szCs w:val="24"/>
          <w:rtl/>
        </w:rPr>
        <w:t xml:space="preserve"> </w:t>
      </w:r>
      <w:r w:rsidRPr="00554E27">
        <w:rPr>
          <w:rFonts w:ascii="Simplified Arabic" w:hAnsi="Simplified Arabic" w:cs="Simplified Arabic" w:hint="cs"/>
          <w:sz w:val="32"/>
          <w:szCs w:val="32"/>
          <w:rtl/>
        </w:rPr>
        <w:t>))</w:t>
      </w:r>
      <w:r w:rsidRPr="00554E27">
        <w:rPr>
          <w:rFonts w:ascii="Simplified Arabic" w:hAnsi="Simplified Arabic" w:cs="Simplified Arabic"/>
          <w:sz w:val="32"/>
          <w:szCs w:val="32"/>
          <w:rtl/>
        </w:rPr>
        <w:t xml:space="preserve"> رواه البخاري من حديث أبي </w:t>
      </w:r>
      <w:proofErr w:type="gramStart"/>
      <w:r w:rsidRPr="00554E27">
        <w:rPr>
          <w:rFonts w:ascii="Simplified Arabic" w:hAnsi="Simplified Arabic" w:cs="Simplified Arabic"/>
          <w:sz w:val="32"/>
          <w:szCs w:val="32"/>
          <w:rtl/>
        </w:rPr>
        <w:t xml:space="preserve">هريرة </w:t>
      </w:r>
      <w:r w:rsidRPr="00554E27">
        <w:rPr>
          <w:rFonts w:ascii="Simplified Arabic" w:hAnsi="Simplified Arabic" w:cs="Simplified Arabic"/>
          <w:sz w:val="32"/>
          <w:szCs w:val="32"/>
        </w:rPr>
        <w:sym w:font="AGA Arabesque" w:char="F074"/>
      </w:r>
      <w:r w:rsidRPr="00554E27">
        <w:rPr>
          <w:rFonts w:ascii="Simplified Arabic" w:hAnsi="Simplified Arabic" w:cs="Simplified Arabic"/>
          <w:sz w:val="32"/>
          <w:szCs w:val="32"/>
          <w:rtl/>
        </w:rPr>
        <w:t>.</w:t>
      </w:r>
      <w:proofErr w:type="gramEnd"/>
    </w:p>
    <w:p w14:paraId="28C952EE" w14:textId="77777777" w:rsidR="002B26C4" w:rsidRPr="00A22C02" w:rsidRDefault="002B26C4" w:rsidP="00A22C02">
      <w:pPr>
        <w:pStyle w:val="a3"/>
        <w:numPr>
          <w:ilvl w:val="0"/>
          <w:numId w:val="12"/>
        </w:numPr>
        <w:tabs>
          <w:tab w:val="left" w:pos="425"/>
        </w:tabs>
        <w:spacing w:before="70" w:after="70" w:line="240" w:lineRule="auto"/>
        <w:ind w:left="-1" w:firstLine="0"/>
        <w:jc w:val="lowKashida"/>
        <w:rPr>
          <w:rFonts w:ascii="Simplified Arabic" w:hAnsi="Simplified Arabic" w:cs="Simplified Arabic"/>
          <w:sz w:val="32"/>
          <w:szCs w:val="32"/>
          <w:rtl/>
        </w:rPr>
      </w:pPr>
      <w:proofErr w:type="gramStart"/>
      <w:r w:rsidRPr="00A22C02">
        <w:rPr>
          <w:rFonts w:ascii="Simplified Arabic" w:hAnsi="Simplified Arabic" w:cs="Simplified Arabic"/>
          <w:sz w:val="32"/>
          <w:szCs w:val="32"/>
          <w:rtl/>
        </w:rPr>
        <w:t>ومن</w:t>
      </w:r>
      <w:proofErr w:type="gramEnd"/>
      <w:r w:rsidRPr="00A22C02">
        <w:rPr>
          <w:rFonts w:ascii="Simplified Arabic" w:hAnsi="Simplified Arabic" w:cs="Simplified Arabic"/>
          <w:sz w:val="32"/>
          <w:szCs w:val="32"/>
          <w:rtl/>
        </w:rPr>
        <w:t xml:space="preserve"> صور كماله: أنه شامل لأمور الدين والدنيا والآخرة ومن العبادات والعادات ومن الأخلاق والسلوك.</w:t>
      </w:r>
    </w:p>
    <w:p w14:paraId="4E7F41F0" w14:textId="1FBA20D5" w:rsidR="002B26C4" w:rsidRDefault="002B26C4" w:rsidP="00430BA0">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sz w:val="32"/>
          <w:szCs w:val="32"/>
          <w:rtl/>
        </w:rPr>
        <w:t>قيل لسلمان الفار</w:t>
      </w:r>
      <w:r w:rsidRPr="00554E27">
        <w:rPr>
          <w:rFonts w:ascii="Simplified Arabic" w:hAnsi="Simplified Arabic" w:cs="Simplified Arabic" w:hint="cs"/>
          <w:sz w:val="32"/>
          <w:szCs w:val="32"/>
          <w:rtl/>
        </w:rPr>
        <w:t>س</w:t>
      </w:r>
      <w:r w:rsidRPr="00554E27">
        <w:rPr>
          <w:rFonts w:ascii="Simplified Arabic" w:hAnsi="Simplified Arabic" w:cs="Simplified Arabic"/>
          <w:sz w:val="32"/>
          <w:szCs w:val="32"/>
          <w:rtl/>
        </w:rPr>
        <w:t xml:space="preserve">ي </w:t>
      </w:r>
      <w:r w:rsidRPr="00554E27">
        <w:rPr>
          <w:rFonts w:ascii="Simplified Arabic" w:hAnsi="Simplified Arabic" w:cs="Simplified Arabic"/>
          <w:sz w:val="32"/>
          <w:szCs w:val="32"/>
        </w:rPr>
        <w:sym w:font="AGA Arabesque" w:char="F074"/>
      </w:r>
      <w:r w:rsidRPr="00554E27">
        <w:rPr>
          <w:rFonts w:ascii="Simplified Arabic" w:hAnsi="Simplified Arabic" w:cs="Simplified Arabic"/>
          <w:sz w:val="32"/>
          <w:szCs w:val="32"/>
          <w:rtl/>
        </w:rPr>
        <w:t xml:space="preserve">: </w:t>
      </w:r>
      <w:r w:rsidR="00082521" w:rsidRPr="00554E27">
        <w:rPr>
          <w:rFonts w:ascii="Simplified Arabic" w:hAnsi="Simplified Arabic" w:cs="Simplified Arabic" w:hint="cs"/>
          <w:sz w:val="32"/>
          <w:szCs w:val="32"/>
          <w:rtl/>
        </w:rPr>
        <w:t>قَدْ</w:t>
      </w:r>
      <w:r w:rsidR="00082521" w:rsidRPr="00554E27">
        <w:rPr>
          <w:rFonts w:ascii="Simplified Arabic" w:hAnsi="Simplified Arabic" w:cs="Simplified Arabic"/>
          <w:sz w:val="32"/>
          <w:szCs w:val="32"/>
          <w:rtl/>
        </w:rPr>
        <w:t xml:space="preserve"> </w:t>
      </w:r>
      <w:r w:rsidR="00082521" w:rsidRPr="00554E27">
        <w:rPr>
          <w:rFonts w:ascii="Simplified Arabic" w:hAnsi="Simplified Arabic" w:cs="Simplified Arabic" w:hint="cs"/>
          <w:sz w:val="32"/>
          <w:szCs w:val="32"/>
          <w:rtl/>
        </w:rPr>
        <w:t>عَلَّمَكُمْ</w:t>
      </w:r>
      <w:r w:rsidR="00082521" w:rsidRPr="00554E27">
        <w:rPr>
          <w:rFonts w:ascii="Simplified Arabic" w:hAnsi="Simplified Arabic" w:cs="Simplified Arabic"/>
          <w:sz w:val="32"/>
          <w:szCs w:val="32"/>
          <w:rtl/>
        </w:rPr>
        <w:t xml:space="preserve"> </w:t>
      </w:r>
      <w:r w:rsidR="00082521" w:rsidRPr="00554E27">
        <w:rPr>
          <w:rFonts w:ascii="Simplified Arabic" w:hAnsi="Simplified Arabic" w:cs="Simplified Arabic" w:hint="cs"/>
          <w:sz w:val="32"/>
          <w:szCs w:val="32"/>
          <w:rtl/>
        </w:rPr>
        <w:t>نَبِيُّكُمْ</w:t>
      </w:r>
      <w:r w:rsidR="00082521" w:rsidRPr="00554E27">
        <w:rPr>
          <w:rFonts w:ascii="Simplified Arabic" w:hAnsi="Simplified Arabic" w:cs="Simplified Arabic"/>
          <w:sz w:val="32"/>
          <w:szCs w:val="32"/>
          <w:rtl/>
        </w:rPr>
        <w:t xml:space="preserve"> </w:t>
      </w:r>
      <w:r w:rsidR="00082521" w:rsidRPr="00554E27">
        <w:rPr>
          <w:rFonts w:ascii="Simplified Arabic" w:hAnsi="Simplified Arabic" w:cs="Simplified Arabic" w:hint="cs"/>
          <w:sz w:val="32"/>
          <w:szCs w:val="32"/>
        </w:rPr>
        <w:sym w:font="AGA Arabesque" w:char="F072"/>
      </w:r>
      <w:r w:rsidR="00082521" w:rsidRPr="00554E27">
        <w:rPr>
          <w:rFonts w:ascii="Simplified Arabic" w:hAnsi="Simplified Arabic" w:cs="Simplified Arabic" w:hint="cs"/>
          <w:sz w:val="32"/>
          <w:szCs w:val="32"/>
          <w:rtl/>
        </w:rPr>
        <w:t xml:space="preserve"> كُلَّ</w:t>
      </w:r>
      <w:r w:rsidR="00082521" w:rsidRPr="00554E27">
        <w:rPr>
          <w:rFonts w:ascii="Simplified Arabic" w:hAnsi="Simplified Arabic" w:cs="Simplified Arabic"/>
          <w:sz w:val="32"/>
          <w:szCs w:val="32"/>
          <w:rtl/>
        </w:rPr>
        <w:t xml:space="preserve"> </w:t>
      </w:r>
      <w:r w:rsidR="00082521" w:rsidRPr="00554E27">
        <w:rPr>
          <w:rFonts w:ascii="Simplified Arabic" w:hAnsi="Simplified Arabic" w:cs="Simplified Arabic" w:hint="cs"/>
          <w:sz w:val="32"/>
          <w:szCs w:val="32"/>
          <w:rtl/>
        </w:rPr>
        <w:t>شَيْءٍ</w:t>
      </w:r>
      <w:r w:rsidR="00082521" w:rsidRPr="00554E27">
        <w:rPr>
          <w:rFonts w:ascii="Simplified Arabic" w:hAnsi="Simplified Arabic" w:cs="Simplified Arabic"/>
          <w:sz w:val="32"/>
          <w:szCs w:val="32"/>
          <w:rtl/>
        </w:rPr>
        <w:t xml:space="preserve"> </w:t>
      </w:r>
      <w:r w:rsidR="00082521" w:rsidRPr="00554E27">
        <w:rPr>
          <w:rFonts w:ascii="Simplified Arabic" w:hAnsi="Simplified Arabic" w:cs="Simplified Arabic" w:hint="cs"/>
          <w:sz w:val="32"/>
          <w:szCs w:val="32"/>
          <w:rtl/>
        </w:rPr>
        <w:t>حَتَّى</w:t>
      </w:r>
      <w:r w:rsidR="00082521" w:rsidRPr="00554E27">
        <w:rPr>
          <w:rFonts w:ascii="Simplified Arabic" w:hAnsi="Simplified Arabic" w:cs="Simplified Arabic"/>
          <w:sz w:val="32"/>
          <w:szCs w:val="32"/>
          <w:rtl/>
        </w:rPr>
        <w:t xml:space="preserve"> </w:t>
      </w:r>
      <w:proofErr w:type="spellStart"/>
      <w:r w:rsidR="00082521" w:rsidRPr="00554E27">
        <w:rPr>
          <w:rFonts w:ascii="Simplified Arabic" w:hAnsi="Simplified Arabic" w:cs="Simplified Arabic" w:hint="cs"/>
          <w:sz w:val="32"/>
          <w:szCs w:val="32"/>
          <w:rtl/>
        </w:rPr>
        <w:t>الْخِرَاءَةَ</w:t>
      </w:r>
      <w:proofErr w:type="spellEnd"/>
      <w:r w:rsidR="00082521" w:rsidRPr="00554E27">
        <w:rPr>
          <w:rFonts w:ascii="Traditional Arabic" w:cs="Traditional Arabic"/>
          <w:b/>
          <w:bCs/>
          <w:sz w:val="44"/>
          <w:szCs w:val="44"/>
          <w:rtl/>
        </w:rPr>
        <w:t xml:space="preserve"> </w:t>
      </w:r>
      <w:r w:rsidR="00082521" w:rsidRPr="00554E27">
        <w:rPr>
          <w:rFonts w:ascii="Simplified Arabic" w:hAnsi="Simplified Arabic" w:cs="Simplified Arabic" w:hint="cs"/>
          <w:sz w:val="32"/>
          <w:szCs w:val="32"/>
          <w:rtl/>
        </w:rPr>
        <w:t>:</w:t>
      </w:r>
      <w:r w:rsidRPr="00554E27">
        <w:rPr>
          <w:rFonts w:ascii="Simplified Arabic" w:hAnsi="Simplified Arabic" w:cs="Simplified Arabic"/>
          <w:sz w:val="32"/>
          <w:szCs w:val="32"/>
          <w:rtl/>
        </w:rPr>
        <w:t xml:space="preserve"> قال</w:t>
      </w:r>
      <w:r w:rsidRPr="00554E27">
        <w:rPr>
          <w:rFonts w:ascii="Simplified Arabic" w:hAnsi="Simplified Arabic" w:cs="Simplified Arabic" w:hint="cs"/>
          <w:sz w:val="32"/>
          <w:szCs w:val="32"/>
          <w:rtl/>
        </w:rPr>
        <w:t xml:space="preserve"> ((</w:t>
      </w:r>
      <w:r w:rsidR="00430BA0" w:rsidRPr="00554E27">
        <w:rPr>
          <w:rFonts w:ascii="Simplified Arabic" w:hAnsi="Simplified Arabic" w:cs="Simplified Arabic" w:hint="cs"/>
          <w:sz w:val="32"/>
          <w:szCs w:val="32"/>
          <w:rtl/>
        </w:rPr>
        <w:t xml:space="preserve"> </w:t>
      </w:r>
      <w:r w:rsidR="00082521" w:rsidRPr="00554E27">
        <w:rPr>
          <w:rFonts w:ascii="Traditional Arabic" w:cs="AGA Furat Regular" w:hint="cs"/>
          <w:sz w:val="36"/>
          <w:szCs w:val="36"/>
          <w:rtl/>
        </w:rPr>
        <w:t>أَجَلْ</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لَقَدْ</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نَهَانَا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نَسْتَقْبِلَ</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الْقِبْلَةَ</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لِغَائِطٍ،</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أَوْ</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بَوْلٍ،</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أَوْ</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نَسْتَنْجِيَ</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بِالْيَمِينِ،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أَوْ</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نَسْتَنْجِيَ</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بِأَقَلَّ</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مِنْ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ثَلَاثَةِ</w:t>
      </w:r>
      <w:r w:rsidR="00082521" w:rsidRPr="00554E27">
        <w:rPr>
          <w:rFonts w:ascii="Traditional Arabic" w:cs="AGA Furat Regular"/>
          <w:sz w:val="36"/>
          <w:szCs w:val="36"/>
          <w:rtl/>
        </w:rPr>
        <w:t xml:space="preserve"> </w:t>
      </w:r>
      <w:r w:rsidR="00430BA0" w:rsidRPr="00554E27">
        <w:rPr>
          <w:rFonts w:ascii="Traditional Arabic" w:cs="AGA Furat Regular" w:hint="cs"/>
          <w:sz w:val="36"/>
          <w:szCs w:val="36"/>
          <w:rtl/>
        </w:rPr>
        <w:t xml:space="preserve">                   </w:t>
      </w:r>
      <w:r w:rsidR="00082521" w:rsidRPr="00554E27">
        <w:rPr>
          <w:rFonts w:ascii="Traditional Arabic" w:cs="AGA Furat Regular" w:hint="cs"/>
          <w:sz w:val="36"/>
          <w:szCs w:val="36"/>
          <w:rtl/>
        </w:rPr>
        <w:t>أَحْجَارٍ،</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أَوْ</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نَسْتَنْجِيَ</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بِرَجِيعٍ</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أَوْ</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بِعَظْمٍ</w:t>
      </w:r>
      <w:r w:rsidR="00430BA0" w:rsidRPr="00554E27">
        <w:rPr>
          <w:rFonts w:ascii="Traditional Arabic" w:cs="Traditional Arabic" w:hint="cs"/>
          <w:b/>
          <w:bCs/>
          <w:sz w:val="44"/>
          <w:szCs w:val="44"/>
          <w:rtl/>
        </w:rPr>
        <w:t xml:space="preserve"> </w:t>
      </w:r>
      <w:r w:rsidRPr="00554E27">
        <w:rPr>
          <w:rFonts w:ascii="Simplified Arabic" w:hAnsi="Simplified Arabic" w:cs="Simplified Arabic" w:hint="cs"/>
          <w:sz w:val="32"/>
          <w:szCs w:val="32"/>
          <w:rtl/>
        </w:rPr>
        <w:t>))</w:t>
      </w:r>
      <w:r w:rsidRPr="00554E27">
        <w:rPr>
          <w:rFonts w:ascii="Simplified Arabic" w:hAnsi="Simplified Arabic" w:cs="Simplified Arabic"/>
          <w:sz w:val="32"/>
          <w:szCs w:val="32"/>
          <w:rtl/>
        </w:rPr>
        <w:t xml:space="preserve"> رواه مسلم.</w:t>
      </w:r>
    </w:p>
    <w:p w14:paraId="2132A53E" w14:textId="77777777" w:rsidR="00A22C02" w:rsidRDefault="00A22C02" w:rsidP="00430BA0">
      <w:pPr>
        <w:spacing w:before="70" w:after="70" w:line="240" w:lineRule="auto"/>
        <w:ind w:firstLine="454"/>
        <w:jc w:val="lowKashida"/>
        <w:rPr>
          <w:rFonts w:ascii="Simplified Arabic" w:hAnsi="Simplified Arabic" w:cs="Simplified Arabic"/>
          <w:sz w:val="32"/>
          <w:szCs w:val="32"/>
          <w:rtl/>
        </w:rPr>
      </w:pPr>
    </w:p>
    <w:p w14:paraId="2EF9F12C" w14:textId="77777777" w:rsidR="00A22C02" w:rsidRDefault="00A22C02" w:rsidP="00430BA0">
      <w:pPr>
        <w:spacing w:before="70" w:after="70" w:line="240" w:lineRule="auto"/>
        <w:ind w:firstLine="454"/>
        <w:jc w:val="lowKashida"/>
        <w:rPr>
          <w:rFonts w:ascii="Simplified Arabic" w:hAnsi="Simplified Arabic" w:cs="Simplified Arabic"/>
          <w:sz w:val="32"/>
          <w:szCs w:val="32"/>
          <w:rtl/>
        </w:rPr>
      </w:pPr>
    </w:p>
    <w:p w14:paraId="45A600EC" w14:textId="77777777" w:rsidR="00A22C02" w:rsidRPr="00A22C02" w:rsidRDefault="00A22C02" w:rsidP="00430BA0">
      <w:pPr>
        <w:spacing w:before="70" w:after="70" w:line="240" w:lineRule="auto"/>
        <w:ind w:firstLine="454"/>
        <w:jc w:val="lowKashida"/>
        <w:rPr>
          <w:rFonts w:ascii="Simplified Arabic" w:hAnsi="Simplified Arabic" w:cs="Simplified Arabic"/>
          <w:sz w:val="8"/>
          <w:szCs w:val="8"/>
          <w:rtl/>
        </w:rPr>
      </w:pPr>
    </w:p>
    <w:p w14:paraId="031166FD" w14:textId="29C1D366" w:rsidR="002B26C4" w:rsidRPr="00554E27" w:rsidRDefault="002B26C4" w:rsidP="00430BA0">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sz w:val="32"/>
          <w:szCs w:val="32"/>
          <w:rtl/>
        </w:rPr>
        <w:t xml:space="preserve">وقال أبو ذر </w:t>
      </w:r>
      <w:r w:rsidRPr="00554E27">
        <w:rPr>
          <w:rFonts w:ascii="Simplified Arabic" w:hAnsi="Simplified Arabic" w:cs="Simplified Arabic"/>
          <w:sz w:val="32"/>
          <w:szCs w:val="32"/>
        </w:rPr>
        <w:sym w:font="AGA Arabesque" w:char="F074"/>
      </w:r>
      <w:r w:rsidRPr="00554E27">
        <w:rPr>
          <w:rFonts w:ascii="Simplified Arabic" w:hAnsi="Simplified Arabic" w:cs="Simplified Arabic"/>
          <w:sz w:val="32"/>
          <w:szCs w:val="32"/>
          <w:rtl/>
        </w:rPr>
        <w:t xml:space="preserve">: </w:t>
      </w:r>
      <w:r w:rsidRPr="00554E27">
        <w:rPr>
          <w:rFonts w:ascii="Simplified Arabic" w:hAnsi="Simplified Arabic" w:cs="Simplified Arabic"/>
          <w:sz w:val="32"/>
          <w:szCs w:val="32"/>
        </w:rPr>
        <w:t>]</w:t>
      </w:r>
      <w:r w:rsidRPr="00554E27">
        <w:rPr>
          <w:rFonts w:ascii="Simplified Arabic" w:hAnsi="Simplified Arabic" w:cs="Simplified Arabic"/>
          <w:sz w:val="32"/>
          <w:szCs w:val="32"/>
          <w:rtl/>
        </w:rPr>
        <w:t xml:space="preserve"> </w:t>
      </w:r>
      <w:r w:rsidR="00082521" w:rsidRPr="00554E27">
        <w:rPr>
          <w:rFonts w:ascii="Traditional Arabic" w:cs="AGA Furat Regular" w:hint="cs"/>
          <w:sz w:val="36"/>
          <w:szCs w:val="36"/>
          <w:rtl/>
        </w:rPr>
        <w:t>تَرَكَنَا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رَسُولُ</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اللهِ</w:t>
      </w:r>
      <w:r w:rsidR="00082521" w:rsidRPr="00554E27">
        <w:rPr>
          <w:rFonts w:ascii="Traditional Arabic" w:cs="AGA Furat Regular"/>
          <w:sz w:val="36"/>
          <w:szCs w:val="36"/>
          <w:rtl/>
        </w:rPr>
        <w:t xml:space="preserve"> </w:t>
      </w:r>
      <w:r w:rsidR="00430BA0" w:rsidRPr="00554E27">
        <w:rPr>
          <w:rFonts w:ascii="Traditional Arabic" w:cs="AGA Furat Regular" w:hint="cs"/>
          <w:sz w:val="36"/>
          <w:szCs w:val="36"/>
        </w:rPr>
        <w:sym w:font="AGA Arabesque" w:char="F072"/>
      </w:r>
      <w:r w:rsidR="00430BA0" w:rsidRPr="00554E27">
        <w:rPr>
          <w:rFonts w:ascii="Traditional Arabic" w:cs="AGA Furat Regular" w:hint="cs"/>
          <w:sz w:val="36"/>
          <w:szCs w:val="36"/>
          <w:rtl/>
        </w:rPr>
        <w:t xml:space="preserve"> </w:t>
      </w:r>
      <w:r w:rsidR="00082521" w:rsidRPr="00554E27">
        <w:rPr>
          <w:rFonts w:ascii="Traditional Arabic" w:cs="AGA Furat Regular" w:hint="cs"/>
          <w:sz w:val="36"/>
          <w:szCs w:val="36"/>
          <w:rtl/>
        </w:rPr>
        <w:t>وَمَا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طَائِرٌ</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يُقَلِّبُ</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جَنَاحَيْهِ</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فِي</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الْهَوَاءِ</w:t>
      </w:r>
      <w:r w:rsidR="00082521" w:rsidRPr="00554E27">
        <w:rPr>
          <w:rFonts w:ascii="Traditional Arabic" w:cs="AGA Furat Regular"/>
          <w:sz w:val="36"/>
          <w:szCs w:val="36"/>
          <w:rtl/>
        </w:rPr>
        <w:t xml:space="preserve"> , </w:t>
      </w:r>
      <w:r w:rsidR="00082521" w:rsidRPr="00554E27">
        <w:rPr>
          <w:rFonts w:ascii="Traditional Arabic" w:cs="AGA Furat Regular" w:hint="cs"/>
          <w:sz w:val="36"/>
          <w:szCs w:val="36"/>
          <w:rtl/>
        </w:rPr>
        <w:t>إِلَّا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ذَكَرَ</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لَنَا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مِنْهُ</w:t>
      </w:r>
      <w:r w:rsidR="00430BA0" w:rsidRPr="00554E27">
        <w:rPr>
          <w:rFonts w:ascii="Traditional Arabic" w:cs="AGA Furat Regular" w:hint="cs"/>
          <w:sz w:val="36"/>
          <w:szCs w:val="36"/>
          <w:rtl/>
        </w:rPr>
        <w:t xml:space="preserve">             </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عِلْمًا</w:t>
      </w:r>
      <w:r w:rsidR="00430BA0" w:rsidRPr="00554E27">
        <w:rPr>
          <w:rFonts w:ascii="Traditional Arabic" w:cs="Traditional Arabic" w:hint="cs"/>
          <w:b/>
          <w:bCs/>
          <w:sz w:val="44"/>
          <w:szCs w:val="44"/>
          <w:rtl/>
        </w:rPr>
        <w:t>ً ]</w:t>
      </w:r>
      <w:r w:rsidR="00A22C02">
        <w:rPr>
          <w:rFonts w:ascii="Traditional Arabic" w:cs="Traditional Arabic" w:hint="cs"/>
          <w:b/>
          <w:bCs/>
          <w:sz w:val="44"/>
          <w:szCs w:val="44"/>
          <w:rtl/>
        </w:rPr>
        <w:t xml:space="preserve"> </w:t>
      </w:r>
      <w:r w:rsidR="00A22C02" w:rsidRPr="00A22C02">
        <w:rPr>
          <w:rFonts w:ascii="Simplified Arabic" w:hAnsi="Simplified Arabic" w:cs="Simplified Arabic" w:hint="cs"/>
          <w:sz w:val="32"/>
          <w:szCs w:val="32"/>
          <w:rtl/>
        </w:rPr>
        <w:t>رواه الطبراني</w:t>
      </w:r>
      <w:r w:rsidR="00A22C02">
        <w:rPr>
          <w:rFonts w:ascii="Traditional Arabic" w:cs="Traditional Arabic" w:hint="cs"/>
          <w:b/>
          <w:bCs/>
          <w:sz w:val="44"/>
          <w:szCs w:val="44"/>
          <w:rtl/>
        </w:rPr>
        <w:t xml:space="preserve"> </w:t>
      </w:r>
      <w:r w:rsidRPr="00554E27">
        <w:rPr>
          <w:rFonts w:ascii="Simplified Arabic" w:hAnsi="Simplified Arabic" w:cs="Simplified Arabic"/>
          <w:sz w:val="32"/>
          <w:szCs w:val="32"/>
          <w:rtl/>
        </w:rPr>
        <w:t>.</w:t>
      </w:r>
    </w:p>
    <w:p w14:paraId="4DA8A05F" w14:textId="5AAA59C0" w:rsidR="002B26C4" w:rsidRPr="00554E27" w:rsidRDefault="002B26C4" w:rsidP="00082521">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sz w:val="32"/>
          <w:szCs w:val="32"/>
          <w:rtl/>
        </w:rPr>
        <w:t>وقال</w:t>
      </w:r>
      <w:r w:rsidR="00047392" w:rsidRPr="00554E27">
        <w:rPr>
          <w:rFonts w:ascii="Simplified Arabic" w:hAnsi="Simplified Arabic" w:cs="Simplified Arabic"/>
          <w:sz w:val="32"/>
          <w:szCs w:val="32"/>
        </w:rPr>
        <w:sym w:font="AGA Arabesque" w:char="F072"/>
      </w:r>
      <w:r w:rsidR="00047392" w:rsidRPr="00554E27">
        <w:rPr>
          <w:rFonts w:ascii="Simplified Arabic" w:hAnsi="Simplified Arabic" w:cs="Simplified Arabic"/>
          <w:sz w:val="32"/>
          <w:szCs w:val="32"/>
        </w:rPr>
        <w:t xml:space="preserve"> </w:t>
      </w:r>
      <w:r w:rsidRPr="00554E27">
        <w:rPr>
          <w:rFonts w:ascii="Simplified Arabic" w:hAnsi="Simplified Arabic" w:cs="Simplified Arabic"/>
          <w:sz w:val="32"/>
          <w:szCs w:val="32"/>
          <w:rtl/>
        </w:rPr>
        <w:t xml:space="preserve"> </w:t>
      </w:r>
      <w:r w:rsidR="00047392" w:rsidRPr="00554E27">
        <w:rPr>
          <w:rFonts w:ascii="Simplified Arabic" w:hAnsi="Simplified Arabic" w:cs="Simplified Arabic"/>
          <w:sz w:val="32"/>
          <w:szCs w:val="32"/>
        </w:rPr>
        <w:t>))</w:t>
      </w:r>
      <w:r w:rsidR="00047392" w:rsidRPr="00554E27">
        <w:rPr>
          <w:rFonts w:ascii="Simplified Arabic" w:hAnsi="Simplified Arabic" w:cs="Simplified Arabic" w:hint="cs"/>
          <w:sz w:val="32"/>
          <w:szCs w:val="32"/>
          <w:rtl/>
        </w:rPr>
        <w:t xml:space="preserve"> </w:t>
      </w:r>
      <w:r w:rsidR="00082521" w:rsidRPr="00554E27">
        <w:rPr>
          <w:rFonts w:ascii="Traditional Arabic" w:cs="AGA Furat Regular" w:hint="cs"/>
          <w:sz w:val="36"/>
          <w:szCs w:val="36"/>
          <w:rtl/>
        </w:rPr>
        <w:t>مَا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تَرَكْتُ</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شَيْئًا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يُقَرِّبُكُمْ</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مِنَ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الْجَنَّةِ</w:t>
      </w:r>
      <w:r w:rsidR="00082521" w:rsidRPr="00554E27">
        <w:rPr>
          <w:rFonts w:ascii="Traditional Arabic" w:cs="AGA Furat Regular"/>
          <w:sz w:val="36"/>
          <w:szCs w:val="36"/>
          <w:rtl/>
        </w:rPr>
        <w:t xml:space="preserve"> , </w:t>
      </w:r>
      <w:r w:rsidR="00082521" w:rsidRPr="00554E27">
        <w:rPr>
          <w:rFonts w:ascii="Traditional Arabic" w:cs="AGA Furat Regular" w:hint="cs"/>
          <w:sz w:val="36"/>
          <w:szCs w:val="36"/>
          <w:rtl/>
        </w:rPr>
        <w:t>وَيُبَاعِدُكُمْ</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عَنِ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النَّارِ</w:t>
      </w:r>
      <w:r w:rsidR="00082521" w:rsidRPr="00554E27">
        <w:rPr>
          <w:rFonts w:ascii="Traditional Arabic" w:cs="AGA Furat Regular"/>
          <w:sz w:val="36"/>
          <w:szCs w:val="36"/>
          <w:rtl/>
        </w:rPr>
        <w:t xml:space="preserve"> , </w:t>
      </w:r>
      <w:r w:rsidR="00082521" w:rsidRPr="00554E27">
        <w:rPr>
          <w:rFonts w:ascii="Traditional Arabic" w:cs="AGA Furat Regular" w:hint="cs"/>
          <w:sz w:val="36"/>
          <w:szCs w:val="36"/>
          <w:rtl/>
        </w:rPr>
        <w:t>إِلَّا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وَقَدْ</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أَمَرْتُكُمْ</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بِهِ،</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ومَا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تَرَكْتُ</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شَيْئًا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يُقَرِّبُكُمْ</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مِنَ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النَّارِ</w:t>
      </w:r>
      <w:r w:rsidR="00082521" w:rsidRPr="00554E27">
        <w:rPr>
          <w:rFonts w:ascii="Traditional Arabic" w:cs="AGA Furat Regular"/>
          <w:sz w:val="36"/>
          <w:szCs w:val="36"/>
          <w:rtl/>
        </w:rPr>
        <w:t xml:space="preserve"> , </w:t>
      </w:r>
      <w:r w:rsidR="00082521" w:rsidRPr="00554E27">
        <w:rPr>
          <w:rFonts w:ascii="Traditional Arabic" w:cs="AGA Furat Regular" w:hint="cs"/>
          <w:sz w:val="36"/>
          <w:szCs w:val="36"/>
          <w:rtl/>
        </w:rPr>
        <w:t>وَيُبَاعِدُكُمْ</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عَنِ</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الْجَنَّةِ</w:t>
      </w:r>
      <w:r w:rsidR="00082521" w:rsidRPr="00554E27">
        <w:rPr>
          <w:rFonts w:ascii="Traditional Arabic" w:cs="AGA Furat Regular"/>
          <w:sz w:val="36"/>
          <w:szCs w:val="36"/>
          <w:rtl/>
        </w:rPr>
        <w:t xml:space="preserve"> , </w:t>
      </w:r>
      <w:r w:rsidR="00082521" w:rsidRPr="00554E27">
        <w:rPr>
          <w:rFonts w:ascii="Traditional Arabic" w:cs="AGA Furat Regular" w:hint="cs"/>
          <w:sz w:val="36"/>
          <w:szCs w:val="36"/>
          <w:rtl/>
        </w:rPr>
        <w:t>إِلَّا</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وَقَدْ</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نَهَيْتُكُمْ</w:t>
      </w:r>
      <w:r w:rsidR="00082521" w:rsidRPr="00554E27">
        <w:rPr>
          <w:rFonts w:ascii="Traditional Arabic" w:cs="AGA Furat Regular"/>
          <w:sz w:val="36"/>
          <w:szCs w:val="36"/>
          <w:rtl/>
        </w:rPr>
        <w:t xml:space="preserve"> </w:t>
      </w:r>
      <w:r w:rsidR="00082521" w:rsidRPr="00554E27">
        <w:rPr>
          <w:rFonts w:ascii="Traditional Arabic" w:cs="AGA Furat Regular" w:hint="cs"/>
          <w:sz w:val="36"/>
          <w:szCs w:val="36"/>
          <w:rtl/>
        </w:rPr>
        <w:t>عَنْهُ</w:t>
      </w:r>
      <w:r w:rsidR="00082521" w:rsidRPr="00554E27">
        <w:rPr>
          <w:rFonts w:ascii="Simplified Arabic" w:hAnsi="Simplified Arabic" w:cs="Simplified Arabic" w:hint="cs"/>
          <w:sz w:val="32"/>
          <w:szCs w:val="32"/>
          <w:rtl/>
        </w:rPr>
        <w:t xml:space="preserve"> </w:t>
      </w:r>
      <w:r w:rsidR="00047392"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tl/>
        </w:rPr>
        <w:t xml:space="preserve">رواه الطبراني وغيره من حديث أبي ذر </w:t>
      </w:r>
      <w:r w:rsidR="00047392" w:rsidRPr="00554E27">
        <w:rPr>
          <w:rFonts w:ascii="Simplified Arabic" w:hAnsi="Simplified Arabic" w:cs="Simplified Arabic"/>
          <w:sz w:val="32"/>
          <w:szCs w:val="32"/>
        </w:rPr>
        <w:sym w:font="AGA Arabesque" w:char="F074"/>
      </w:r>
      <w:r w:rsidRPr="00554E27">
        <w:rPr>
          <w:rFonts w:ascii="Simplified Arabic" w:hAnsi="Simplified Arabic" w:cs="Simplified Arabic"/>
          <w:sz w:val="32"/>
          <w:szCs w:val="32"/>
          <w:rtl/>
        </w:rPr>
        <w:t>.</w:t>
      </w:r>
      <w:r w:rsidR="00350B5E" w:rsidRPr="00554E27">
        <w:rPr>
          <w:rFonts w:ascii="Simplified Arabic" w:hAnsi="Simplified Arabic" w:cs="Simplified Arabic" w:hint="cs"/>
          <w:sz w:val="32"/>
          <w:szCs w:val="32"/>
          <w:rtl/>
        </w:rPr>
        <w:t xml:space="preserve"> وصححه</w:t>
      </w:r>
      <w:r w:rsidR="00350B5E" w:rsidRPr="00554E27">
        <w:rPr>
          <w:rFonts w:ascii="Simplified Arabic" w:hAnsi="Simplified Arabic" w:cs="Simplified Arabic"/>
          <w:sz w:val="32"/>
          <w:szCs w:val="32"/>
          <w:rtl/>
        </w:rPr>
        <w:t xml:space="preserve"> </w:t>
      </w:r>
      <w:r w:rsidR="00350B5E" w:rsidRPr="00554E27">
        <w:rPr>
          <w:rFonts w:ascii="Simplified Arabic" w:hAnsi="Simplified Arabic" w:cs="Simplified Arabic" w:hint="cs"/>
          <w:sz w:val="32"/>
          <w:szCs w:val="32"/>
          <w:rtl/>
        </w:rPr>
        <w:t>الألباني</w:t>
      </w:r>
      <w:r w:rsidR="00350B5E" w:rsidRPr="00554E27">
        <w:rPr>
          <w:rFonts w:ascii="Simplified Arabic" w:hAnsi="Simplified Arabic" w:cs="Simplified Arabic"/>
          <w:sz w:val="32"/>
          <w:szCs w:val="32"/>
          <w:rtl/>
        </w:rPr>
        <w:t xml:space="preserve"> </w:t>
      </w:r>
      <w:r w:rsidR="00350B5E" w:rsidRPr="00554E27">
        <w:rPr>
          <w:rFonts w:ascii="Simplified Arabic" w:hAnsi="Simplified Arabic" w:cs="Simplified Arabic" w:hint="cs"/>
          <w:sz w:val="32"/>
          <w:szCs w:val="32"/>
          <w:rtl/>
        </w:rPr>
        <w:t>في</w:t>
      </w:r>
      <w:r w:rsidR="00350B5E" w:rsidRPr="00554E27">
        <w:rPr>
          <w:rFonts w:ascii="Simplified Arabic" w:hAnsi="Simplified Arabic" w:cs="Simplified Arabic"/>
          <w:sz w:val="32"/>
          <w:szCs w:val="32"/>
          <w:rtl/>
        </w:rPr>
        <w:t xml:space="preserve"> </w:t>
      </w:r>
      <w:r w:rsidR="00350B5E" w:rsidRPr="00554E27">
        <w:rPr>
          <w:rFonts w:ascii="Simplified Arabic" w:hAnsi="Simplified Arabic" w:cs="Simplified Arabic" w:hint="cs"/>
          <w:sz w:val="32"/>
          <w:szCs w:val="32"/>
          <w:rtl/>
        </w:rPr>
        <w:t>الصَّحِيحَة</w:t>
      </w:r>
      <w:r w:rsidR="00350B5E" w:rsidRPr="00554E27">
        <w:rPr>
          <w:rFonts w:ascii="Simplified Arabic" w:hAnsi="Simplified Arabic" w:cs="Simplified Arabic"/>
          <w:sz w:val="32"/>
          <w:szCs w:val="32"/>
          <w:rtl/>
        </w:rPr>
        <w:t>: 1803</w:t>
      </w:r>
    </w:p>
    <w:p w14:paraId="3E0958AD" w14:textId="77777777" w:rsidR="0043475F" w:rsidRPr="00554E27" w:rsidRDefault="0043475F" w:rsidP="00047392">
      <w:pPr>
        <w:spacing w:before="70" w:after="70" w:line="240" w:lineRule="auto"/>
        <w:ind w:firstLine="454"/>
        <w:jc w:val="lowKashida"/>
        <w:rPr>
          <w:rFonts w:ascii="Simplified Arabic" w:hAnsi="Simplified Arabic" w:cs="Simplified Arabic"/>
          <w:sz w:val="8"/>
          <w:szCs w:val="8"/>
          <w:rtl/>
        </w:rPr>
      </w:pPr>
    </w:p>
    <w:p w14:paraId="591D39A6"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97F88">
        <w:rPr>
          <w:rFonts w:ascii="Simplified Arabic" w:hAnsi="Simplified Arabic" w:cs="MCS Jeddah S_U normal."/>
          <w:color w:val="C00000"/>
          <w:sz w:val="32"/>
          <w:szCs w:val="32"/>
          <w:rtl/>
        </w:rPr>
        <w:t>العنصر</w:t>
      </w:r>
      <w:proofErr w:type="gramEnd"/>
      <w:r w:rsidRPr="00597F88">
        <w:rPr>
          <w:rFonts w:ascii="Simplified Arabic" w:hAnsi="Simplified Arabic" w:cs="MCS Jeddah S_U normal."/>
          <w:color w:val="C00000"/>
          <w:sz w:val="32"/>
          <w:szCs w:val="32"/>
          <w:rtl/>
        </w:rPr>
        <w:t xml:space="preserve"> الثاني</w:t>
      </w:r>
      <w:r w:rsidRPr="00554E27">
        <w:rPr>
          <w:rFonts w:ascii="Simplified Arabic" w:hAnsi="Simplified Arabic" w:cs="Simplified Arabic"/>
          <w:sz w:val="32"/>
          <w:szCs w:val="32"/>
          <w:rtl/>
        </w:rPr>
        <w:t>: التيسير في مسائل الحج.</w:t>
      </w:r>
    </w:p>
    <w:p w14:paraId="51397DAE" w14:textId="3F6F67E2"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sz w:val="32"/>
          <w:szCs w:val="32"/>
          <w:rtl/>
        </w:rPr>
        <w:t>لا</w:t>
      </w:r>
      <w:proofErr w:type="gramEnd"/>
      <w:r w:rsidRPr="00554E27">
        <w:rPr>
          <w:rFonts w:ascii="Simplified Arabic" w:hAnsi="Simplified Arabic" w:cs="Simplified Arabic"/>
          <w:sz w:val="32"/>
          <w:szCs w:val="32"/>
          <w:rtl/>
        </w:rPr>
        <w:t xml:space="preserve"> يخفى على المسلم سماحة الشريعة في كل </w:t>
      </w:r>
      <w:r w:rsidR="0043475F" w:rsidRPr="00554E27">
        <w:rPr>
          <w:rFonts w:ascii="Simplified Arabic" w:hAnsi="Simplified Arabic" w:cs="Simplified Arabic"/>
          <w:sz w:val="32"/>
          <w:szCs w:val="32"/>
          <w:rtl/>
        </w:rPr>
        <w:t>تكليف شرعه الله تعالى على عباده</w:t>
      </w:r>
      <w:r w:rsidRPr="00554E27">
        <w:rPr>
          <w:rFonts w:ascii="Simplified Arabic" w:hAnsi="Simplified Arabic" w:cs="Simplified Arabic"/>
          <w:sz w:val="32"/>
          <w:szCs w:val="32"/>
          <w:rtl/>
        </w:rPr>
        <w:t xml:space="preserve">، ومن هذه الأمور التي في الحج: </w:t>
      </w:r>
    </w:p>
    <w:p w14:paraId="25975707" w14:textId="77777777" w:rsidR="002B26C4" w:rsidRPr="00554E27" w:rsidRDefault="002B26C4" w:rsidP="002B26C4">
      <w:pPr>
        <w:pStyle w:val="a3"/>
        <w:numPr>
          <w:ilvl w:val="0"/>
          <w:numId w:val="4"/>
        </w:numPr>
        <w:spacing w:before="70" w:after="70" w:line="240" w:lineRule="auto"/>
        <w:ind w:left="0" w:firstLine="454"/>
        <w:jc w:val="lowKashida"/>
        <w:rPr>
          <w:rFonts w:ascii="Simplified Arabic" w:hAnsi="Simplified Arabic" w:cs="Simplified Arabic"/>
          <w:sz w:val="32"/>
          <w:szCs w:val="32"/>
        </w:rPr>
      </w:pPr>
      <w:r w:rsidRPr="00554E27">
        <w:rPr>
          <w:rFonts w:ascii="Simplified Arabic" w:hAnsi="Simplified Arabic" w:cs="Simplified Arabic"/>
          <w:sz w:val="32"/>
          <w:szCs w:val="32"/>
          <w:rtl/>
        </w:rPr>
        <w:t>توزيع المواقيت المكانية حول الحرم المكي .</w:t>
      </w:r>
    </w:p>
    <w:p w14:paraId="39F260B7" w14:textId="77777777" w:rsidR="002B26C4" w:rsidRPr="00554E27" w:rsidRDefault="002B26C4" w:rsidP="002B26C4">
      <w:pPr>
        <w:pStyle w:val="a3"/>
        <w:numPr>
          <w:ilvl w:val="0"/>
          <w:numId w:val="4"/>
        </w:numPr>
        <w:spacing w:before="70" w:after="70" w:line="240" w:lineRule="auto"/>
        <w:ind w:left="0" w:firstLine="454"/>
        <w:jc w:val="lowKashida"/>
        <w:rPr>
          <w:rFonts w:ascii="Simplified Arabic" w:hAnsi="Simplified Arabic" w:cs="Simplified Arabic"/>
          <w:sz w:val="32"/>
          <w:szCs w:val="32"/>
        </w:rPr>
      </w:pPr>
      <w:r w:rsidRPr="00554E27">
        <w:rPr>
          <w:rFonts w:ascii="Simplified Arabic" w:hAnsi="Simplified Arabic" w:cs="Simplified Arabic"/>
          <w:sz w:val="32"/>
          <w:szCs w:val="32"/>
          <w:rtl/>
        </w:rPr>
        <w:t>اختيار المسلم لأي نوع من أنواع النسك الثلاثة.</w:t>
      </w:r>
    </w:p>
    <w:p w14:paraId="227516A9" w14:textId="069FC753" w:rsidR="002B26C4" w:rsidRPr="00554E27" w:rsidRDefault="002B26C4" w:rsidP="0043475F">
      <w:pPr>
        <w:pStyle w:val="a3"/>
        <w:numPr>
          <w:ilvl w:val="0"/>
          <w:numId w:val="4"/>
        </w:numPr>
        <w:spacing w:before="70" w:after="70" w:line="240" w:lineRule="auto"/>
        <w:ind w:left="0" w:firstLine="454"/>
        <w:jc w:val="lowKashida"/>
        <w:rPr>
          <w:rFonts w:ascii="Simplified Arabic" w:hAnsi="Simplified Arabic" w:cs="Simplified Arabic"/>
          <w:sz w:val="32"/>
          <w:szCs w:val="32"/>
        </w:rPr>
      </w:pPr>
      <w:r w:rsidRPr="00554E27">
        <w:rPr>
          <w:rFonts w:ascii="Simplified Arabic" w:hAnsi="Simplified Arabic" w:cs="Simplified Arabic"/>
          <w:sz w:val="32"/>
          <w:szCs w:val="32"/>
          <w:rtl/>
        </w:rPr>
        <w:t xml:space="preserve">توسعة ركن الوقوف بعرفة ولو لحظة من ليل أو </w:t>
      </w:r>
      <w:r w:rsidR="0043475F" w:rsidRPr="00554E27">
        <w:rPr>
          <w:rFonts w:ascii="Simplified Arabic" w:hAnsi="Simplified Arabic" w:cs="Simplified Arabic" w:hint="cs"/>
          <w:sz w:val="32"/>
          <w:szCs w:val="32"/>
          <w:rtl/>
        </w:rPr>
        <w:t>نهار</w:t>
      </w:r>
      <w:r w:rsidRPr="00554E27">
        <w:rPr>
          <w:rFonts w:ascii="Simplified Arabic" w:hAnsi="Simplified Arabic" w:cs="Simplified Arabic"/>
          <w:sz w:val="32"/>
          <w:szCs w:val="32"/>
          <w:rtl/>
        </w:rPr>
        <w:t xml:space="preserve"> كما في حديث عروة بن مضرس </w:t>
      </w:r>
      <w:r w:rsidR="0043475F" w:rsidRPr="00554E27">
        <w:rPr>
          <w:rFonts w:ascii="Simplified Arabic" w:hAnsi="Simplified Arabic" w:cs="Simplified Arabic"/>
          <w:sz w:val="32"/>
          <w:szCs w:val="32"/>
        </w:rPr>
        <w:sym w:font="AGA Arabesque" w:char="F074"/>
      </w:r>
      <w:r w:rsidRPr="00554E27">
        <w:rPr>
          <w:rFonts w:ascii="Simplified Arabic" w:hAnsi="Simplified Arabic" w:cs="Simplified Arabic"/>
          <w:sz w:val="32"/>
          <w:szCs w:val="32"/>
          <w:rtl/>
        </w:rPr>
        <w:t>.</w:t>
      </w:r>
    </w:p>
    <w:p w14:paraId="00F3247F" w14:textId="08F447EB" w:rsidR="002B26C4" w:rsidRPr="00554E27" w:rsidRDefault="002B26C4" w:rsidP="00350B5E">
      <w:pPr>
        <w:pStyle w:val="a3"/>
        <w:numPr>
          <w:ilvl w:val="0"/>
          <w:numId w:val="4"/>
        </w:numPr>
        <w:spacing w:before="70" w:after="70" w:line="240" w:lineRule="auto"/>
        <w:ind w:left="0" w:firstLine="454"/>
        <w:jc w:val="lowKashida"/>
        <w:rPr>
          <w:rFonts w:ascii="Simplified Arabic" w:hAnsi="Simplified Arabic" w:cs="Simplified Arabic"/>
          <w:sz w:val="32"/>
          <w:szCs w:val="32"/>
        </w:rPr>
      </w:pPr>
      <w:proofErr w:type="gramStart"/>
      <w:r w:rsidRPr="00554E27">
        <w:rPr>
          <w:rFonts w:ascii="Simplified Arabic" w:hAnsi="Simplified Arabic" w:cs="Simplified Arabic"/>
          <w:sz w:val="32"/>
          <w:szCs w:val="32"/>
          <w:rtl/>
        </w:rPr>
        <w:t>التقديم</w:t>
      </w:r>
      <w:proofErr w:type="gramEnd"/>
      <w:r w:rsidRPr="00554E27">
        <w:rPr>
          <w:rFonts w:ascii="Simplified Arabic" w:hAnsi="Simplified Arabic" w:cs="Simplified Arabic"/>
          <w:sz w:val="32"/>
          <w:szCs w:val="32"/>
          <w:rtl/>
        </w:rPr>
        <w:t xml:space="preserve"> والتأخير في أفعال يوم العيد، كما قال </w:t>
      </w:r>
      <w:r w:rsidR="0043475F" w:rsidRPr="00554E27">
        <w:rPr>
          <w:rFonts w:ascii="Simplified Arabic" w:hAnsi="Simplified Arabic" w:cs="Simplified Arabic"/>
          <w:sz w:val="32"/>
          <w:szCs w:val="32"/>
        </w:rPr>
        <w:sym w:font="AGA Arabesque" w:char="F072"/>
      </w:r>
      <w:r w:rsidR="0043475F" w:rsidRPr="00554E27">
        <w:rPr>
          <w:rFonts w:ascii="Simplified Arabic" w:hAnsi="Simplified Arabic" w:cs="Simplified Arabic" w:hint="cs"/>
          <w:sz w:val="32"/>
          <w:szCs w:val="32"/>
          <w:rtl/>
        </w:rPr>
        <w:t xml:space="preserve"> ((</w:t>
      </w:r>
      <w:r w:rsidR="00350B5E" w:rsidRPr="00554E27">
        <w:rPr>
          <w:rFonts w:ascii="Simplified Arabic" w:hAnsi="Simplified Arabic" w:cs="Simplified Arabic" w:hint="cs"/>
          <w:sz w:val="32"/>
          <w:szCs w:val="32"/>
          <w:rtl/>
        </w:rPr>
        <w:t xml:space="preserve"> </w:t>
      </w:r>
      <w:r w:rsidR="00350B5E" w:rsidRPr="00554E27">
        <w:rPr>
          <w:rFonts w:ascii="Traditional Arabic" w:cs="AGA Furat Regular" w:hint="cs"/>
          <w:sz w:val="36"/>
          <w:szCs w:val="36"/>
          <w:rtl/>
        </w:rPr>
        <w:t>افْعَلْ</w:t>
      </w:r>
      <w:r w:rsidR="00350B5E" w:rsidRPr="00554E27">
        <w:rPr>
          <w:rFonts w:ascii="Traditional Arabic" w:cs="AGA Furat Regular"/>
          <w:sz w:val="36"/>
          <w:szCs w:val="36"/>
          <w:rtl/>
        </w:rPr>
        <w:t xml:space="preserve"> </w:t>
      </w:r>
      <w:r w:rsidR="00350B5E" w:rsidRPr="00554E27">
        <w:rPr>
          <w:rFonts w:ascii="Traditional Arabic" w:cs="AGA Furat Regular" w:hint="cs"/>
          <w:sz w:val="36"/>
          <w:szCs w:val="36"/>
          <w:rtl/>
        </w:rPr>
        <w:t>وَلَا</w:t>
      </w:r>
      <w:r w:rsidR="00350B5E" w:rsidRPr="00554E27">
        <w:rPr>
          <w:rFonts w:ascii="Traditional Arabic" w:cs="AGA Furat Regular"/>
          <w:sz w:val="36"/>
          <w:szCs w:val="36"/>
          <w:rtl/>
        </w:rPr>
        <w:t xml:space="preserve"> </w:t>
      </w:r>
      <w:r w:rsidR="00350B5E" w:rsidRPr="00554E27">
        <w:rPr>
          <w:rFonts w:ascii="Traditional Arabic" w:cs="AGA Furat Regular" w:hint="cs"/>
          <w:sz w:val="36"/>
          <w:szCs w:val="36"/>
          <w:rtl/>
        </w:rPr>
        <w:t>حَرَجَ</w:t>
      </w:r>
      <w:r w:rsidR="00350B5E" w:rsidRPr="00554E27">
        <w:rPr>
          <w:rFonts w:ascii="Simplified Arabic" w:hAnsi="Simplified Arabic" w:cs="Simplified Arabic" w:hint="cs"/>
          <w:sz w:val="32"/>
          <w:szCs w:val="32"/>
          <w:rtl/>
        </w:rPr>
        <w:t xml:space="preserve"> </w:t>
      </w:r>
      <w:r w:rsidR="0043475F" w:rsidRPr="00554E27">
        <w:rPr>
          <w:rFonts w:ascii="Simplified Arabic" w:hAnsi="Simplified Arabic" w:cs="Simplified Arabic" w:hint="cs"/>
          <w:sz w:val="32"/>
          <w:szCs w:val="32"/>
          <w:rtl/>
        </w:rPr>
        <w:t>))</w:t>
      </w:r>
      <w:r w:rsidR="0043475F" w:rsidRPr="00554E27">
        <w:rPr>
          <w:rFonts w:ascii="Simplified Arabic" w:hAnsi="Simplified Arabic" w:cs="Simplified Arabic"/>
          <w:sz w:val="32"/>
          <w:szCs w:val="32"/>
          <w:rtl/>
        </w:rPr>
        <w:t xml:space="preserve"> رواه البخاري من حديث ابن عمر</w:t>
      </w:r>
      <w:r w:rsidRPr="00554E27">
        <w:rPr>
          <w:rFonts w:ascii="Simplified Arabic" w:hAnsi="Simplified Arabic" w:cs="Simplified Arabic"/>
          <w:sz w:val="32"/>
          <w:szCs w:val="32"/>
          <w:rtl/>
        </w:rPr>
        <w:t>و</w:t>
      </w:r>
      <w:r w:rsidR="0043475F"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tl/>
        </w:rPr>
        <w:t>رضي الله عنهما.</w:t>
      </w:r>
    </w:p>
    <w:p w14:paraId="0ACBBA1D" w14:textId="5129DBE7" w:rsidR="002B26C4" w:rsidRDefault="002B26C4" w:rsidP="008831C5">
      <w:pPr>
        <w:pStyle w:val="a3"/>
        <w:numPr>
          <w:ilvl w:val="0"/>
          <w:numId w:val="13"/>
        </w:numPr>
        <w:spacing w:before="70" w:after="70" w:line="240" w:lineRule="auto"/>
        <w:ind w:left="-1" w:firstLine="426"/>
        <w:jc w:val="lowKashida"/>
        <w:rPr>
          <w:rFonts w:ascii="Traditional Arabic" w:cs="Traditional Arabic"/>
          <w:b/>
          <w:bCs/>
          <w:sz w:val="44"/>
          <w:szCs w:val="44"/>
        </w:rPr>
      </w:pPr>
      <w:r w:rsidRPr="008831C5">
        <w:rPr>
          <w:rFonts w:ascii="Simplified Arabic" w:hAnsi="Simplified Arabic" w:cs="Simplified Arabic"/>
          <w:sz w:val="32"/>
          <w:szCs w:val="32"/>
          <w:rtl/>
        </w:rPr>
        <w:t>الترخيص للمرأة الحائص عن طواف الوداع، كما قال ابن عباس رضي الله عنهما</w:t>
      </w:r>
      <w:r w:rsidR="0043475F" w:rsidRPr="008831C5">
        <w:rPr>
          <w:rFonts w:ascii="Simplified Arabic" w:hAnsi="Simplified Arabic" w:cs="Simplified Arabic" w:hint="cs"/>
          <w:sz w:val="32"/>
          <w:szCs w:val="32"/>
          <w:rtl/>
        </w:rPr>
        <w:t xml:space="preserve"> ((</w:t>
      </w:r>
      <w:r w:rsidR="00430BA0" w:rsidRPr="008831C5">
        <w:rPr>
          <w:rFonts w:ascii="Simplified Arabic" w:hAnsi="Simplified Arabic" w:cs="Simplified Arabic" w:hint="cs"/>
          <w:sz w:val="32"/>
          <w:szCs w:val="32"/>
          <w:rtl/>
        </w:rPr>
        <w:t xml:space="preserve"> </w:t>
      </w:r>
      <w:r w:rsidR="00350B5E" w:rsidRPr="008831C5">
        <w:rPr>
          <w:rFonts w:ascii="Traditional Arabic" w:cs="AGA Furat Regular" w:hint="cs"/>
          <w:sz w:val="36"/>
          <w:szCs w:val="36"/>
          <w:rtl/>
        </w:rPr>
        <w:t>أُمِرَ</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الناسُ</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أنْ</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يكُونَ</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آخرُ</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عهدِهم</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بالبيتِ؛</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إلا</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أنهُ</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خُفِّفَ</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عن</w:t>
      </w:r>
      <w:r w:rsidR="00350B5E" w:rsidRPr="008831C5">
        <w:rPr>
          <w:rFonts w:ascii="Traditional Arabic" w:cs="AGA Furat Regular"/>
          <w:sz w:val="36"/>
          <w:szCs w:val="36"/>
          <w:rtl/>
        </w:rPr>
        <w:t xml:space="preserve"> </w:t>
      </w:r>
      <w:r w:rsidR="00350B5E" w:rsidRPr="008831C5">
        <w:rPr>
          <w:rFonts w:ascii="Traditional Arabic" w:cs="AGA Furat Regular" w:hint="cs"/>
          <w:sz w:val="36"/>
          <w:szCs w:val="36"/>
          <w:rtl/>
        </w:rPr>
        <w:t>الحائضِ</w:t>
      </w:r>
      <w:r w:rsidR="00430BA0" w:rsidRPr="008831C5">
        <w:rPr>
          <w:rFonts w:ascii="Traditional Arabic" w:cs="AGA Furat Regular" w:hint="cs"/>
          <w:sz w:val="36"/>
          <w:szCs w:val="36"/>
          <w:rtl/>
        </w:rPr>
        <w:t xml:space="preserve"> </w:t>
      </w:r>
      <w:r w:rsidR="0043475F" w:rsidRPr="008831C5">
        <w:rPr>
          <w:rFonts w:ascii="Simplified Arabic" w:hAnsi="Simplified Arabic" w:cs="Simplified Arabic" w:hint="cs"/>
          <w:sz w:val="32"/>
          <w:szCs w:val="32"/>
          <w:rtl/>
        </w:rPr>
        <w:t xml:space="preserve">)) </w:t>
      </w:r>
      <w:r w:rsidRPr="008831C5">
        <w:rPr>
          <w:rFonts w:ascii="Simplified Arabic" w:hAnsi="Simplified Arabic" w:cs="Simplified Arabic"/>
          <w:sz w:val="32"/>
          <w:szCs w:val="32"/>
          <w:rtl/>
        </w:rPr>
        <w:t xml:space="preserve">متفق عليه. </w:t>
      </w:r>
    </w:p>
    <w:p w14:paraId="1F86C339" w14:textId="77777777" w:rsidR="008831C5" w:rsidRPr="008831C5" w:rsidRDefault="008831C5" w:rsidP="008831C5">
      <w:pPr>
        <w:pStyle w:val="a3"/>
        <w:spacing w:before="70" w:after="70" w:line="240" w:lineRule="auto"/>
        <w:ind w:left="425"/>
        <w:jc w:val="lowKashida"/>
        <w:rPr>
          <w:rFonts w:ascii="Traditional Arabic" w:cs="Traditional Arabic"/>
          <w:b/>
          <w:bCs/>
          <w:sz w:val="18"/>
          <w:szCs w:val="18"/>
        </w:rPr>
      </w:pPr>
    </w:p>
    <w:p w14:paraId="44AF90D3"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sz w:val="32"/>
          <w:szCs w:val="32"/>
          <w:rtl/>
        </w:rPr>
        <w:t xml:space="preserve">وهذه </w:t>
      </w:r>
      <w:proofErr w:type="gramStart"/>
      <w:r w:rsidRPr="00554E27">
        <w:rPr>
          <w:rFonts w:ascii="Simplified Arabic" w:hAnsi="Simplified Arabic" w:cs="Simplified Arabic"/>
          <w:sz w:val="32"/>
          <w:szCs w:val="32"/>
          <w:rtl/>
        </w:rPr>
        <w:t>أمثلة</w:t>
      </w:r>
      <w:proofErr w:type="gramEnd"/>
      <w:r w:rsidRPr="00554E27">
        <w:rPr>
          <w:rFonts w:ascii="Simplified Arabic" w:hAnsi="Simplified Arabic" w:cs="Simplified Arabic"/>
          <w:sz w:val="32"/>
          <w:szCs w:val="32"/>
          <w:rtl/>
        </w:rPr>
        <w:t xml:space="preserve"> على بعض مسال التخفيف في الحج وليست على سبيل الحصر.</w:t>
      </w:r>
    </w:p>
    <w:p w14:paraId="1E53CD07" w14:textId="01CCAB06" w:rsidR="002B26C4" w:rsidRPr="00554E27" w:rsidRDefault="008831C5" w:rsidP="002B26C4">
      <w:pPr>
        <w:spacing w:before="70" w:after="70" w:line="240" w:lineRule="auto"/>
        <w:ind w:firstLine="454"/>
        <w:jc w:val="lowKashida"/>
        <w:rPr>
          <w:rFonts w:ascii="Simplified Arabic" w:hAnsi="Simplified Arabic" w:cs="AGA Furat Regular"/>
          <w:sz w:val="32"/>
          <w:szCs w:val="32"/>
          <w:rtl/>
        </w:rPr>
      </w:pPr>
      <w:proofErr w:type="gramStart"/>
      <w:r>
        <w:rPr>
          <w:rFonts w:ascii="Simplified Arabic" w:hAnsi="Simplified Arabic" w:cs="AGA Furat Regular"/>
          <w:sz w:val="32"/>
          <w:szCs w:val="32"/>
          <w:rtl/>
        </w:rPr>
        <w:t>فمن</w:t>
      </w:r>
      <w:proofErr w:type="gramEnd"/>
      <w:r>
        <w:rPr>
          <w:rFonts w:ascii="Simplified Arabic" w:hAnsi="Simplified Arabic" w:cs="AGA Furat Regular"/>
          <w:sz w:val="32"/>
          <w:szCs w:val="32"/>
          <w:rtl/>
        </w:rPr>
        <w:t xml:space="preserve"> زعم تكرار الحج كي</w:t>
      </w:r>
      <w:r>
        <w:rPr>
          <w:rFonts w:ascii="Simplified Arabic" w:hAnsi="Simplified Arabic" w:cs="AGA Furat Regular" w:hint="cs"/>
          <w:sz w:val="32"/>
          <w:szCs w:val="32"/>
          <w:rtl/>
        </w:rPr>
        <w:t>ف</w:t>
      </w:r>
      <w:r w:rsidR="002B26C4" w:rsidRPr="00554E27">
        <w:rPr>
          <w:rFonts w:ascii="Simplified Arabic" w:hAnsi="Simplified Arabic" w:cs="AGA Furat Regular"/>
          <w:sz w:val="32"/>
          <w:szCs w:val="32"/>
          <w:rtl/>
        </w:rPr>
        <w:t xml:space="preserve"> تجيب على الأسئلة التالية:</w:t>
      </w:r>
    </w:p>
    <w:p w14:paraId="0FED4396" w14:textId="369A4F41" w:rsidR="002B26C4" w:rsidRPr="00554E27" w:rsidRDefault="002B26C4" w:rsidP="00CD4542">
      <w:pPr>
        <w:pStyle w:val="a3"/>
        <w:numPr>
          <w:ilvl w:val="0"/>
          <w:numId w:val="8"/>
        </w:numPr>
        <w:tabs>
          <w:tab w:val="left" w:pos="566"/>
        </w:tabs>
        <w:spacing w:before="70" w:after="70" w:line="240" w:lineRule="auto"/>
        <w:ind w:left="-1" w:firstLine="142"/>
        <w:jc w:val="lowKashida"/>
        <w:rPr>
          <w:rFonts w:ascii="Simplified Arabic" w:hAnsi="Simplified Arabic" w:cs="Simplified Arabic"/>
          <w:sz w:val="32"/>
          <w:szCs w:val="32"/>
          <w:rtl/>
        </w:rPr>
      </w:pPr>
      <w:proofErr w:type="gramStart"/>
      <w:r w:rsidRPr="00554E27">
        <w:rPr>
          <w:rFonts w:ascii="Simplified Arabic" w:hAnsi="Simplified Arabic" w:cs="Simplified Arabic"/>
          <w:sz w:val="32"/>
          <w:szCs w:val="32"/>
          <w:rtl/>
        </w:rPr>
        <w:t>لماذا</w:t>
      </w:r>
      <w:proofErr w:type="gramEnd"/>
      <w:r w:rsidRPr="00554E27">
        <w:rPr>
          <w:rFonts w:ascii="Simplified Arabic" w:hAnsi="Simplified Arabic" w:cs="Simplified Arabic"/>
          <w:sz w:val="32"/>
          <w:szCs w:val="32"/>
          <w:rtl/>
        </w:rPr>
        <w:t xml:space="preserve"> بعث النبي </w:t>
      </w:r>
      <w:r w:rsidR="00CD4542" w:rsidRPr="00554E27">
        <w:rPr>
          <w:rFonts w:ascii="Simplified Arabic" w:hAnsi="Simplified Arabic" w:cs="Simplified Arabic"/>
          <w:sz w:val="32"/>
          <w:szCs w:val="32"/>
        </w:rPr>
        <w:sym w:font="AGA Arabesque" w:char="F072"/>
      </w:r>
      <w:r w:rsidR="00CD4542"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tl/>
        </w:rPr>
        <w:t xml:space="preserve">أبا بكر </w:t>
      </w:r>
      <w:r w:rsidR="00430BA0" w:rsidRPr="00554E27">
        <w:rPr>
          <w:rFonts w:ascii="Simplified Arabic" w:hAnsi="Simplified Arabic" w:cs="Simplified Arabic"/>
          <w:sz w:val="32"/>
          <w:szCs w:val="32"/>
        </w:rPr>
        <w:sym w:font="AGA Arabesque" w:char="F074"/>
      </w:r>
      <w:r w:rsidR="00430BA0"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tl/>
        </w:rPr>
        <w:t>في السنة التاسعة ولم يعقب عليه بآخر؟</w:t>
      </w:r>
    </w:p>
    <w:p w14:paraId="1C469441" w14:textId="1AB7E8AD" w:rsidR="002B26C4" w:rsidRPr="00554E27" w:rsidRDefault="002B26C4" w:rsidP="00CD4542">
      <w:pPr>
        <w:pStyle w:val="a3"/>
        <w:numPr>
          <w:ilvl w:val="0"/>
          <w:numId w:val="8"/>
        </w:numPr>
        <w:tabs>
          <w:tab w:val="left" w:pos="566"/>
        </w:tabs>
        <w:spacing w:before="70" w:after="70" w:line="240" w:lineRule="auto"/>
        <w:ind w:left="-1" w:firstLine="142"/>
        <w:jc w:val="lowKashida"/>
        <w:rPr>
          <w:rFonts w:ascii="Simplified Arabic" w:hAnsi="Simplified Arabic" w:cs="Simplified Arabic"/>
          <w:sz w:val="32"/>
          <w:szCs w:val="32"/>
          <w:rtl/>
        </w:rPr>
      </w:pPr>
      <w:proofErr w:type="gramStart"/>
      <w:r w:rsidRPr="00554E27">
        <w:rPr>
          <w:rFonts w:ascii="Simplified Arabic" w:hAnsi="Simplified Arabic" w:cs="Simplified Arabic"/>
          <w:sz w:val="32"/>
          <w:szCs w:val="32"/>
          <w:rtl/>
        </w:rPr>
        <w:t>لماذا</w:t>
      </w:r>
      <w:proofErr w:type="gramEnd"/>
      <w:r w:rsidRPr="00554E27">
        <w:rPr>
          <w:rFonts w:ascii="Simplified Arabic" w:hAnsi="Simplified Arabic" w:cs="Simplified Arabic"/>
          <w:sz w:val="32"/>
          <w:szCs w:val="32"/>
          <w:rtl/>
        </w:rPr>
        <w:t xml:space="preserve"> لم يبعث النبي </w:t>
      </w:r>
      <w:r w:rsidR="00CD4542" w:rsidRPr="00554E27">
        <w:rPr>
          <w:rFonts w:ascii="Simplified Arabic" w:hAnsi="Simplified Arabic" w:cs="Simplified Arabic"/>
          <w:sz w:val="32"/>
          <w:szCs w:val="32"/>
        </w:rPr>
        <w:sym w:font="AGA Arabesque" w:char="F072"/>
      </w:r>
      <w:r w:rsidR="00CD4542"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tl/>
        </w:rPr>
        <w:t>قبل أو بعد حجة الوداع من يحج بالناس في تلك السنة حتى يقرر هذا الدين؟</w:t>
      </w:r>
    </w:p>
    <w:p w14:paraId="5AB25562" w14:textId="0D597A68" w:rsidR="002B26C4" w:rsidRPr="00554E27" w:rsidRDefault="002B26C4" w:rsidP="00430BA0">
      <w:pPr>
        <w:pStyle w:val="a3"/>
        <w:numPr>
          <w:ilvl w:val="0"/>
          <w:numId w:val="8"/>
        </w:numPr>
        <w:tabs>
          <w:tab w:val="left" w:pos="566"/>
        </w:tabs>
        <w:spacing w:before="70" w:after="70" w:line="240" w:lineRule="auto"/>
        <w:ind w:left="-1" w:firstLine="142"/>
        <w:jc w:val="lowKashida"/>
        <w:rPr>
          <w:rFonts w:ascii="Simplified Arabic" w:hAnsi="Simplified Arabic" w:cs="Simplified Arabic"/>
          <w:sz w:val="32"/>
          <w:szCs w:val="32"/>
          <w:rtl/>
        </w:rPr>
      </w:pPr>
      <w:r w:rsidRPr="00554E27">
        <w:rPr>
          <w:rFonts w:ascii="Simplified Arabic" w:hAnsi="Simplified Arabic" w:cs="Simplified Arabic"/>
          <w:sz w:val="32"/>
          <w:szCs w:val="32"/>
          <w:rtl/>
        </w:rPr>
        <w:t xml:space="preserve">لماذا لم يذكر النبي </w:t>
      </w:r>
      <w:r w:rsidR="00CD4542" w:rsidRPr="00554E27">
        <w:rPr>
          <w:rFonts w:ascii="Simplified Arabic" w:hAnsi="Simplified Arabic" w:cs="Simplified Arabic"/>
          <w:sz w:val="32"/>
          <w:szCs w:val="32"/>
        </w:rPr>
        <w:sym w:font="AGA Arabesque" w:char="F072"/>
      </w:r>
      <w:r w:rsidR="00CD4542"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tl/>
        </w:rPr>
        <w:t xml:space="preserve">ذلك لعروة بن مضرس </w:t>
      </w:r>
      <w:r w:rsidR="00430BA0" w:rsidRPr="00554E27">
        <w:rPr>
          <w:rFonts w:ascii="Simplified Arabic" w:hAnsi="Simplified Arabic" w:cs="Simplified Arabic"/>
          <w:sz w:val="32"/>
          <w:szCs w:val="32"/>
        </w:rPr>
        <w:sym w:font="AGA Arabesque" w:char="F074"/>
      </w:r>
      <w:r w:rsidR="00430BA0"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tl/>
        </w:rPr>
        <w:t>عندما فاته الوقوف في نهار عرفة (وهو وقت الفضيلة وشرف الزمان)؟</w:t>
      </w:r>
    </w:p>
    <w:p w14:paraId="06826D4B" w14:textId="58DF42A9" w:rsidR="002B26C4" w:rsidRPr="00554E27" w:rsidRDefault="002B26C4" w:rsidP="00CD4542">
      <w:pPr>
        <w:pStyle w:val="a3"/>
        <w:numPr>
          <w:ilvl w:val="0"/>
          <w:numId w:val="8"/>
        </w:numPr>
        <w:tabs>
          <w:tab w:val="left" w:pos="566"/>
        </w:tabs>
        <w:spacing w:before="70" w:after="70" w:line="240" w:lineRule="auto"/>
        <w:ind w:left="-1" w:firstLine="142"/>
        <w:jc w:val="lowKashida"/>
        <w:rPr>
          <w:rFonts w:ascii="Simplified Arabic" w:hAnsi="Simplified Arabic" w:cs="Simplified Arabic"/>
          <w:sz w:val="32"/>
          <w:szCs w:val="32"/>
          <w:rtl/>
        </w:rPr>
      </w:pPr>
      <w:r w:rsidRPr="00554E27">
        <w:rPr>
          <w:rFonts w:ascii="Simplified Arabic" w:hAnsi="Simplified Arabic" w:cs="Simplified Arabic"/>
          <w:sz w:val="32"/>
          <w:szCs w:val="32"/>
          <w:rtl/>
        </w:rPr>
        <w:t xml:space="preserve">لماذا بقي النبي </w:t>
      </w:r>
      <w:r w:rsidR="00CD4542" w:rsidRPr="00554E27">
        <w:rPr>
          <w:rFonts w:ascii="Simplified Arabic" w:hAnsi="Simplified Arabic" w:cs="Simplified Arabic"/>
          <w:sz w:val="32"/>
          <w:szCs w:val="32"/>
        </w:rPr>
        <w:sym w:font="AGA Arabesque" w:char="F072"/>
      </w:r>
      <w:r w:rsidR="00CD4542"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tl/>
        </w:rPr>
        <w:t>ينتظر يوم الثامن من ذي الحجة وهو مقيم في الأبطح من اليوم الخامس؟</w:t>
      </w:r>
    </w:p>
    <w:p w14:paraId="54A77DCF" w14:textId="7B0EA152" w:rsidR="002B26C4" w:rsidRPr="00554E27" w:rsidRDefault="00430BA0" w:rsidP="00CD4542">
      <w:pPr>
        <w:pStyle w:val="a3"/>
        <w:numPr>
          <w:ilvl w:val="0"/>
          <w:numId w:val="8"/>
        </w:numPr>
        <w:tabs>
          <w:tab w:val="left" w:pos="566"/>
        </w:tabs>
        <w:spacing w:before="70" w:after="70" w:line="240" w:lineRule="auto"/>
        <w:ind w:left="-1" w:firstLine="142"/>
        <w:jc w:val="lowKashida"/>
        <w:rPr>
          <w:rFonts w:ascii="Simplified Arabic" w:hAnsi="Simplified Arabic" w:cs="Simplified Arabic"/>
          <w:sz w:val="32"/>
          <w:szCs w:val="32"/>
          <w:rtl/>
        </w:rPr>
      </w:pPr>
      <w:r w:rsidRPr="00554E27">
        <w:rPr>
          <w:rFonts w:ascii="Simplified Arabic" w:hAnsi="Simplified Arabic" w:cs="Simplified Arabic"/>
          <w:sz w:val="32"/>
          <w:szCs w:val="32"/>
          <w:rtl/>
        </w:rPr>
        <w:t>لماذا لم يأت</w:t>
      </w:r>
      <w:r w:rsidR="002B26C4" w:rsidRPr="00554E27">
        <w:rPr>
          <w:rFonts w:ascii="Simplified Arabic" w:hAnsi="Simplified Arabic" w:cs="Simplified Arabic"/>
          <w:sz w:val="32"/>
          <w:szCs w:val="32"/>
          <w:rtl/>
        </w:rPr>
        <w:t xml:space="preserve"> النبي </w:t>
      </w:r>
      <w:r w:rsidR="00CD4542" w:rsidRPr="00554E27">
        <w:rPr>
          <w:rFonts w:ascii="Simplified Arabic" w:hAnsi="Simplified Arabic" w:cs="Simplified Arabic"/>
          <w:sz w:val="32"/>
          <w:szCs w:val="32"/>
        </w:rPr>
        <w:sym w:font="AGA Arabesque" w:char="F072"/>
      </w:r>
      <w:r w:rsidR="00CD4542" w:rsidRPr="00554E27">
        <w:rPr>
          <w:rFonts w:ascii="Simplified Arabic" w:hAnsi="Simplified Arabic" w:cs="Simplified Arabic" w:hint="cs"/>
          <w:sz w:val="32"/>
          <w:szCs w:val="32"/>
          <w:rtl/>
        </w:rPr>
        <w:t xml:space="preserve"> </w:t>
      </w:r>
      <w:r w:rsidR="002B26C4" w:rsidRPr="00554E27">
        <w:rPr>
          <w:rFonts w:ascii="Simplified Arabic" w:hAnsi="Simplified Arabic" w:cs="Simplified Arabic"/>
          <w:sz w:val="32"/>
          <w:szCs w:val="32"/>
          <w:rtl/>
        </w:rPr>
        <w:t>من أول يوم في أشهر الحج وهو الأول من شهر شوال؟</w:t>
      </w:r>
    </w:p>
    <w:p w14:paraId="38924471" w14:textId="7C0A3926" w:rsidR="002B26C4" w:rsidRPr="00554E27" w:rsidRDefault="002B26C4" w:rsidP="00CD4542">
      <w:pPr>
        <w:pStyle w:val="a3"/>
        <w:numPr>
          <w:ilvl w:val="0"/>
          <w:numId w:val="8"/>
        </w:numPr>
        <w:tabs>
          <w:tab w:val="left" w:pos="566"/>
        </w:tabs>
        <w:spacing w:before="70" w:after="70" w:line="240" w:lineRule="auto"/>
        <w:ind w:left="-1" w:firstLine="142"/>
        <w:jc w:val="lowKashida"/>
        <w:rPr>
          <w:rFonts w:ascii="Simplified Arabic" w:hAnsi="Simplified Arabic" w:cs="Simplified Arabic"/>
          <w:sz w:val="32"/>
          <w:szCs w:val="32"/>
          <w:rtl/>
        </w:rPr>
      </w:pPr>
      <w:r w:rsidRPr="00554E27">
        <w:rPr>
          <w:rFonts w:ascii="Simplified Arabic" w:hAnsi="Simplified Arabic" w:cs="Simplified Arabic"/>
          <w:sz w:val="32"/>
          <w:szCs w:val="32"/>
          <w:rtl/>
        </w:rPr>
        <w:t>لماذا لم يتأخر ال</w:t>
      </w:r>
      <w:r w:rsidR="00CD4542" w:rsidRPr="00554E27">
        <w:rPr>
          <w:rFonts w:ascii="Simplified Arabic" w:hAnsi="Simplified Arabic" w:cs="Simplified Arabic"/>
          <w:sz w:val="32"/>
          <w:szCs w:val="32"/>
          <w:rtl/>
        </w:rPr>
        <w:t xml:space="preserve">نبي </w:t>
      </w:r>
      <w:r w:rsidR="00CD4542" w:rsidRPr="00554E27">
        <w:rPr>
          <w:rFonts w:ascii="Simplified Arabic" w:hAnsi="Simplified Arabic" w:cs="Simplified Arabic"/>
          <w:sz w:val="32"/>
          <w:szCs w:val="32"/>
        </w:rPr>
        <w:sym w:font="AGA Arabesque" w:char="F072"/>
      </w:r>
      <w:r w:rsidR="00CD4542" w:rsidRPr="00554E27">
        <w:rPr>
          <w:rFonts w:ascii="Simplified Arabic" w:hAnsi="Simplified Arabic" w:cs="Simplified Arabic" w:hint="cs"/>
          <w:sz w:val="32"/>
          <w:szCs w:val="32"/>
          <w:rtl/>
        </w:rPr>
        <w:t xml:space="preserve"> </w:t>
      </w:r>
      <w:r w:rsidR="00CD4542" w:rsidRPr="00554E27">
        <w:rPr>
          <w:rFonts w:ascii="Simplified Arabic" w:hAnsi="Simplified Arabic" w:cs="Simplified Arabic"/>
          <w:sz w:val="32"/>
          <w:szCs w:val="32"/>
          <w:rtl/>
        </w:rPr>
        <w:t xml:space="preserve">حتى آخر </w:t>
      </w:r>
      <w:r w:rsidRPr="00554E27">
        <w:rPr>
          <w:rFonts w:ascii="Simplified Arabic" w:hAnsi="Simplified Arabic" w:cs="Simplified Arabic"/>
          <w:sz w:val="32"/>
          <w:szCs w:val="32"/>
          <w:rtl/>
        </w:rPr>
        <w:t>الأشهر الحرم المتوالية؟</w:t>
      </w:r>
    </w:p>
    <w:p w14:paraId="5E587F83" w14:textId="0899469C" w:rsidR="002B26C4" w:rsidRDefault="002B26C4" w:rsidP="00CD4542">
      <w:pPr>
        <w:spacing w:before="70" w:after="70" w:line="240" w:lineRule="auto"/>
        <w:ind w:firstLine="454"/>
        <w:jc w:val="lowKashida"/>
        <w:rPr>
          <w:rFonts w:ascii="Simplified Arabic" w:hAnsi="Simplified Arabic" w:cs="AGA Furat Regular" w:hint="cs"/>
          <w:sz w:val="32"/>
          <w:szCs w:val="32"/>
          <w:rtl/>
        </w:rPr>
      </w:pPr>
      <w:r w:rsidRPr="00554E27">
        <w:rPr>
          <w:rFonts w:ascii="Simplified Arabic" w:hAnsi="Simplified Arabic" w:cs="AGA Furat Regular"/>
          <w:sz w:val="32"/>
          <w:szCs w:val="32"/>
          <w:rtl/>
        </w:rPr>
        <w:t xml:space="preserve">وهو اتهام للنبي </w:t>
      </w:r>
      <w:r w:rsidR="00CD4542" w:rsidRPr="00554E27">
        <w:rPr>
          <w:rFonts w:ascii="Simplified Arabic" w:hAnsi="Simplified Arabic" w:cs="AGA Furat Regular"/>
          <w:sz w:val="32"/>
          <w:szCs w:val="32"/>
        </w:rPr>
        <w:sym w:font="AGA Arabesque" w:char="F072"/>
      </w:r>
      <w:r w:rsidR="00CD4542" w:rsidRPr="00554E27">
        <w:rPr>
          <w:rFonts w:ascii="Simplified Arabic" w:hAnsi="Simplified Arabic" w:cs="AGA Furat Regular" w:hint="cs"/>
          <w:sz w:val="32"/>
          <w:szCs w:val="32"/>
          <w:rtl/>
        </w:rPr>
        <w:t xml:space="preserve"> </w:t>
      </w:r>
      <w:r w:rsidRPr="00554E27">
        <w:rPr>
          <w:rFonts w:ascii="Simplified Arabic" w:hAnsi="Simplified Arabic" w:cs="AGA Furat Regular"/>
          <w:sz w:val="32"/>
          <w:szCs w:val="32"/>
          <w:rtl/>
        </w:rPr>
        <w:t xml:space="preserve">عن تأخير البيان </w:t>
      </w:r>
      <w:proofErr w:type="gramStart"/>
      <w:r w:rsidRPr="00554E27">
        <w:rPr>
          <w:rFonts w:ascii="Simplified Arabic" w:hAnsi="Simplified Arabic" w:cs="AGA Furat Regular"/>
          <w:sz w:val="32"/>
          <w:szCs w:val="32"/>
          <w:rtl/>
        </w:rPr>
        <w:t>عن</w:t>
      </w:r>
      <w:proofErr w:type="gramEnd"/>
      <w:r w:rsidRPr="00554E27">
        <w:rPr>
          <w:rFonts w:ascii="Simplified Arabic" w:hAnsi="Simplified Arabic" w:cs="AGA Furat Regular"/>
          <w:sz w:val="32"/>
          <w:szCs w:val="32"/>
          <w:rtl/>
        </w:rPr>
        <w:t xml:space="preserve"> وقت الحاجة.</w:t>
      </w:r>
    </w:p>
    <w:p w14:paraId="4EF77D53" w14:textId="77777777" w:rsidR="003A5D54" w:rsidRPr="00554E27" w:rsidRDefault="003A5D54" w:rsidP="00CD4542">
      <w:pPr>
        <w:spacing w:before="70" w:after="70" w:line="240" w:lineRule="auto"/>
        <w:ind w:firstLine="454"/>
        <w:jc w:val="lowKashida"/>
        <w:rPr>
          <w:rFonts w:ascii="Simplified Arabic" w:hAnsi="Simplified Arabic" w:cs="AGA Furat Regular"/>
          <w:sz w:val="32"/>
          <w:szCs w:val="32"/>
          <w:rtl/>
        </w:rPr>
      </w:pPr>
    </w:p>
    <w:p w14:paraId="0420A3FA" w14:textId="1FEA66D0" w:rsidR="002B26C4" w:rsidRPr="00554E27" w:rsidRDefault="002B26C4" w:rsidP="00DC58B7">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sz w:val="32"/>
          <w:szCs w:val="32"/>
          <w:rtl/>
        </w:rPr>
        <w:t xml:space="preserve">قال جمال الدين يوسف بن حسين المقدسي الحنبلي </w:t>
      </w:r>
      <w:r w:rsidR="00DC58B7" w:rsidRPr="00554E27">
        <w:rPr>
          <w:rFonts w:ascii="Simplified Arabic" w:hAnsi="Simplified Arabic" w:cs="Simplified Arabic"/>
          <w:sz w:val="32"/>
          <w:szCs w:val="32"/>
          <w:rtl/>
        </w:rPr>
        <w:t>رحمه الله تعالى</w:t>
      </w:r>
      <w:r w:rsidRPr="00554E27">
        <w:rPr>
          <w:rFonts w:ascii="Simplified Arabic" w:hAnsi="Simplified Arabic" w:cs="Simplified Arabic"/>
          <w:sz w:val="32"/>
          <w:szCs w:val="32"/>
          <w:rtl/>
        </w:rPr>
        <w:t xml:space="preserve"> </w:t>
      </w:r>
      <w:r w:rsidRPr="00554E27">
        <w:rPr>
          <w:rFonts w:ascii="Simplified Arabic" w:hAnsi="Simplified Arabic" w:cs="Simplified Arabic"/>
          <w:sz w:val="32"/>
          <w:szCs w:val="32"/>
        </w:rPr>
        <w:t>]</w:t>
      </w:r>
      <w:r w:rsidRPr="00554E27">
        <w:rPr>
          <w:rFonts w:ascii="Simplified Arabic" w:hAnsi="Simplified Arabic" w:cs="Simplified Arabic"/>
          <w:sz w:val="32"/>
          <w:szCs w:val="32"/>
          <w:rtl/>
        </w:rPr>
        <w:t xml:space="preserve"> ولا يجوز تأخير البيان </w:t>
      </w:r>
      <w:r w:rsidRPr="00554E27">
        <w:rPr>
          <w:rFonts w:ascii="Simplified Arabic" w:hAnsi="Simplified Arabic" w:cs="Simplified Arabic" w:hint="cs"/>
          <w:sz w:val="32"/>
          <w:szCs w:val="32"/>
          <w:rtl/>
        </w:rPr>
        <w:t>عن وقت الحاجة، فتأخير البيان عن وقت الحاجة لا يجوز، وهذا حكي فيه الاتفاق، لأن فيه تكليف ما لا يطاق، أرأيتم لو أمرنا الله عز</w:t>
      </w:r>
      <w:r w:rsidR="00DC58B7"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وجل بالحج وجاء الحج ولم يبين لنا الرسول </w:t>
      </w:r>
      <w:r w:rsidR="00DC58B7" w:rsidRPr="00554E27">
        <w:rPr>
          <w:rFonts w:ascii="Simplified Arabic" w:hAnsi="Simplified Arabic" w:cs="Simplified Arabic"/>
          <w:sz w:val="32"/>
          <w:szCs w:val="32"/>
        </w:rPr>
        <w:sym w:font="AGA Arabesque" w:char="F072"/>
      </w:r>
      <w:r w:rsidR="00DC58B7" w:rsidRPr="00554E27">
        <w:rPr>
          <w:rFonts w:ascii="Simplified Arabic" w:hAnsi="Simplified Arabic" w:cs="Simplified Arabic" w:hint="cs"/>
          <w:sz w:val="32"/>
          <w:szCs w:val="32"/>
          <w:rtl/>
        </w:rPr>
        <w:t xml:space="preserve"> كيفية الحج ونحن مطالبون بأدائه</w:t>
      </w:r>
      <w:r w:rsidRPr="00554E27">
        <w:rPr>
          <w:rFonts w:ascii="Simplified Arabic" w:hAnsi="Simplified Arabic" w:cs="Simplified Arabic" w:hint="cs"/>
          <w:sz w:val="32"/>
          <w:szCs w:val="32"/>
          <w:rtl/>
        </w:rPr>
        <w:t>، أو أمرنا بالصيام ولم يبين لنا ما الذي يلزم وما حدده وما الواجب فيه، وما الذي لا يجب، وما الذي يفطر وما الذي لا يفطر فهذا تـأخير بيان عن وقت الحاجة وهو لا يجوز، وقد حكي فيه</w:t>
      </w:r>
      <w:r w:rsidR="003D1C34">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الاتفاق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w:t>
      </w:r>
    </w:p>
    <w:p w14:paraId="1A613983" w14:textId="77777777" w:rsidR="00DC58B7" w:rsidRPr="003A5D54" w:rsidRDefault="00DC58B7" w:rsidP="00554E27">
      <w:pPr>
        <w:spacing w:before="70" w:after="70" w:line="240" w:lineRule="auto"/>
        <w:jc w:val="lowKashida"/>
        <w:rPr>
          <w:rFonts w:ascii="Simplified Arabic" w:hAnsi="Simplified Arabic" w:cs="Simplified Arabic"/>
          <w:sz w:val="10"/>
          <w:szCs w:val="10"/>
          <w:rtl/>
        </w:rPr>
      </w:pPr>
    </w:p>
    <w:p w14:paraId="5AEE6A5D" w14:textId="77777777" w:rsidR="00A64B64" w:rsidRPr="00554E27" w:rsidRDefault="00A64B64" w:rsidP="00DC58B7">
      <w:pPr>
        <w:spacing w:before="70" w:after="70" w:line="240" w:lineRule="auto"/>
        <w:ind w:firstLine="454"/>
        <w:jc w:val="lowKashida"/>
        <w:rPr>
          <w:rFonts w:ascii="Simplified Arabic" w:hAnsi="Simplified Arabic" w:cs="Simplified Arabic"/>
          <w:sz w:val="4"/>
          <w:szCs w:val="4"/>
          <w:rtl/>
        </w:rPr>
      </w:pPr>
    </w:p>
    <w:p w14:paraId="733F6A0F"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97F88">
        <w:rPr>
          <w:rFonts w:ascii="Simplified Arabic" w:hAnsi="Simplified Arabic" w:cs="MCS Jeddah S_U normal." w:hint="cs"/>
          <w:color w:val="C00000"/>
          <w:sz w:val="32"/>
          <w:szCs w:val="32"/>
          <w:rtl/>
        </w:rPr>
        <w:t>العنصر</w:t>
      </w:r>
      <w:proofErr w:type="gramEnd"/>
      <w:r w:rsidRPr="00597F88">
        <w:rPr>
          <w:rFonts w:ascii="Simplified Arabic" w:hAnsi="Simplified Arabic" w:cs="MCS Jeddah S_U normal." w:hint="cs"/>
          <w:color w:val="C00000"/>
          <w:sz w:val="32"/>
          <w:szCs w:val="32"/>
          <w:rtl/>
        </w:rPr>
        <w:t xml:space="preserve"> الثالث</w:t>
      </w:r>
      <w:r w:rsidRPr="00554E27">
        <w:rPr>
          <w:rFonts w:ascii="Simplified Arabic" w:hAnsi="Simplified Arabic" w:cs="Simplified Arabic" w:hint="cs"/>
          <w:sz w:val="32"/>
          <w:szCs w:val="32"/>
          <w:rtl/>
        </w:rPr>
        <w:t>: التفصيل في أحد أركان الإسلام.</w:t>
      </w:r>
    </w:p>
    <w:p w14:paraId="62D4C326" w14:textId="1718BA02" w:rsidR="002B26C4" w:rsidRPr="00554E27" w:rsidRDefault="002B26C4" w:rsidP="00DC58B7">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كالزكاة مثلاً: بين الشرع الأدلة في الترغيب في أدائها والترهيب من منعها، وجاء التفصيل فيما تجب فيه الزكاة وما لا تجب فيه، ومن يعطي من الزكاة ومن لا يعطي، وفي مقدار </w:t>
      </w:r>
      <w:r w:rsidR="00DC58B7" w:rsidRPr="00554E27">
        <w:rPr>
          <w:rFonts w:ascii="Simplified Arabic" w:hAnsi="Simplified Arabic" w:cs="Simplified Arabic" w:hint="cs"/>
          <w:sz w:val="32"/>
          <w:szCs w:val="32"/>
          <w:rtl/>
        </w:rPr>
        <w:t>المخرج</w:t>
      </w:r>
      <w:r w:rsidRPr="00554E27">
        <w:rPr>
          <w:rFonts w:ascii="Simplified Arabic" w:hAnsi="Simplified Arabic" w:cs="Simplified Arabic" w:hint="cs"/>
          <w:sz w:val="32"/>
          <w:szCs w:val="32"/>
          <w:rtl/>
        </w:rPr>
        <w:t xml:space="preserve"> من الأرض من الأعشار، وما الواجب إخراجه على الفور، وما الذي يحول عليه الحول ...</w:t>
      </w:r>
    </w:p>
    <w:p w14:paraId="174F72D5" w14:textId="2DE06A0B" w:rsidR="002B26C4" w:rsidRDefault="002B26C4" w:rsidP="00DC58B7">
      <w:pPr>
        <w:spacing w:before="70" w:after="70" w:line="240" w:lineRule="auto"/>
        <w:ind w:firstLine="454"/>
        <w:jc w:val="lowKashida"/>
        <w:rPr>
          <w:rFonts w:ascii="Simplified Arabic" w:hAnsi="Simplified Arabic" w:cs="Simplified Arabic" w:hint="cs"/>
          <w:sz w:val="32"/>
          <w:szCs w:val="32"/>
          <w:rtl/>
        </w:rPr>
      </w:pPr>
      <w:proofErr w:type="gramStart"/>
      <w:r w:rsidRPr="00554E27">
        <w:rPr>
          <w:rFonts w:ascii="Simplified Arabic" w:hAnsi="Simplified Arabic" w:cs="Simplified Arabic" w:hint="cs"/>
          <w:sz w:val="32"/>
          <w:szCs w:val="32"/>
          <w:rtl/>
        </w:rPr>
        <w:t>وقد</w:t>
      </w:r>
      <w:proofErr w:type="gramEnd"/>
      <w:r w:rsidRPr="00554E27">
        <w:rPr>
          <w:rFonts w:ascii="Simplified Arabic" w:hAnsi="Simplified Arabic" w:cs="Simplified Arabic" w:hint="cs"/>
          <w:sz w:val="32"/>
          <w:szCs w:val="32"/>
          <w:rtl/>
        </w:rPr>
        <w:t xml:space="preserve"> جاء هذا التفصيل في مسائل الحج من خروجه </w:t>
      </w:r>
      <w:r w:rsidR="00DC58B7" w:rsidRPr="00554E27">
        <w:rPr>
          <w:rFonts w:ascii="Simplified Arabic" w:hAnsi="Simplified Arabic" w:cs="Simplified Arabic" w:hint="cs"/>
          <w:sz w:val="32"/>
          <w:szCs w:val="32"/>
        </w:rPr>
        <w:sym w:font="AGA Arabesque" w:char="F072"/>
      </w:r>
      <w:r w:rsidR="00DC58B7"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من المدينة حتى عاد إليها كما في حديث جابر </w:t>
      </w:r>
      <w:r w:rsidR="00DC58B7" w:rsidRPr="00554E27">
        <w:rPr>
          <w:rFonts w:ascii="Simplified Arabic" w:hAnsi="Simplified Arabic" w:cs="Simplified Arabic" w:hint="cs"/>
          <w:sz w:val="32"/>
          <w:szCs w:val="32"/>
        </w:rPr>
        <w:sym w:font="AGA Arabesque" w:char="F074"/>
      </w:r>
      <w:r w:rsidR="00DC58B7"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في صحيح مسلم.</w:t>
      </w:r>
    </w:p>
    <w:p w14:paraId="26951B1E" w14:textId="77777777" w:rsidR="002C39FA" w:rsidRPr="002C39FA" w:rsidRDefault="002C39FA" w:rsidP="00DC58B7">
      <w:pPr>
        <w:spacing w:before="70" w:after="70" w:line="240" w:lineRule="auto"/>
        <w:ind w:firstLine="454"/>
        <w:jc w:val="lowKashida"/>
        <w:rPr>
          <w:rFonts w:ascii="Simplified Arabic" w:hAnsi="Simplified Arabic" w:cs="Simplified Arabic"/>
          <w:sz w:val="12"/>
          <w:szCs w:val="12"/>
          <w:rtl/>
        </w:rPr>
      </w:pPr>
    </w:p>
    <w:p w14:paraId="5DF509AD"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97F88">
        <w:rPr>
          <w:rFonts w:ascii="Simplified Arabic" w:hAnsi="Simplified Arabic" w:cs="MCS Jeddah S_U normal." w:hint="cs"/>
          <w:color w:val="C00000"/>
          <w:sz w:val="32"/>
          <w:szCs w:val="32"/>
          <w:rtl/>
        </w:rPr>
        <w:t>العنصر</w:t>
      </w:r>
      <w:proofErr w:type="gramEnd"/>
      <w:r w:rsidRPr="00597F88">
        <w:rPr>
          <w:rFonts w:ascii="Simplified Arabic" w:hAnsi="Simplified Arabic" w:cs="MCS Jeddah S_U normal." w:hint="cs"/>
          <w:color w:val="C00000"/>
          <w:sz w:val="32"/>
          <w:szCs w:val="32"/>
          <w:rtl/>
        </w:rPr>
        <w:t xml:space="preserve"> الرابع</w:t>
      </w:r>
      <w:r w:rsidRPr="00554E27">
        <w:rPr>
          <w:rFonts w:ascii="Simplified Arabic" w:hAnsi="Simplified Arabic" w:cs="Simplified Arabic" w:hint="cs"/>
          <w:sz w:val="32"/>
          <w:szCs w:val="32"/>
          <w:rtl/>
        </w:rPr>
        <w:t>: أعياد المسلمين</w:t>
      </w:r>
    </w:p>
    <w:p w14:paraId="1C8129CF" w14:textId="0396A4B0"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قال الخطيب الشربيني</w:t>
      </w:r>
      <w:r w:rsidR="00A64B64" w:rsidRPr="00554E27">
        <w:rPr>
          <w:rFonts w:ascii="Simplified Arabic" w:hAnsi="Simplified Arabic" w:cs="Simplified Arabic" w:hint="cs"/>
          <w:sz w:val="32"/>
          <w:szCs w:val="32"/>
          <w:rtl/>
        </w:rPr>
        <w:t xml:space="preserve"> رحمه الله</w:t>
      </w:r>
      <w:r w:rsidRPr="00554E27">
        <w:rPr>
          <w:rFonts w:ascii="Simplified Arabic" w:hAnsi="Simplified Arabic" w:cs="Simplified Arabic" w:hint="cs"/>
          <w:sz w:val="32"/>
          <w:szCs w:val="32"/>
          <w:rtl/>
        </w:rPr>
        <w:t xml:space="preserve"> في مغني المحتاج:</w:t>
      </w:r>
    </w:p>
    <w:p w14:paraId="222DBC9F" w14:textId="6CF23A88"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العيد مشتق من العود لتكرره كل عام، وقيل لكثرة</w:t>
      </w:r>
      <w:r w:rsidR="00A64B64" w:rsidRPr="00554E27">
        <w:rPr>
          <w:rFonts w:ascii="Simplified Arabic" w:hAnsi="Simplified Arabic" w:cs="Simplified Arabic" w:hint="cs"/>
          <w:sz w:val="32"/>
          <w:szCs w:val="32"/>
          <w:rtl/>
        </w:rPr>
        <w:t xml:space="preserve"> عوائد الله تعالى فيه على عباده</w:t>
      </w:r>
      <w:r w:rsidRPr="00554E27">
        <w:rPr>
          <w:rFonts w:ascii="Simplified Arabic" w:hAnsi="Simplified Arabic" w:cs="Simplified Arabic" w:hint="cs"/>
          <w:sz w:val="32"/>
          <w:szCs w:val="32"/>
          <w:rtl/>
        </w:rPr>
        <w:t xml:space="preserve">، وقيل: لعود السرور بعوده </w:t>
      </w:r>
      <w:proofErr w:type="gramStart"/>
      <w:r w:rsidRPr="00554E27">
        <w:rPr>
          <w:rFonts w:ascii="Simplified Arabic" w:hAnsi="Simplified Arabic" w:cs="Simplified Arabic"/>
          <w:sz w:val="32"/>
          <w:szCs w:val="32"/>
        </w:rPr>
        <w:t>[</w:t>
      </w:r>
      <w:r w:rsidR="00554E27">
        <w:rPr>
          <w:rFonts w:ascii="Simplified Arabic" w:hAnsi="Simplified Arabic" w:cs="Simplified Arabic" w:hint="cs"/>
          <w:sz w:val="32"/>
          <w:szCs w:val="32"/>
          <w:rtl/>
        </w:rPr>
        <w:t xml:space="preserve"> مجلد</w:t>
      </w:r>
      <w:proofErr w:type="gramEnd"/>
      <w:r w:rsidR="00554E27">
        <w:rPr>
          <w:rFonts w:ascii="Simplified Arabic" w:hAnsi="Simplified Arabic" w:cs="Simplified Arabic" w:hint="cs"/>
          <w:sz w:val="32"/>
          <w:szCs w:val="32"/>
          <w:rtl/>
        </w:rPr>
        <w:t xml:space="preserve"> 1 صفحة 587</w:t>
      </w:r>
      <w:r w:rsidRPr="00554E27">
        <w:rPr>
          <w:rFonts w:ascii="Simplified Arabic" w:hAnsi="Simplified Arabic" w:cs="Simplified Arabic" w:hint="cs"/>
          <w:sz w:val="32"/>
          <w:szCs w:val="32"/>
          <w:rtl/>
        </w:rPr>
        <w:t>.</w:t>
      </w:r>
    </w:p>
    <w:p w14:paraId="4FA9F21B" w14:textId="23BC64DA" w:rsidR="002B26C4" w:rsidRDefault="002B26C4" w:rsidP="00E923CD">
      <w:pPr>
        <w:autoSpaceDE w:val="0"/>
        <w:autoSpaceDN w:val="0"/>
        <w:adjustRightInd w:val="0"/>
        <w:spacing w:after="0" w:line="240" w:lineRule="auto"/>
        <w:jc w:val="both"/>
        <w:rPr>
          <w:rFonts w:ascii="Traditional Arabic" w:cs="Traditional Arabic" w:hint="cs"/>
          <w:b/>
          <w:bCs/>
          <w:sz w:val="44"/>
          <w:szCs w:val="44"/>
          <w:rtl/>
        </w:rPr>
      </w:pPr>
      <w:r w:rsidRPr="00554E27">
        <w:rPr>
          <w:rFonts w:ascii="Simplified Arabic" w:hAnsi="Simplified Arabic" w:cs="Simplified Arabic" w:hint="cs"/>
          <w:sz w:val="32"/>
          <w:szCs w:val="32"/>
          <w:rtl/>
        </w:rPr>
        <w:t xml:space="preserve">عن أنس </w:t>
      </w:r>
      <w:r w:rsidR="00A64B64" w:rsidRPr="00554E27">
        <w:rPr>
          <w:rFonts w:ascii="Simplified Arabic" w:hAnsi="Simplified Arabic" w:cs="Simplified Arabic" w:hint="cs"/>
          <w:sz w:val="32"/>
          <w:szCs w:val="32"/>
        </w:rPr>
        <w:sym w:font="AGA Arabesque" w:char="F074"/>
      </w:r>
      <w:r w:rsidRPr="00554E27">
        <w:rPr>
          <w:rFonts w:ascii="Simplified Arabic" w:hAnsi="Simplified Arabic" w:cs="Simplified Arabic" w:hint="cs"/>
          <w:sz w:val="32"/>
          <w:szCs w:val="32"/>
          <w:rtl/>
        </w:rPr>
        <w:t xml:space="preserve"> قال : قدم النبي </w:t>
      </w:r>
      <w:r w:rsidR="00A64B64" w:rsidRPr="00554E27">
        <w:rPr>
          <w:rFonts w:ascii="Simplified Arabic" w:hAnsi="Simplified Arabic" w:cs="Simplified Arabic" w:hint="cs"/>
          <w:sz w:val="32"/>
          <w:szCs w:val="32"/>
        </w:rPr>
        <w:sym w:font="AGA Arabesque" w:char="F072"/>
      </w:r>
      <w:r w:rsidR="00A64B64"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المدينة ولهم يومان يلعبون فيهما فقال</w:t>
      </w:r>
      <w:r w:rsidR="00A64B64" w:rsidRPr="00554E27">
        <w:rPr>
          <w:rFonts w:ascii="Simplified Arabic" w:hAnsi="Simplified Arabic" w:cs="Simplified Arabic" w:hint="cs"/>
          <w:sz w:val="32"/>
          <w:szCs w:val="32"/>
          <w:rtl/>
        </w:rPr>
        <w:t xml:space="preserve"> ((</w:t>
      </w:r>
      <w:r w:rsidR="00E923CD" w:rsidRPr="00554E27">
        <w:rPr>
          <w:rFonts w:ascii="Traditional Arabic" w:cs="Traditional Arabic" w:hint="cs"/>
          <w:b/>
          <w:bCs/>
          <w:sz w:val="44"/>
          <w:szCs w:val="44"/>
          <w:rtl/>
        </w:rPr>
        <w:t xml:space="preserve"> </w:t>
      </w:r>
      <w:r w:rsidR="00E923CD" w:rsidRPr="00F93D5D">
        <w:rPr>
          <w:rFonts w:ascii="Traditional Arabic" w:cs="AGA Furat Regular" w:hint="cs"/>
          <w:sz w:val="36"/>
          <w:szCs w:val="36"/>
          <w:rtl/>
        </w:rPr>
        <w:t>قَدْ</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أَبْدَلَكُمْ</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بِهِمَا</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خَيْرًا</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مِنهُمَا</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الْفِطْرَ</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وَيَوْمَ</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الأَضْحَى</w:t>
      </w:r>
      <w:r w:rsidR="00E923CD" w:rsidRPr="00554E27">
        <w:rPr>
          <w:rFonts w:ascii="Traditional Arabic" w:cs="Traditional Arabic" w:hint="cs"/>
          <w:b/>
          <w:bCs/>
          <w:sz w:val="44"/>
          <w:szCs w:val="44"/>
          <w:rtl/>
        </w:rPr>
        <w:t xml:space="preserve"> </w:t>
      </w:r>
      <w:r w:rsidR="00A64B64"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رواه أبو داود وغيره وصححه الألباني.</w:t>
      </w:r>
    </w:p>
    <w:p w14:paraId="078FBFA8" w14:textId="77777777" w:rsidR="003A5D54" w:rsidRPr="003A5D54" w:rsidRDefault="003A5D54" w:rsidP="00E923CD">
      <w:pPr>
        <w:autoSpaceDE w:val="0"/>
        <w:autoSpaceDN w:val="0"/>
        <w:adjustRightInd w:val="0"/>
        <w:spacing w:after="0" w:line="240" w:lineRule="auto"/>
        <w:jc w:val="both"/>
        <w:rPr>
          <w:rFonts w:ascii="Traditional Arabic" w:cs="Traditional Arabic"/>
          <w:b/>
          <w:bCs/>
          <w:sz w:val="14"/>
          <w:szCs w:val="14"/>
          <w:rtl/>
        </w:rPr>
      </w:pPr>
    </w:p>
    <w:p w14:paraId="45B9E78D" w14:textId="7BFCF5E5" w:rsidR="002B26C4" w:rsidRPr="00554E27" w:rsidRDefault="002B26C4" w:rsidP="00554E27">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ونقل ابن حزم الإجماع على ذلك حيث قال رحمه الله تعالى</w:t>
      </w:r>
      <w:r w:rsidR="00A64B64"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صلاة العيدين، هما عيد الفطر من رمضان وهو أول يوم من شوال، ويوم الأضحى وهو اليوم العاشر من ذي الحجة، </w:t>
      </w:r>
      <w:r w:rsidR="00A64B64" w:rsidRPr="00554E27">
        <w:rPr>
          <w:rFonts w:ascii="Simplified Arabic" w:hAnsi="Simplified Arabic" w:cs="Simplified Arabic" w:hint="cs"/>
          <w:sz w:val="32"/>
          <w:szCs w:val="32"/>
          <w:rtl/>
        </w:rPr>
        <w:t>ليس</w:t>
      </w:r>
      <w:r w:rsidRPr="00554E27">
        <w:rPr>
          <w:rFonts w:ascii="Simplified Arabic" w:hAnsi="Simplified Arabic" w:cs="Simplified Arabic" w:hint="cs"/>
          <w:sz w:val="32"/>
          <w:szCs w:val="32"/>
          <w:rtl/>
        </w:rPr>
        <w:t xml:space="preserve"> للمسلمين عيد </w:t>
      </w:r>
      <w:proofErr w:type="gramStart"/>
      <w:r w:rsidRPr="00554E27">
        <w:rPr>
          <w:rFonts w:ascii="Simplified Arabic" w:hAnsi="Simplified Arabic" w:cs="Simplified Arabic" w:hint="cs"/>
          <w:sz w:val="32"/>
          <w:szCs w:val="32"/>
          <w:rtl/>
        </w:rPr>
        <w:t>غيرهما .</w:t>
      </w:r>
      <w:proofErr w:type="gramEnd"/>
      <w:r w:rsidRPr="00554E27">
        <w:rPr>
          <w:rFonts w:ascii="Simplified Arabic" w:hAnsi="Simplified Arabic" w:cs="Simplified Arabic" w:hint="cs"/>
          <w:sz w:val="32"/>
          <w:szCs w:val="32"/>
          <w:rtl/>
        </w:rPr>
        <w:t xml:space="preserve">. </w:t>
      </w:r>
      <w:r w:rsidR="00554E27">
        <w:rPr>
          <w:rFonts w:cs="Simplified Arabic"/>
          <w:sz w:val="32"/>
          <w:szCs w:val="32"/>
        </w:rPr>
        <w:t xml:space="preserve"> </w:t>
      </w:r>
      <w:proofErr w:type="gramStart"/>
      <w:r w:rsidRPr="00554E27">
        <w:rPr>
          <w:rFonts w:ascii="Simplified Arabic" w:hAnsi="Simplified Arabic" w:cs="Simplified Arabic"/>
          <w:sz w:val="32"/>
          <w:szCs w:val="32"/>
        </w:rPr>
        <w:t>[</w:t>
      </w:r>
      <w:r w:rsidR="00554E27">
        <w:rPr>
          <w:rFonts w:ascii="Simplified Arabic" w:hAnsi="Simplified Arabic" w:cs="Simplified Arabic" w:hint="cs"/>
          <w:sz w:val="32"/>
          <w:szCs w:val="32"/>
          <w:rtl/>
        </w:rPr>
        <w:t>مجلد 3 صفحة 293</w:t>
      </w:r>
      <w:r w:rsidRPr="00554E27">
        <w:rPr>
          <w:rFonts w:ascii="Simplified Arabic" w:hAnsi="Simplified Arabic" w:cs="Simplified Arabic" w:hint="cs"/>
          <w:sz w:val="32"/>
          <w:szCs w:val="32"/>
          <w:rtl/>
        </w:rPr>
        <w:t>.</w:t>
      </w:r>
      <w:proofErr w:type="gramEnd"/>
    </w:p>
    <w:p w14:paraId="07F4DBBA" w14:textId="77777777" w:rsidR="002B26C4" w:rsidRDefault="002B26C4" w:rsidP="002B26C4">
      <w:pPr>
        <w:spacing w:before="70" w:after="70" w:line="240" w:lineRule="auto"/>
        <w:ind w:firstLine="454"/>
        <w:jc w:val="lowKashida"/>
        <w:rPr>
          <w:rFonts w:ascii="Simplified Arabic" w:hAnsi="Simplified Arabic" w:cs="Simplified Arabic" w:hint="cs"/>
          <w:sz w:val="32"/>
          <w:szCs w:val="32"/>
          <w:rtl/>
        </w:rPr>
      </w:pPr>
      <w:proofErr w:type="gramStart"/>
      <w:r w:rsidRPr="00554E27">
        <w:rPr>
          <w:rFonts w:ascii="Simplified Arabic" w:hAnsi="Simplified Arabic" w:cs="Simplified Arabic" w:hint="cs"/>
          <w:sz w:val="32"/>
          <w:szCs w:val="32"/>
          <w:rtl/>
        </w:rPr>
        <w:t>ومن</w:t>
      </w:r>
      <w:proofErr w:type="gramEnd"/>
      <w:r w:rsidRPr="00554E27">
        <w:rPr>
          <w:rFonts w:ascii="Simplified Arabic" w:hAnsi="Simplified Arabic" w:cs="Simplified Arabic" w:hint="cs"/>
          <w:sz w:val="32"/>
          <w:szCs w:val="32"/>
          <w:rtl/>
        </w:rPr>
        <w:t xml:space="preserve"> زعم تعدد مناسك الحج في أشهر الحج: فقد أبطل عيد الإسلام الثابت زماناً كما حدده الشرع.</w:t>
      </w:r>
    </w:p>
    <w:p w14:paraId="30B85617" w14:textId="77777777" w:rsidR="003A5D54" w:rsidRDefault="003A5D54" w:rsidP="002B26C4">
      <w:pPr>
        <w:spacing w:before="70" w:after="70" w:line="240" w:lineRule="auto"/>
        <w:ind w:firstLine="454"/>
        <w:jc w:val="lowKashida"/>
        <w:rPr>
          <w:rFonts w:ascii="Simplified Arabic" w:hAnsi="Simplified Arabic" w:cs="Simplified Arabic" w:hint="cs"/>
          <w:sz w:val="32"/>
          <w:szCs w:val="32"/>
          <w:rtl/>
        </w:rPr>
      </w:pPr>
    </w:p>
    <w:p w14:paraId="2ACB83D4" w14:textId="77777777" w:rsidR="003A5D54" w:rsidRDefault="003A5D54" w:rsidP="002B26C4">
      <w:pPr>
        <w:spacing w:before="70" w:after="70" w:line="240" w:lineRule="auto"/>
        <w:ind w:firstLine="454"/>
        <w:jc w:val="lowKashida"/>
        <w:rPr>
          <w:rFonts w:ascii="Simplified Arabic" w:hAnsi="Simplified Arabic" w:cs="Simplified Arabic" w:hint="cs"/>
          <w:sz w:val="32"/>
          <w:szCs w:val="32"/>
          <w:rtl/>
        </w:rPr>
      </w:pPr>
    </w:p>
    <w:p w14:paraId="5C8D1CD4" w14:textId="77777777" w:rsidR="003A5D54" w:rsidRPr="003D1C34" w:rsidRDefault="003A5D54" w:rsidP="002B26C4">
      <w:pPr>
        <w:spacing w:before="70" w:after="70" w:line="240" w:lineRule="auto"/>
        <w:ind w:firstLine="454"/>
        <w:jc w:val="lowKashida"/>
        <w:rPr>
          <w:rFonts w:ascii="Simplified Arabic" w:hAnsi="Simplified Arabic" w:cs="Simplified Arabic" w:hint="cs"/>
          <w:sz w:val="10"/>
          <w:szCs w:val="10"/>
          <w:rtl/>
        </w:rPr>
      </w:pPr>
    </w:p>
    <w:p w14:paraId="2C97CF6D" w14:textId="77777777" w:rsidR="003A5D54" w:rsidRPr="003A5D54" w:rsidRDefault="003A5D54" w:rsidP="002B26C4">
      <w:pPr>
        <w:spacing w:before="70" w:after="70" w:line="240" w:lineRule="auto"/>
        <w:ind w:firstLine="454"/>
        <w:jc w:val="lowKashida"/>
        <w:rPr>
          <w:rFonts w:ascii="Simplified Arabic" w:hAnsi="Simplified Arabic" w:cs="Simplified Arabic"/>
          <w:sz w:val="16"/>
          <w:szCs w:val="16"/>
          <w:rtl/>
        </w:rPr>
      </w:pPr>
    </w:p>
    <w:p w14:paraId="579E1755"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97F88">
        <w:rPr>
          <w:rFonts w:ascii="Simplified Arabic" w:hAnsi="Simplified Arabic" w:cs="MCS Jeddah S_U normal." w:hint="cs"/>
          <w:color w:val="C00000"/>
          <w:sz w:val="32"/>
          <w:szCs w:val="32"/>
          <w:rtl/>
        </w:rPr>
        <w:t>العنصر</w:t>
      </w:r>
      <w:proofErr w:type="gramEnd"/>
      <w:r w:rsidRPr="00597F88">
        <w:rPr>
          <w:rFonts w:ascii="Simplified Arabic" w:hAnsi="Simplified Arabic" w:cs="MCS Jeddah S_U normal." w:hint="cs"/>
          <w:color w:val="C00000"/>
          <w:sz w:val="32"/>
          <w:szCs w:val="32"/>
          <w:rtl/>
        </w:rPr>
        <w:t xml:space="preserve"> الخامس</w:t>
      </w:r>
      <w:r w:rsidRPr="00554E27">
        <w:rPr>
          <w:rFonts w:ascii="Simplified Arabic" w:hAnsi="Simplified Arabic" w:cs="Simplified Arabic" w:hint="cs"/>
          <w:sz w:val="32"/>
          <w:szCs w:val="32"/>
          <w:rtl/>
        </w:rPr>
        <w:t>: القرعة في الإسلام</w:t>
      </w:r>
    </w:p>
    <w:p w14:paraId="584F07F3" w14:textId="77777777" w:rsidR="005E1698" w:rsidRDefault="002B26C4" w:rsidP="00554E27">
      <w:pPr>
        <w:autoSpaceDE w:val="0"/>
        <w:autoSpaceDN w:val="0"/>
        <w:adjustRightInd w:val="0"/>
        <w:spacing w:after="0" w:line="240" w:lineRule="auto"/>
        <w:jc w:val="both"/>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القرعة جائزة شرعاً، لأنها </w:t>
      </w:r>
      <w:proofErr w:type="gramStart"/>
      <w:r w:rsidRPr="00554E27">
        <w:rPr>
          <w:rFonts w:ascii="Simplified Arabic" w:hAnsi="Simplified Arabic" w:cs="Simplified Arabic" w:hint="cs"/>
          <w:sz w:val="32"/>
          <w:szCs w:val="32"/>
          <w:rtl/>
        </w:rPr>
        <w:t>تُعين .</w:t>
      </w:r>
      <w:proofErr w:type="gramEnd"/>
      <w:r w:rsidRPr="00554E27">
        <w:rPr>
          <w:rFonts w:ascii="Simplified Arabic" w:hAnsi="Simplified Arabic" w:cs="Simplified Arabic" w:hint="cs"/>
          <w:sz w:val="32"/>
          <w:szCs w:val="32"/>
          <w:rtl/>
        </w:rPr>
        <w:t xml:space="preserve"> </w:t>
      </w:r>
      <w:proofErr w:type="gramStart"/>
      <w:r w:rsidRPr="00554E27">
        <w:rPr>
          <w:rFonts w:ascii="Simplified Arabic" w:hAnsi="Simplified Arabic" w:cs="Simplified Arabic" w:hint="cs"/>
          <w:sz w:val="32"/>
          <w:szCs w:val="32"/>
          <w:rtl/>
        </w:rPr>
        <w:t>ولا</w:t>
      </w:r>
      <w:proofErr w:type="gramEnd"/>
      <w:r w:rsidRPr="00554E27">
        <w:rPr>
          <w:rFonts w:ascii="Simplified Arabic" w:hAnsi="Simplified Arabic" w:cs="Simplified Arabic" w:hint="cs"/>
          <w:sz w:val="32"/>
          <w:szCs w:val="32"/>
          <w:rtl/>
        </w:rPr>
        <w:t xml:space="preserve"> تحرم ولا تحلل وقد أثبتها الشرع، كما</w:t>
      </w:r>
    </w:p>
    <w:p w14:paraId="7192881B" w14:textId="783117EA" w:rsidR="005E1698" w:rsidRPr="005E1698" w:rsidRDefault="005E1698" w:rsidP="005E1698">
      <w:pPr>
        <w:autoSpaceDE w:val="0"/>
        <w:autoSpaceDN w:val="0"/>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قال تعالى </w:t>
      </w:r>
      <w:r>
        <w:rPr>
          <w:rFonts w:ascii="Simplified Arabic" w:hAnsi="Simplified Arabic" w:cs="Simplified Arabic" w:hint="cs"/>
          <w:sz w:val="32"/>
          <w:szCs w:val="32"/>
        </w:rPr>
        <w:sym w:font="AGA Arabesque" w:char="F029"/>
      </w:r>
      <w:r>
        <w:rPr>
          <w:rFonts w:ascii="Simplified Arabic" w:hAnsi="Simplified Arabic" w:cs="Simplified Arabic" w:hint="cs"/>
          <w:sz w:val="32"/>
          <w:szCs w:val="32"/>
          <w:rtl/>
        </w:rPr>
        <w:t xml:space="preserve"> </w:t>
      </w:r>
      <w:r w:rsidRPr="005E1698">
        <w:rPr>
          <w:rFonts w:ascii="Traditional Arabic" w:cs="Traditional Arabic" w:hint="cs"/>
          <w:b/>
          <w:bCs/>
          <w:color w:val="00B050"/>
          <w:sz w:val="36"/>
          <w:szCs w:val="36"/>
          <w:rtl/>
        </w:rPr>
        <w:t>وَمَا</w:t>
      </w:r>
      <w:r w:rsidRPr="005E1698">
        <w:rPr>
          <w:rFonts w:ascii="Traditional Arabic" w:cs="Traditional Arabic"/>
          <w:b/>
          <w:bCs/>
          <w:color w:val="00B050"/>
          <w:sz w:val="36"/>
          <w:szCs w:val="36"/>
          <w:rtl/>
        </w:rPr>
        <w:t xml:space="preserve"> </w:t>
      </w:r>
      <w:r w:rsidRPr="005E1698">
        <w:rPr>
          <w:rFonts w:ascii="Traditional Arabic" w:cs="Traditional Arabic" w:hint="cs"/>
          <w:b/>
          <w:bCs/>
          <w:color w:val="00B050"/>
          <w:sz w:val="36"/>
          <w:szCs w:val="36"/>
          <w:rtl/>
        </w:rPr>
        <w:t>كُنْتَ</w:t>
      </w:r>
      <w:r w:rsidRPr="005E1698">
        <w:rPr>
          <w:rFonts w:ascii="Traditional Arabic" w:cs="Traditional Arabic"/>
          <w:b/>
          <w:bCs/>
          <w:color w:val="00B050"/>
          <w:sz w:val="36"/>
          <w:szCs w:val="36"/>
          <w:rtl/>
        </w:rPr>
        <w:t xml:space="preserve"> </w:t>
      </w:r>
      <w:r w:rsidRPr="005E1698">
        <w:rPr>
          <w:rFonts w:ascii="Traditional Arabic" w:cs="Traditional Arabic" w:hint="cs"/>
          <w:b/>
          <w:bCs/>
          <w:color w:val="00B050"/>
          <w:sz w:val="36"/>
          <w:szCs w:val="36"/>
          <w:rtl/>
        </w:rPr>
        <w:t>لَدَيْهِمْ</w:t>
      </w:r>
      <w:r w:rsidRPr="005E1698">
        <w:rPr>
          <w:rFonts w:ascii="Traditional Arabic" w:cs="Traditional Arabic"/>
          <w:b/>
          <w:bCs/>
          <w:color w:val="00B050"/>
          <w:sz w:val="36"/>
          <w:szCs w:val="36"/>
          <w:rtl/>
        </w:rPr>
        <w:t xml:space="preserve"> </w:t>
      </w:r>
      <w:r w:rsidRPr="005E1698">
        <w:rPr>
          <w:rFonts w:ascii="Traditional Arabic" w:cs="Traditional Arabic" w:hint="cs"/>
          <w:b/>
          <w:bCs/>
          <w:color w:val="00B050"/>
          <w:sz w:val="36"/>
          <w:szCs w:val="36"/>
          <w:rtl/>
        </w:rPr>
        <w:t>إِذْ</w:t>
      </w:r>
      <w:r w:rsidRPr="005E1698">
        <w:rPr>
          <w:rFonts w:ascii="Traditional Arabic" w:cs="Traditional Arabic"/>
          <w:b/>
          <w:bCs/>
          <w:color w:val="00B050"/>
          <w:sz w:val="36"/>
          <w:szCs w:val="36"/>
          <w:rtl/>
        </w:rPr>
        <w:t xml:space="preserve"> </w:t>
      </w:r>
      <w:r w:rsidRPr="005E1698">
        <w:rPr>
          <w:rFonts w:ascii="Traditional Arabic" w:cs="Traditional Arabic" w:hint="cs"/>
          <w:b/>
          <w:bCs/>
          <w:color w:val="00B050"/>
          <w:sz w:val="36"/>
          <w:szCs w:val="36"/>
          <w:rtl/>
        </w:rPr>
        <w:t>يُلْقُونَ</w:t>
      </w:r>
      <w:r w:rsidRPr="005E1698">
        <w:rPr>
          <w:rFonts w:ascii="Traditional Arabic" w:cs="Traditional Arabic"/>
          <w:b/>
          <w:bCs/>
          <w:color w:val="00B050"/>
          <w:sz w:val="36"/>
          <w:szCs w:val="36"/>
          <w:rtl/>
        </w:rPr>
        <w:t xml:space="preserve"> </w:t>
      </w:r>
      <w:r w:rsidRPr="005E1698">
        <w:rPr>
          <w:rFonts w:ascii="Traditional Arabic" w:cs="Traditional Arabic" w:hint="cs"/>
          <w:b/>
          <w:bCs/>
          <w:color w:val="00B050"/>
          <w:sz w:val="36"/>
          <w:szCs w:val="36"/>
          <w:rtl/>
        </w:rPr>
        <w:t>أَقْلامَهُمْ</w:t>
      </w:r>
      <w:r w:rsidRPr="005E1698">
        <w:rPr>
          <w:rFonts w:ascii="Traditional Arabic" w:cs="Traditional Arabic"/>
          <w:b/>
          <w:bCs/>
          <w:color w:val="00B050"/>
          <w:sz w:val="36"/>
          <w:szCs w:val="36"/>
          <w:rtl/>
        </w:rPr>
        <w:t xml:space="preserve"> </w:t>
      </w:r>
      <w:r w:rsidRPr="005E1698">
        <w:rPr>
          <w:rFonts w:ascii="Traditional Arabic" w:cs="Traditional Arabic" w:hint="cs"/>
          <w:b/>
          <w:bCs/>
          <w:color w:val="00B050"/>
          <w:sz w:val="36"/>
          <w:szCs w:val="36"/>
          <w:rtl/>
        </w:rPr>
        <w:t>أَيُّهُمْ</w:t>
      </w:r>
      <w:r w:rsidRPr="005E1698">
        <w:rPr>
          <w:rFonts w:ascii="Traditional Arabic" w:cs="Traditional Arabic"/>
          <w:b/>
          <w:bCs/>
          <w:color w:val="00B050"/>
          <w:sz w:val="36"/>
          <w:szCs w:val="36"/>
          <w:rtl/>
        </w:rPr>
        <w:t xml:space="preserve"> </w:t>
      </w:r>
      <w:r w:rsidRPr="005E1698">
        <w:rPr>
          <w:rFonts w:ascii="Traditional Arabic" w:cs="Traditional Arabic" w:hint="cs"/>
          <w:b/>
          <w:bCs/>
          <w:color w:val="00B050"/>
          <w:sz w:val="36"/>
          <w:szCs w:val="36"/>
          <w:rtl/>
        </w:rPr>
        <w:t>يَكْفُلُ</w:t>
      </w:r>
      <w:r w:rsidRPr="005E1698">
        <w:rPr>
          <w:rFonts w:ascii="Traditional Arabic" w:cs="Traditional Arabic"/>
          <w:b/>
          <w:bCs/>
          <w:color w:val="00B050"/>
          <w:sz w:val="36"/>
          <w:szCs w:val="36"/>
          <w:rtl/>
        </w:rPr>
        <w:t xml:space="preserve"> </w:t>
      </w:r>
      <w:r w:rsidRPr="005E1698">
        <w:rPr>
          <w:rFonts w:ascii="Traditional Arabic" w:cs="Traditional Arabic" w:hint="cs"/>
          <w:b/>
          <w:bCs/>
          <w:color w:val="00B050"/>
          <w:sz w:val="36"/>
          <w:szCs w:val="36"/>
          <w:rtl/>
        </w:rPr>
        <w:t>مَرْيَمَ</w:t>
      </w:r>
      <w:r>
        <w:rPr>
          <w:rFonts w:ascii="Simplified Arabic" w:hAnsi="Simplified Arabic" w:cs="Simplified Arabic" w:hint="cs"/>
          <w:sz w:val="32"/>
          <w:szCs w:val="32"/>
          <w:rtl/>
        </w:rPr>
        <w:t xml:space="preserve"> </w:t>
      </w:r>
      <w:r>
        <w:rPr>
          <w:rFonts w:ascii="KFGQPC Uthman Taha Naskh" w:hAnsi="QCF2BSML" w:cs="KFGQPC Uthman Taha Naskh"/>
          <w:sz w:val="27"/>
          <w:szCs w:val="27"/>
        </w:rPr>
        <w:sym w:font="AGA Arabesque" w:char="F028"/>
      </w:r>
      <w:r>
        <w:rPr>
          <w:rFonts w:ascii="KFGQPC Uthman Taha Naskh" w:hAnsi="QCF2BSML" w:cs="KFGQPC Uthman Taha Naskh" w:hint="cs"/>
          <w:sz w:val="27"/>
          <w:szCs w:val="27"/>
          <w:rtl/>
        </w:rPr>
        <w:t xml:space="preserve"> آل عمران: 44 .</w:t>
      </w:r>
    </w:p>
    <w:p w14:paraId="1078ED6F" w14:textId="6F3E4FE6" w:rsidR="000D5725" w:rsidRPr="00554E27" w:rsidRDefault="002B26C4" w:rsidP="005E1698">
      <w:pPr>
        <w:spacing w:before="70" w:after="70" w:line="240" w:lineRule="auto"/>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وقال تعالى عن يونس </w:t>
      </w:r>
      <w:r w:rsidR="00A64B64" w:rsidRPr="00554E27">
        <w:rPr>
          <w:rFonts w:ascii="Simplified Arabic" w:hAnsi="Simplified Arabic" w:cs="Simplified Arabic" w:hint="cs"/>
          <w:sz w:val="32"/>
          <w:szCs w:val="32"/>
        </w:rPr>
        <w:sym w:font="AGA Arabesque" w:char="F075"/>
      </w:r>
      <w:r w:rsidR="00A64B64" w:rsidRPr="00554E27">
        <w:rPr>
          <w:rFonts w:ascii="Simplified Arabic" w:hAnsi="Simplified Arabic" w:cs="Simplified Arabic" w:hint="cs"/>
          <w:sz w:val="32"/>
          <w:szCs w:val="32"/>
          <w:rtl/>
        </w:rPr>
        <w:t xml:space="preserve"> </w:t>
      </w:r>
      <w:r w:rsidR="005E1698">
        <w:rPr>
          <w:rFonts w:ascii="Simplified Arabic" w:hAnsi="Simplified Arabic" w:cs="Simplified Arabic" w:hint="cs"/>
          <w:sz w:val="32"/>
          <w:szCs w:val="32"/>
        </w:rPr>
        <w:sym w:font="AGA Arabesque" w:char="F029"/>
      </w:r>
      <w:r w:rsidR="005E1698">
        <w:rPr>
          <w:rFonts w:ascii="Simplified Arabic" w:hAnsi="Simplified Arabic" w:cs="Simplified Arabic" w:hint="cs"/>
          <w:sz w:val="32"/>
          <w:szCs w:val="32"/>
          <w:rtl/>
        </w:rPr>
        <w:t xml:space="preserve"> </w:t>
      </w:r>
      <w:r w:rsidR="005E1698" w:rsidRPr="005E1698">
        <w:rPr>
          <w:rFonts w:ascii="Traditional Arabic" w:cs="Traditional Arabic" w:hint="cs"/>
          <w:b/>
          <w:bCs/>
          <w:color w:val="00B050"/>
          <w:sz w:val="36"/>
          <w:szCs w:val="36"/>
          <w:rtl/>
        </w:rPr>
        <w:t>فَسَاهَمَ</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فَكَانَ</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مِنَ</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الْمُدْحَضِينَ</w:t>
      </w:r>
      <w:r w:rsidR="005E1698">
        <w:rPr>
          <w:rFonts w:ascii="Traditional Arabic" w:cs="Traditional Arabic"/>
          <w:b/>
          <w:bCs/>
          <w:color w:val="000080"/>
          <w:sz w:val="44"/>
          <w:szCs w:val="44"/>
          <w:rtl/>
        </w:rPr>
        <w:t xml:space="preserve"> </w:t>
      </w:r>
      <w:r w:rsidR="005E1698">
        <w:rPr>
          <w:rFonts w:ascii="KFGQPC Uthman Taha Naskh" w:hAnsi="QCF2BSML" w:cs="KFGQPC Uthman Taha Naskh"/>
          <w:sz w:val="27"/>
          <w:szCs w:val="27"/>
        </w:rPr>
        <w:sym w:font="AGA Arabesque" w:char="F028"/>
      </w:r>
      <w:r w:rsidR="005E1698">
        <w:rPr>
          <w:rFonts w:ascii="KFGQPC Uthman Taha Naskh" w:hAnsi="QCF2BSML" w:cs="KFGQPC Uthman Taha Naskh" w:hint="cs"/>
          <w:sz w:val="27"/>
          <w:szCs w:val="27"/>
          <w:rtl/>
        </w:rPr>
        <w:t xml:space="preserve"> </w:t>
      </w:r>
      <w:r w:rsidR="000D5725" w:rsidRPr="00554E27">
        <w:rPr>
          <w:rFonts w:ascii="KFGQPC Uthman Taha Naskh" w:hAnsi="QCF2BSML" w:cs="KFGQPC Uthman Taha Naskh"/>
          <w:sz w:val="27"/>
          <w:szCs w:val="27"/>
          <w:rtl/>
        </w:rPr>
        <w:t>الصافات: ١٤١</w:t>
      </w:r>
      <w:r w:rsidR="000D5725" w:rsidRPr="00554E27">
        <w:rPr>
          <w:rFonts w:ascii="Simplified Arabic" w:hAnsi="Simplified Arabic" w:cs="Simplified Arabic" w:hint="cs"/>
          <w:sz w:val="32"/>
          <w:szCs w:val="32"/>
          <w:rtl/>
        </w:rPr>
        <w:t xml:space="preserve"> .</w:t>
      </w:r>
    </w:p>
    <w:p w14:paraId="4F2C6160" w14:textId="77777777" w:rsidR="000D5725" w:rsidRPr="003A5D54" w:rsidRDefault="000D5725" w:rsidP="00A64B64">
      <w:pPr>
        <w:spacing w:before="70" w:after="70" w:line="240" w:lineRule="auto"/>
        <w:ind w:firstLine="454"/>
        <w:jc w:val="lowKashida"/>
        <w:rPr>
          <w:rFonts w:ascii="Simplified Arabic" w:hAnsi="Simplified Arabic" w:cs="Simplified Arabic"/>
          <w:sz w:val="8"/>
          <w:szCs w:val="8"/>
          <w:rtl/>
        </w:rPr>
      </w:pPr>
    </w:p>
    <w:p w14:paraId="5F2078D6" w14:textId="1CA2542A" w:rsidR="002B26C4" w:rsidRPr="000C7519" w:rsidRDefault="002B26C4" w:rsidP="000C7519">
      <w:pPr>
        <w:autoSpaceDE w:val="0"/>
        <w:autoSpaceDN w:val="0"/>
        <w:adjustRightInd w:val="0"/>
        <w:spacing w:after="0" w:line="240" w:lineRule="auto"/>
        <w:jc w:val="both"/>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وصح</w:t>
      </w:r>
      <w:proofErr w:type="gramEnd"/>
      <w:r w:rsidRPr="00554E27">
        <w:rPr>
          <w:rFonts w:ascii="Simplified Arabic" w:hAnsi="Simplified Arabic" w:cs="Simplified Arabic" w:hint="cs"/>
          <w:sz w:val="32"/>
          <w:szCs w:val="32"/>
          <w:rtl/>
        </w:rPr>
        <w:t xml:space="preserve"> أن النبي </w:t>
      </w:r>
      <w:r w:rsidR="00A64B64" w:rsidRPr="00554E27">
        <w:rPr>
          <w:rFonts w:ascii="Simplified Arabic" w:hAnsi="Simplified Arabic" w:cs="Simplified Arabic" w:hint="cs"/>
          <w:sz w:val="32"/>
          <w:szCs w:val="32"/>
        </w:rPr>
        <w:sym w:font="AGA Arabesque" w:char="F072"/>
      </w:r>
      <w:r w:rsidR="00A64B64"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كان</w:t>
      </w:r>
      <w:r w:rsidR="00E923CD"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w:t>
      </w:r>
      <w:r w:rsidR="00E923CD" w:rsidRPr="00F93D5D">
        <w:rPr>
          <w:rFonts w:ascii="Traditional Arabic" w:cs="AGA Furat Regular" w:hint="cs"/>
          <w:sz w:val="36"/>
          <w:szCs w:val="36"/>
          <w:rtl/>
        </w:rPr>
        <w:t>إِذَا</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أَرَادَ</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سَفَرًا</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أَقْرَعَ</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بَيْنَ</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نِسَائِهِ</w:t>
      </w:r>
      <w:r w:rsidR="00E923CD" w:rsidRPr="00F93D5D">
        <w:rPr>
          <w:rFonts w:ascii="Traditional Arabic" w:cs="AGA Furat Regular"/>
          <w:sz w:val="36"/>
          <w:szCs w:val="36"/>
          <w:rtl/>
        </w:rPr>
        <w:t xml:space="preserve"> </w:t>
      </w:r>
      <w:proofErr w:type="spellStart"/>
      <w:r w:rsidR="00E923CD" w:rsidRPr="00F93D5D">
        <w:rPr>
          <w:rFonts w:ascii="Traditional Arabic" w:cs="AGA Furat Regular" w:hint="cs"/>
          <w:sz w:val="36"/>
          <w:szCs w:val="36"/>
          <w:rtl/>
        </w:rPr>
        <w:t>فأيهن</w:t>
      </w:r>
      <w:proofErr w:type="spellEnd"/>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خَرَجَ</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سَهْمُهَا</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خَرَجَ</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بِهَا</w:t>
      </w:r>
      <w:r w:rsidR="00E923CD" w:rsidRPr="00F93D5D">
        <w:rPr>
          <w:rFonts w:ascii="Traditional Arabic" w:cs="AGA Furat Regular"/>
          <w:sz w:val="36"/>
          <w:szCs w:val="36"/>
          <w:rtl/>
        </w:rPr>
        <w:t xml:space="preserve"> </w:t>
      </w:r>
      <w:r w:rsidR="00E923CD" w:rsidRPr="00F93D5D">
        <w:rPr>
          <w:rFonts w:ascii="Traditional Arabic" w:cs="AGA Furat Regular" w:hint="cs"/>
          <w:sz w:val="36"/>
          <w:szCs w:val="36"/>
          <w:rtl/>
        </w:rPr>
        <w:t>مَعَهُ</w:t>
      </w:r>
      <w:r w:rsidR="00E923CD" w:rsidRPr="00554E27">
        <w:rPr>
          <w:rFonts w:ascii="Traditional Arabic" w:cs="Traditional Arabic" w:hint="cs"/>
          <w:b/>
          <w:bCs/>
          <w:sz w:val="44"/>
          <w:szCs w:val="44"/>
          <w:rtl/>
        </w:rPr>
        <w:t xml:space="preserve"> )) </w:t>
      </w:r>
      <w:r w:rsidR="00E923CD" w:rsidRPr="000C7519">
        <w:rPr>
          <w:rFonts w:ascii="Simplified Arabic" w:hAnsi="Simplified Arabic" w:cs="Simplified Arabic" w:hint="cs"/>
          <w:sz w:val="32"/>
          <w:szCs w:val="32"/>
          <w:rtl/>
        </w:rPr>
        <w:t>رواه البخاري من حديث عائشة رضي الله عنها</w:t>
      </w:r>
      <w:r w:rsidRPr="00554E27">
        <w:rPr>
          <w:rFonts w:ascii="Simplified Arabic" w:hAnsi="Simplified Arabic" w:cs="Simplified Arabic" w:hint="cs"/>
          <w:sz w:val="32"/>
          <w:szCs w:val="32"/>
          <w:rtl/>
        </w:rPr>
        <w:t>.</w:t>
      </w:r>
    </w:p>
    <w:p w14:paraId="7BC8A0BA" w14:textId="142B1633" w:rsidR="002B26C4" w:rsidRPr="00554E27" w:rsidRDefault="00E923CD" w:rsidP="00E923CD">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وعن</w:t>
      </w:r>
      <w:proofErr w:type="gramEnd"/>
      <w:r w:rsidRPr="00554E27">
        <w:rPr>
          <w:rFonts w:ascii="Simplified Arabic" w:hAnsi="Simplified Arabic" w:cs="Simplified Arabic" w:hint="cs"/>
          <w:sz w:val="32"/>
          <w:szCs w:val="32"/>
          <w:rtl/>
        </w:rPr>
        <w:t xml:space="preserve"> أبي هريرة </w:t>
      </w:r>
      <w:r w:rsidRPr="00554E27">
        <w:rPr>
          <w:rFonts w:ascii="Simplified Arabic" w:hAnsi="Simplified Arabic" w:cs="Simplified Arabic" w:hint="cs"/>
          <w:sz w:val="32"/>
          <w:szCs w:val="32"/>
        </w:rPr>
        <w:sym w:font="AGA Arabesque" w:char="F074"/>
      </w:r>
      <w:r w:rsidRPr="00554E27">
        <w:rPr>
          <w:rFonts w:ascii="Simplified Arabic" w:hAnsi="Simplified Arabic" w:cs="Simplified Arabic" w:hint="cs"/>
          <w:sz w:val="32"/>
          <w:szCs w:val="32"/>
          <w:rtl/>
        </w:rPr>
        <w:t xml:space="preserve"> </w:t>
      </w:r>
      <w:r w:rsidR="002B26C4" w:rsidRPr="00554E27">
        <w:rPr>
          <w:rFonts w:ascii="Simplified Arabic" w:hAnsi="Simplified Arabic" w:cs="Simplified Arabic" w:hint="cs"/>
          <w:sz w:val="32"/>
          <w:szCs w:val="32"/>
          <w:rtl/>
        </w:rPr>
        <w:t xml:space="preserve">أن النبي </w:t>
      </w:r>
      <w:r w:rsidR="00A64B64" w:rsidRPr="00554E27">
        <w:rPr>
          <w:rFonts w:ascii="Simplified Arabic" w:hAnsi="Simplified Arabic" w:cs="Simplified Arabic" w:hint="cs"/>
          <w:sz w:val="32"/>
          <w:szCs w:val="32"/>
        </w:rPr>
        <w:sym w:font="AGA Arabesque" w:char="F072"/>
      </w:r>
      <w:r w:rsidRPr="00554E27">
        <w:rPr>
          <w:rFonts w:ascii="Simplified Arabic" w:hAnsi="Simplified Arabic" w:cs="Simplified Arabic" w:hint="cs"/>
          <w:sz w:val="32"/>
          <w:szCs w:val="32"/>
          <w:rtl/>
        </w:rPr>
        <w:t xml:space="preserve"> ((</w:t>
      </w:r>
      <w:r w:rsidR="00A64B64" w:rsidRPr="00554E27">
        <w:rPr>
          <w:rFonts w:ascii="Simplified Arabic" w:hAnsi="Simplified Arabic" w:cs="Simplified Arabic" w:hint="cs"/>
          <w:sz w:val="32"/>
          <w:szCs w:val="32"/>
          <w:rtl/>
        </w:rPr>
        <w:t xml:space="preserve"> </w:t>
      </w:r>
      <w:r w:rsidRPr="00F93D5D">
        <w:rPr>
          <w:rFonts w:ascii="Traditional Arabic" w:cs="AGA Furat Regular" w:hint="cs"/>
          <w:sz w:val="36"/>
          <w:szCs w:val="36"/>
          <w:rtl/>
        </w:rPr>
        <w:t>عَرَضَ</w:t>
      </w:r>
      <w:r w:rsidRPr="00F93D5D">
        <w:rPr>
          <w:rFonts w:ascii="Traditional Arabic" w:cs="AGA Furat Regular"/>
          <w:sz w:val="36"/>
          <w:szCs w:val="36"/>
          <w:rtl/>
        </w:rPr>
        <w:t xml:space="preserve"> </w:t>
      </w:r>
      <w:r w:rsidRPr="00F93D5D">
        <w:rPr>
          <w:rFonts w:ascii="Traditional Arabic" w:cs="AGA Furat Regular" w:hint="cs"/>
          <w:sz w:val="36"/>
          <w:szCs w:val="36"/>
          <w:rtl/>
        </w:rPr>
        <w:t>على</w:t>
      </w:r>
      <w:r w:rsidRPr="00F93D5D">
        <w:rPr>
          <w:rFonts w:ascii="Traditional Arabic" w:cs="AGA Furat Regular"/>
          <w:sz w:val="36"/>
          <w:szCs w:val="36"/>
          <w:rtl/>
        </w:rPr>
        <w:t xml:space="preserve"> </w:t>
      </w:r>
      <w:r w:rsidRPr="00F93D5D">
        <w:rPr>
          <w:rFonts w:ascii="Traditional Arabic" w:cs="AGA Furat Regular" w:hint="cs"/>
          <w:sz w:val="36"/>
          <w:szCs w:val="36"/>
          <w:rtl/>
        </w:rPr>
        <w:t>قوم</w:t>
      </w:r>
      <w:r w:rsidRPr="00F93D5D">
        <w:rPr>
          <w:rFonts w:ascii="Traditional Arabic" w:cs="AGA Furat Regular"/>
          <w:sz w:val="36"/>
          <w:szCs w:val="36"/>
          <w:rtl/>
        </w:rPr>
        <w:t xml:space="preserve"> </w:t>
      </w:r>
      <w:r w:rsidRPr="00F93D5D">
        <w:rPr>
          <w:rFonts w:ascii="Traditional Arabic" w:cs="AGA Furat Regular" w:hint="cs"/>
          <w:sz w:val="36"/>
          <w:szCs w:val="36"/>
          <w:rtl/>
        </w:rPr>
        <w:t>اليمينَ،</w:t>
      </w:r>
      <w:r w:rsidRPr="00F93D5D">
        <w:rPr>
          <w:rFonts w:ascii="Traditional Arabic" w:cs="AGA Furat Regular"/>
          <w:sz w:val="36"/>
          <w:szCs w:val="36"/>
          <w:rtl/>
        </w:rPr>
        <w:t xml:space="preserve"> </w:t>
      </w:r>
      <w:r w:rsidRPr="00F93D5D">
        <w:rPr>
          <w:rFonts w:ascii="Traditional Arabic" w:cs="AGA Furat Regular" w:hint="cs"/>
          <w:sz w:val="36"/>
          <w:szCs w:val="36"/>
          <w:rtl/>
        </w:rPr>
        <w:t>فأسرعوا،</w:t>
      </w:r>
      <w:r w:rsidRPr="00F93D5D">
        <w:rPr>
          <w:rFonts w:ascii="Traditional Arabic" w:cs="AGA Furat Regular"/>
          <w:sz w:val="36"/>
          <w:szCs w:val="36"/>
          <w:rtl/>
        </w:rPr>
        <w:t xml:space="preserve"> </w:t>
      </w:r>
      <w:r w:rsidRPr="00F93D5D">
        <w:rPr>
          <w:rFonts w:ascii="Traditional Arabic" w:cs="AGA Furat Regular" w:hint="cs"/>
          <w:sz w:val="36"/>
          <w:szCs w:val="36"/>
          <w:rtl/>
        </w:rPr>
        <w:t>فأمرَ</w:t>
      </w:r>
      <w:r w:rsidRPr="00F93D5D">
        <w:rPr>
          <w:rFonts w:ascii="Traditional Arabic" w:cs="AGA Furat Regular"/>
          <w:sz w:val="36"/>
          <w:szCs w:val="36"/>
          <w:rtl/>
        </w:rPr>
        <w:t xml:space="preserve"> </w:t>
      </w:r>
      <w:r w:rsidRPr="00F93D5D">
        <w:rPr>
          <w:rFonts w:ascii="Traditional Arabic" w:cs="AGA Furat Regular" w:hint="cs"/>
          <w:sz w:val="36"/>
          <w:szCs w:val="36"/>
          <w:rtl/>
        </w:rPr>
        <w:t>أن</w:t>
      </w:r>
      <w:r w:rsidRPr="00F93D5D">
        <w:rPr>
          <w:rFonts w:ascii="Traditional Arabic" w:cs="AGA Furat Regular"/>
          <w:sz w:val="36"/>
          <w:szCs w:val="36"/>
          <w:rtl/>
        </w:rPr>
        <w:t xml:space="preserve"> </w:t>
      </w:r>
      <w:r w:rsidRPr="00F93D5D">
        <w:rPr>
          <w:rFonts w:ascii="Traditional Arabic" w:cs="AGA Furat Regular" w:hint="cs"/>
          <w:sz w:val="36"/>
          <w:szCs w:val="36"/>
          <w:rtl/>
        </w:rPr>
        <w:t>يُسْهَمَ</w:t>
      </w:r>
      <w:r w:rsidRPr="00F93D5D">
        <w:rPr>
          <w:rFonts w:ascii="Traditional Arabic" w:cs="AGA Furat Regular"/>
          <w:sz w:val="36"/>
          <w:szCs w:val="36"/>
          <w:rtl/>
        </w:rPr>
        <w:t xml:space="preserve"> </w:t>
      </w:r>
      <w:r w:rsidRPr="00F93D5D">
        <w:rPr>
          <w:rFonts w:ascii="Traditional Arabic" w:cs="AGA Furat Regular" w:hint="cs"/>
          <w:sz w:val="36"/>
          <w:szCs w:val="36"/>
          <w:rtl/>
        </w:rPr>
        <w:t>بينَهُم</w:t>
      </w:r>
      <w:r w:rsidRPr="00F93D5D">
        <w:rPr>
          <w:rFonts w:ascii="Traditional Arabic" w:cs="AGA Furat Regular"/>
          <w:sz w:val="36"/>
          <w:szCs w:val="36"/>
          <w:rtl/>
        </w:rPr>
        <w:t xml:space="preserve"> </w:t>
      </w:r>
      <w:r w:rsidRPr="00F93D5D">
        <w:rPr>
          <w:rFonts w:ascii="Traditional Arabic" w:cs="AGA Furat Regular" w:hint="cs"/>
          <w:sz w:val="36"/>
          <w:szCs w:val="36"/>
          <w:rtl/>
        </w:rPr>
        <w:t>في</w:t>
      </w:r>
      <w:r w:rsidRPr="00F93D5D">
        <w:rPr>
          <w:rFonts w:ascii="Traditional Arabic" w:cs="AGA Furat Regular"/>
          <w:sz w:val="36"/>
          <w:szCs w:val="36"/>
          <w:rtl/>
        </w:rPr>
        <w:t xml:space="preserve"> </w:t>
      </w:r>
      <w:r w:rsidRPr="00F93D5D">
        <w:rPr>
          <w:rFonts w:ascii="Traditional Arabic" w:cs="AGA Furat Regular" w:hint="cs"/>
          <w:sz w:val="36"/>
          <w:szCs w:val="36"/>
          <w:rtl/>
        </w:rPr>
        <w:t>اليمينِ؛</w:t>
      </w:r>
      <w:r w:rsidRPr="00F93D5D">
        <w:rPr>
          <w:rFonts w:ascii="Traditional Arabic" w:cs="AGA Furat Regular"/>
          <w:sz w:val="36"/>
          <w:szCs w:val="36"/>
          <w:rtl/>
        </w:rPr>
        <w:t xml:space="preserve"> </w:t>
      </w:r>
      <w:r w:rsidRPr="00F93D5D">
        <w:rPr>
          <w:rFonts w:ascii="Traditional Arabic" w:cs="AGA Furat Regular" w:hint="cs"/>
          <w:sz w:val="36"/>
          <w:szCs w:val="36"/>
          <w:rtl/>
        </w:rPr>
        <w:t>أيهُمْ</w:t>
      </w:r>
      <w:r w:rsidRPr="00F93D5D">
        <w:rPr>
          <w:rFonts w:ascii="Traditional Arabic" w:cs="AGA Furat Regular"/>
          <w:sz w:val="36"/>
          <w:szCs w:val="36"/>
          <w:rtl/>
        </w:rPr>
        <w:t xml:space="preserve"> </w:t>
      </w:r>
      <w:r w:rsidRPr="00F93D5D">
        <w:rPr>
          <w:rFonts w:ascii="Traditional Arabic" w:cs="AGA Furat Regular" w:hint="cs"/>
          <w:sz w:val="36"/>
          <w:szCs w:val="36"/>
          <w:rtl/>
        </w:rPr>
        <w:t>يَحلِفُ</w:t>
      </w:r>
      <w:r w:rsidRPr="00554E27">
        <w:rPr>
          <w:rFonts w:ascii="Simplified Arabic" w:hAnsi="Simplified Arabic" w:cs="Simplified Arabic" w:hint="cs"/>
          <w:sz w:val="32"/>
          <w:szCs w:val="32"/>
          <w:rtl/>
        </w:rPr>
        <w:t xml:space="preserve"> )) رواه البخاري.</w:t>
      </w:r>
    </w:p>
    <w:p w14:paraId="5ACAEA7E" w14:textId="709A10E4" w:rsidR="002B26C4" w:rsidRPr="00554E27" w:rsidRDefault="002B26C4" w:rsidP="00554E27">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قال القرطبي رحمه الله :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أن القرعة أصل في شرعنا لكل من أراد العدل في القيمة وهي سنة عند جمهور الفقهاء في المستويين في الحجة</w:t>
      </w:r>
      <w:r w:rsid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w:t>
      </w:r>
      <w:r w:rsidR="00554E27">
        <w:rPr>
          <w:rFonts w:cs="Simplified Arabic"/>
          <w:sz w:val="32"/>
          <w:szCs w:val="32"/>
        </w:rPr>
        <w:t xml:space="preserve"> </w:t>
      </w:r>
      <w:r w:rsidR="00554E27">
        <w:rPr>
          <w:rFonts w:ascii="Simplified Arabic" w:hAnsi="Simplified Arabic" w:cs="Simplified Arabic" w:hint="cs"/>
          <w:sz w:val="32"/>
          <w:szCs w:val="32"/>
          <w:rtl/>
        </w:rPr>
        <w:t>مجلد 4 صفحة 86</w:t>
      </w:r>
      <w:r w:rsidRPr="00554E27">
        <w:rPr>
          <w:rFonts w:ascii="Simplified Arabic" w:hAnsi="Simplified Arabic" w:cs="Simplified Arabic" w:hint="cs"/>
          <w:sz w:val="32"/>
          <w:szCs w:val="32"/>
          <w:rtl/>
        </w:rPr>
        <w:t>.</w:t>
      </w:r>
    </w:p>
    <w:p w14:paraId="3592C568" w14:textId="044373EB" w:rsidR="002B26C4" w:rsidRPr="00554E27" w:rsidRDefault="002B26C4" w:rsidP="00554E27">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قال ابن المنذر رحمه الله :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استعمال القرعة كالإجماع من أهل العلم فيما يقم بين الشركاء فلا معنى تؤول من ردها </w:t>
      </w:r>
      <w:r w:rsidR="00554E27">
        <w:rPr>
          <w:rFonts w:cs="Simplified Arabic"/>
          <w:sz w:val="32"/>
          <w:szCs w:val="32"/>
        </w:rPr>
        <w:t xml:space="preserve"> </w:t>
      </w:r>
      <w:r w:rsidRPr="00554E27">
        <w:rPr>
          <w:rFonts w:ascii="Simplified Arabic" w:hAnsi="Simplified Arabic" w:cs="Simplified Arabic"/>
          <w:sz w:val="32"/>
          <w:szCs w:val="32"/>
        </w:rPr>
        <w:t>[</w:t>
      </w:r>
      <w:r w:rsidR="00554E27">
        <w:rPr>
          <w:rFonts w:ascii="Simplified Arabic" w:hAnsi="Simplified Arabic" w:cs="Simplified Arabic" w:hint="cs"/>
          <w:sz w:val="32"/>
          <w:szCs w:val="32"/>
          <w:rtl/>
        </w:rPr>
        <w:t>مجلد 7 صفحة 82</w:t>
      </w:r>
      <w:r w:rsidRPr="00554E27">
        <w:rPr>
          <w:rFonts w:ascii="Simplified Arabic" w:hAnsi="Simplified Arabic" w:cs="Simplified Arabic" w:hint="cs"/>
          <w:sz w:val="32"/>
          <w:szCs w:val="32"/>
          <w:rtl/>
        </w:rPr>
        <w:t>.</w:t>
      </w:r>
    </w:p>
    <w:p w14:paraId="5AABF441" w14:textId="1DFD3F35" w:rsidR="002B26C4" w:rsidRPr="00554E27" w:rsidRDefault="002B26C4" w:rsidP="009832DB">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وقد ترجم البخاري في آخر كتاب الشهادات ( باب القرعة في المشكلات)</w:t>
      </w:r>
      <w:r w:rsidR="009832DB">
        <w:rPr>
          <w:rFonts w:ascii="Simplified Arabic" w:hAnsi="Simplified Arabic" w:cs="Simplified Arabic" w:hint="cs"/>
          <w:sz w:val="32"/>
          <w:szCs w:val="32"/>
          <w:rtl/>
        </w:rPr>
        <w:t xml:space="preserve"> مجلد 3 صفحة </w:t>
      </w:r>
      <w:proofErr w:type="gramStart"/>
      <w:r w:rsidR="009832DB">
        <w:rPr>
          <w:rFonts w:ascii="Simplified Arabic" w:hAnsi="Simplified Arabic" w:cs="Simplified Arabic" w:hint="cs"/>
          <w:sz w:val="32"/>
          <w:szCs w:val="32"/>
          <w:rtl/>
        </w:rPr>
        <w:t>181 .</w:t>
      </w:r>
      <w:proofErr w:type="gramEnd"/>
    </w:p>
    <w:p w14:paraId="01952CC2" w14:textId="13DDFD32" w:rsidR="002B26C4" w:rsidRDefault="002B26C4" w:rsidP="00A64B64">
      <w:pPr>
        <w:spacing w:before="70" w:after="70" w:line="240" w:lineRule="auto"/>
        <w:ind w:firstLine="454"/>
        <w:jc w:val="lowKashida"/>
        <w:rPr>
          <w:rFonts w:ascii="Simplified Arabic" w:hAnsi="Simplified Arabic" w:cs="Simplified Arabic" w:hint="cs"/>
          <w:sz w:val="32"/>
          <w:szCs w:val="32"/>
          <w:rtl/>
        </w:rPr>
      </w:pPr>
      <w:proofErr w:type="gramStart"/>
      <w:r w:rsidRPr="00554E27">
        <w:rPr>
          <w:rFonts w:ascii="Simplified Arabic" w:hAnsi="Simplified Arabic" w:cs="Simplified Arabic" w:hint="cs"/>
          <w:sz w:val="32"/>
          <w:szCs w:val="32"/>
          <w:rtl/>
        </w:rPr>
        <w:t>والقرعة</w:t>
      </w:r>
      <w:proofErr w:type="gramEnd"/>
      <w:r w:rsidRPr="00554E27">
        <w:rPr>
          <w:rFonts w:ascii="Simplified Arabic" w:hAnsi="Simplified Arabic" w:cs="Simplified Arabic" w:hint="cs"/>
          <w:sz w:val="32"/>
          <w:szCs w:val="32"/>
          <w:rtl/>
        </w:rPr>
        <w:t xml:space="preserve"> ليست تخييرا</w:t>
      </w:r>
      <w:r w:rsidR="00A64B64" w:rsidRPr="00554E27">
        <w:rPr>
          <w:rFonts w:ascii="Simplified Arabic" w:hAnsi="Simplified Arabic" w:cs="Simplified Arabic" w:hint="cs"/>
          <w:sz w:val="32"/>
          <w:szCs w:val="32"/>
          <w:rtl/>
        </w:rPr>
        <w:t xml:space="preserve">ً في فعل العبادة كما زعم المدعي، </w:t>
      </w:r>
      <w:r w:rsidRPr="00554E27">
        <w:rPr>
          <w:rFonts w:ascii="Simplified Arabic" w:hAnsi="Simplified Arabic" w:cs="Simplified Arabic" w:hint="cs"/>
          <w:sz w:val="32"/>
          <w:szCs w:val="32"/>
          <w:rtl/>
        </w:rPr>
        <w:t>بل هي تخييراً فيمن يفعل العبادة، وهذا تنظيم لضبط العدد الم</w:t>
      </w:r>
      <w:r w:rsidR="00A64B64" w:rsidRPr="00554E27">
        <w:rPr>
          <w:rFonts w:ascii="Simplified Arabic" w:hAnsi="Simplified Arabic" w:cs="Simplified Arabic" w:hint="cs"/>
          <w:sz w:val="32"/>
          <w:szCs w:val="32"/>
          <w:rtl/>
        </w:rPr>
        <w:t>صرح له بالحج</w:t>
      </w:r>
      <w:r w:rsidRPr="00554E27">
        <w:rPr>
          <w:rFonts w:ascii="Simplified Arabic" w:hAnsi="Simplified Arabic" w:cs="Simplified Arabic" w:hint="cs"/>
          <w:sz w:val="32"/>
          <w:szCs w:val="32"/>
          <w:rtl/>
        </w:rPr>
        <w:t>، ولو لم تعمل القرعة بين المسلمين في الدولة الواحدة، فكيف يكون الترشيح لمن أراد الحج !؟.</w:t>
      </w:r>
    </w:p>
    <w:p w14:paraId="413E0B1D" w14:textId="77777777" w:rsidR="002C39FA" w:rsidRDefault="002C39FA" w:rsidP="00A64B64">
      <w:pPr>
        <w:spacing w:before="70" w:after="70" w:line="240" w:lineRule="auto"/>
        <w:ind w:firstLine="454"/>
        <w:jc w:val="lowKashida"/>
        <w:rPr>
          <w:rFonts w:ascii="Simplified Arabic" w:hAnsi="Simplified Arabic" w:cs="Simplified Arabic" w:hint="cs"/>
          <w:sz w:val="32"/>
          <w:szCs w:val="32"/>
          <w:rtl/>
        </w:rPr>
      </w:pPr>
    </w:p>
    <w:p w14:paraId="043D40BD" w14:textId="77777777" w:rsidR="002C39FA" w:rsidRDefault="002C39FA" w:rsidP="00A64B64">
      <w:pPr>
        <w:spacing w:before="70" w:after="70" w:line="240" w:lineRule="auto"/>
        <w:ind w:firstLine="454"/>
        <w:jc w:val="lowKashida"/>
        <w:rPr>
          <w:rFonts w:ascii="Simplified Arabic" w:hAnsi="Simplified Arabic" w:cs="Simplified Arabic" w:hint="cs"/>
          <w:sz w:val="32"/>
          <w:szCs w:val="32"/>
          <w:rtl/>
        </w:rPr>
      </w:pPr>
    </w:p>
    <w:p w14:paraId="3CE94709" w14:textId="77777777" w:rsidR="002C39FA" w:rsidRDefault="002C39FA" w:rsidP="00A64B64">
      <w:pPr>
        <w:spacing w:before="70" w:after="70" w:line="240" w:lineRule="auto"/>
        <w:ind w:firstLine="454"/>
        <w:jc w:val="lowKashida"/>
        <w:rPr>
          <w:rFonts w:ascii="Simplified Arabic" w:hAnsi="Simplified Arabic" w:cs="Simplified Arabic" w:hint="cs"/>
          <w:sz w:val="32"/>
          <w:szCs w:val="32"/>
          <w:rtl/>
        </w:rPr>
      </w:pPr>
    </w:p>
    <w:p w14:paraId="5C56FCD5" w14:textId="77777777" w:rsidR="002C39FA" w:rsidRDefault="002C39FA" w:rsidP="00A64B64">
      <w:pPr>
        <w:spacing w:before="70" w:after="70" w:line="240" w:lineRule="auto"/>
        <w:ind w:firstLine="454"/>
        <w:jc w:val="lowKashida"/>
        <w:rPr>
          <w:rFonts w:ascii="Simplified Arabic" w:hAnsi="Simplified Arabic" w:cs="Simplified Arabic" w:hint="cs"/>
          <w:sz w:val="32"/>
          <w:szCs w:val="32"/>
          <w:rtl/>
        </w:rPr>
      </w:pPr>
    </w:p>
    <w:p w14:paraId="06F3D65C" w14:textId="77777777" w:rsidR="002C39FA" w:rsidRDefault="002C39FA" w:rsidP="00A64B64">
      <w:pPr>
        <w:spacing w:before="70" w:after="70" w:line="240" w:lineRule="auto"/>
        <w:ind w:firstLine="454"/>
        <w:jc w:val="lowKashida"/>
        <w:rPr>
          <w:rFonts w:ascii="Simplified Arabic" w:hAnsi="Simplified Arabic" w:cs="Simplified Arabic" w:hint="cs"/>
          <w:sz w:val="32"/>
          <w:szCs w:val="32"/>
          <w:rtl/>
        </w:rPr>
      </w:pPr>
    </w:p>
    <w:p w14:paraId="102E6C0C" w14:textId="77777777" w:rsidR="002C39FA" w:rsidRDefault="002C39FA" w:rsidP="00A64B64">
      <w:pPr>
        <w:spacing w:before="70" w:after="70" w:line="240" w:lineRule="auto"/>
        <w:ind w:firstLine="454"/>
        <w:jc w:val="lowKashida"/>
        <w:rPr>
          <w:rFonts w:ascii="Simplified Arabic" w:hAnsi="Simplified Arabic" w:cs="Simplified Arabic" w:hint="cs"/>
          <w:sz w:val="32"/>
          <w:szCs w:val="32"/>
          <w:rtl/>
        </w:rPr>
      </w:pPr>
    </w:p>
    <w:p w14:paraId="5FF3B4B7" w14:textId="77777777" w:rsidR="002C39FA" w:rsidRDefault="002C39FA" w:rsidP="00A64B64">
      <w:pPr>
        <w:spacing w:before="70" w:after="70" w:line="240" w:lineRule="auto"/>
        <w:ind w:firstLine="454"/>
        <w:jc w:val="lowKashida"/>
        <w:rPr>
          <w:rFonts w:ascii="Simplified Arabic" w:hAnsi="Simplified Arabic" w:cs="Simplified Arabic" w:hint="cs"/>
          <w:sz w:val="32"/>
          <w:szCs w:val="32"/>
          <w:rtl/>
        </w:rPr>
      </w:pPr>
    </w:p>
    <w:p w14:paraId="2368BEB4" w14:textId="77777777" w:rsidR="002C39FA" w:rsidRDefault="002C39FA" w:rsidP="00A64B64">
      <w:pPr>
        <w:spacing w:before="70" w:after="70" w:line="240" w:lineRule="auto"/>
        <w:ind w:firstLine="454"/>
        <w:jc w:val="lowKashida"/>
        <w:rPr>
          <w:rFonts w:ascii="Simplified Arabic" w:hAnsi="Simplified Arabic" w:cs="Simplified Arabic" w:hint="cs"/>
          <w:sz w:val="32"/>
          <w:szCs w:val="32"/>
          <w:rtl/>
        </w:rPr>
      </w:pPr>
    </w:p>
    <w:p w14:paraId="0468BA4A" w14:textId="77777777" w:rsidR="002C39FA" w:rsidRPr="002C39FA" w:rsidRDefault="002C39FA" w:rsidP="00A64B64">
      <w:pPr>
        <w:spacing w:before="70" w:after="70" w:line="240" w:lineRule="auto"/>
        <w:ind w:firstLine="454"/>
        <w:jc w:val="lowKashida"/>
        <w:rPr>
          <w:rFonts w:ascii="Simplified Arabic" w:hAnsi="Simplified Arabic" w:cs="Simplified Arabic" w:hint="cs"/>
          <w:sz w:val="16"/>
          <w:szCs w:val="16"/>
          <w:rtl/>
        </w:rPr>
      </w:pPr>
    </w:p>
    <w:p w14:paraId="56FD5D57" w14:textId="77777777" w:rsidR="003A5D54" w:rsidRPr="003A5D54" w:rsidRDefault="003A5D54" w:rsidP="00A64B64">
      <w:pPr>
        <w:spacing w:before="70" w:after="70" w:line="240" w:lineRule="auto"/>
        <w:ind w:firstLine="454"/>
        <w:jc w:val="lowKashida"/>
        <w:rPr>
          <w:rFonts w:ascii="Simplified Arabic" w:hAnsi="Simplified Arabic" w:cs="Simplified Arabic"/>
          <w:sz w:val="4"/>
          <w:szCs w:val="4"/>
          <w:rtl/>
        </w:rPr>
      </w:pPr>
    </w:p>
    <w:p w14:paraId="52E2C540"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97F88">
        <w:rPr>
          <w:rFonts w:ascii="Simplified Arabic" w:hAnsi="Simplified Arabic" w:cs="MCS Jeddah S_U normal." w:hint="cs"/>
          <w:color w:val="C00000"/>
          <w:sz w:val="32"/>
          <w:szCs w:val="32"/>
          <w:rtl/>
        </w:rPr>
        <w:t>العنصر</w:t>
      </w:r>
      <w:proofErr w:type="gramEnd"/>
      <w:r w:rsidRPr="00597F88">
        <w:rPr>
          <w:rFonts w:ascii="Simplified Arabic" w:hAnsi="Simplified Arabic" w:cs="MCS Jeddah S_U normal." w:hint="cs"/>
          <w:color w:val="C00000"/>
          <w:sz w:val="32"/>
          <w:szCs w:val="32"/>
          <w:rtl/>
        </w:rPr>
        <w:t xml:space="preserve"> السادس</w:t>
      </w:r>
      <w:r w:rsidRPr="00554E27">
        <w:rPr>
          <w:rFonts w:ascii="Simplified Arabic" w:hAnsi="Simplified Arabic" w:cs="Simplified Arabic" w:hint="cs"/>
          <w:sz w:val="32"/>
          <w:szCs w:val="32"/>
          <w:rtl/>
        </w:rPr>
        <w:t>: الأحاديث النبوية</w:t>
      </w:r>
    </w:p>
    <w:p w14:paraId="60B5F99F" w14:textId="469DB186" w:rsidR="002B26C4" w:rsidRPr="00554E27" w:rsidRDefault="002B26C4" w:rsidP="006D2D66">
      <w:pPr>
        <w:autoSpaceDE w:val="0"/>
        <w:autoSpaceDN w:val="0"/>
        <w:adjustRightInd w:val="0"/>
        <w:spacing w:after="0" w:line="240" w:lineRule="auto"/>
        <w:rPr>
          <w:rFonts w:ascii="Traditional Arabic" w:cs="Traditional Arabic"/>
          <w:b/>
          <w:bCs/>
          <w:sz w:val="44"/>
          <w:szCs w:val="44"/>
          <w:rtl/>
        </w:rPr>
      </w:pPr>
      <w:r w:rsidRPr="00554E27">
        <w:rPr>
          <w:rFonts w:ascii="Simplified Arabic" w:hAnsi="Simplified Arabic" w:cs="Simplified Arabic" w:hint="cs"/>
          <w:sz w:val="32"/>
          <w:szCs w:val="32"/>
          <w:rtl/>
        </w:rPr>
        <w:t xml:space="preserve">قال </w:t>
      </w:r>
      <w:r w:rsidR="00A64B64" w:rsidRPr="00554E27">
        <w:rPr>
          <w:rFonts w:ascii="Simplified Arabic" w:hAnsi="Simplified Arabic" w:cs="Simplified Arabic" w:hint="cs"/>
          <w:sz w:val="32"/>
          <w:szCs w:val="32"/>
        </w:rPr>
        <w:sym w:font="AGA Arabesque" w:char="F072"/>
      </w:r>
      <w:r w:rsidR="00A64B64" w:rsidRPr="00554E27">
        <w:rPr>
          <w:rFonts w:ascii="Simplified Arabic" w:hAnsi="Simplified Arabic" w:cs="Simplified Arabic" w:hint="cs"/>
          <w:sz w:val="32"/>
          <w:szCs w:val="32"/>
          <w:rtl/>
        </w:rPr>
        <w:t xml:space="preserve"> ((</w:t>
      </w:r>
      <w:r w:rsidR="006D2D66" w:rsidRPr="00554E27">
        <w:rPr>
          <w:rFonts w:ascii="Simplified Arabic" w:hAnsi="Simplified Arabic" w:cs="Simplified Arabic" w:hint="cs"/>
          <w:sz w:val="32"/>
          <w:szCs w:val="32"/>
          <w:rtl/>
        </w:rPr>
        <w:t xml:space="preserve"> </w:t>
      </w:r>
      <w:r w:rsidR="006D2D66" w:rsidRPr="00F93D5D">
        <w:rPr>
          <w:rFonts w:ascii="Traditional Arabic" w:cs="AGA Furat Regular" w:hint="cs"/>
          <w:sz w:val="36"/>
          <w:szCs w:val="36"/>
          <w:rtl/>
        </w:rPr>
        <w:t>إِنَّ</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أَعْظَمَ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الْأَيَّامِ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عِنْدَ</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اللَّهِ</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يَوْمُ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النَّحْرِ</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ثُمَّ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يَوْمُ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الْقَرِّ</w:t>
      </w:r>
      <w:r w:rsidR="006D2D66" w:rsidRPr="00554E27">
        <w:rPr>
          <w:rFonts w:ascii="Simplified Arabic" w:hAnsi="Simplified Arabic" w:cs="Simplified Arabic" w:hint="cs"/>
          <w:sz w:val="32"/>
          <w:szCs w:val="32"/>
          <w:rtl/>
        </w:rPr>
        <w:t xml:space="preserve"> </w:t>
      </w:r>
      <w:r w:rsidR="00A64B64"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رواه أبو داود من حديث عبد الله بن قرط </w:t>
      </w:r>
      <w:r w:rsidR="0055350C" w:rsidRPr="00554E27">
        <w:rPr>
          <w:rFonts w:ascii="Simplified Arabic" w:hAnsi="Simplified Arabic" w:cs="Simplified Arabic" w:hint="cs"/>
          <w:sz w:val="32"/>
          <w:szCs w:val="32"/>
        </w:rPr>
        <w:sym w:font="AGA Arabesque" w:char="F074"/>
      </w:r>
      <w:r w:rsidR="0055350C"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وصححه الألباني.</w:t>
      </w:r>
    </w:p>
    <w:p w14:paraId="4036381B" w14:textId="7E76F008" w:rsidR="002B26C4" w:rsidRPr="00554E27" w:rsidRDefault="002B26C4" w:rsidP="006D2D66">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عن</w:t>
      </w:r>
      <w:proofErr w:type="gramEnd"/>
      <w:r w:rsidR="006D2D66" w:rsidRPr="00554E27">
        <w:rPr>
          <w:rFonts w:ascii="Simplified Arabic" w:hAnsi="Simplified Arabic" w:cs="Simplified Arabic" w:hint="cs"/>
          <w:sz w:val="32"/>
          <w:szCs w:val="32"/>
          <w:rtl/>
        </w:rPr>
        <w:t xml:space="preserve"> ابن عمر رضي الله عنهما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w:t>
      </w:r>
      <w:r w:rsidR="006D2D66" w:rsidRPr="00F93D5D">
        <w:rPr>
          <w:rFonts w:ascii="Traditional Arabic" w:cs="AGA Furat Regular" w:hint="cs"/>
          <w:sz w:val="36"/>
          <w:szCs w:val="36"/>
          <w:rtl/>
        </w:rPr>
        <w:t>أن</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رسولَ</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الله</w:t>
      </w:r>
      <w:r w:rsidR="006D2D66" w:rsidRPr="00F93D5D">
        <w:rPr>
          <w:rFonts w:ascii="Traditional Arabic" w:cs="AGA Furat Regular"/>
          <w:sz w:val="36"/>
          <w:szCs w:val="36"/>
          <w:rtl/>
        </w:rPr>
        <w:t xml:space="preserve"> </w:t>
      </w:r>
      <w:r w:rsidR="006D2D66" w:rsidRPr="00F93D5D">
        <w:rPr>
          <w:rFonts w:ascii="Traditional Arabic" w:cs="AGA Furat Regular"/>
          <w:sz w:val="36"/>
          <w:szCs w:val="36"/>
        </w:rPr>
        <w:sym w:font="AGA Arabesque" w:char="F072"/>
      </w:r>
      <w:r w:rsidR="006D2D66" w:rsidRPr="00F93D5D">
        <w:rPr>
          <w:rFonts w:ascii="Traditional Arabic" w:cs="AGA Furat Regular" w:hint="cs"/>
          <w:sz w:val="36"/>
          <w:szCs w:val="36"/>
          <w:rtl/>
        </w:rPr>
        <w:t xml:space="preserve"> وَقَفَ</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يَوْمَ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النحرِ</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بَينَ</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الجمراتِ</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في</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الحجَّة</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التي</w:t>
      </w:r>
      <w:r w:rsidR="003D1C34">
        <w:rPr>
          <w:rFonts w:ascii="Traditional Arabic" w:cs="AGA Furat Regular" w:hint="cs"/>
          <w:sz w:val="36"/>
          <w:szCs w:val="36"/>
          <w:rtl/>
        </w:rPr>
        <w:t xml:space="preserve">                </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حَجَّ،</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فقال</w:t>
      </w:r>
      <w:r w:rsidR="006D2D66" w:rsidRPr="00F93D5D">
        <w:rPr>
          <w:rFonts w:ascii="Traditional Arabic" w:cs="AGA Furat Regular"/>
          <w:sz w:val="36"/>
          <w:szCs w:val="36"/>
          <w:rtl/>
        </w:rPr>
        <w:t>: "</w:t>
      </w:r>
      <w:r w:rsidR="006D2D66" w:rsidRPr="00F93D5D">
        <w:rPr>
          <w:rFonts w:ascii="Traditional Arabic" w:cs="AGA Furat Regular" w:hint="cs"/>
          <w:sz w:val="36"/>
          <w:szCs w:val="36"/>
          <w:rtl/>
        </w:rPr>
        <w:t>أيُّ</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يَوْمٍ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هذا؟</w:t>
      </w:r>
      <w:r w:rsidR="006D2D66" w:rsidRPr="00F93D5D">
        <w:rPr>
          <w:rFonts w:ascii="Traditional Arabic" w:cs="AGA Furat Regular"/>
          <w:sz w:val="36"/>
          <w:szCs w:val="36"/>
          <w:rtl/>
        </w:rPr>
        <w:t xml:space="preserve"> " </w:t>
      </w:r>
      <w:r w:rsidR="006D2D66" w:rsidRPr="00F93D5D">
        <w:rPr>
          <w:rFonts w:ascii="Traditional Arabic" w:cs="AGA Furat Regular" w:hint="cs"/>
          <w:sz w:val="36"/>
          <w:szCs w:val="36"/>
          <w:rtl/>
        </w:rPr>
        <w:t>قالوا</w:t>
      </w:r>
      <w:r w:rsidR="006D2D66" w:rsidRPr="00F93D5D">
        <w:rPr>
          <w:rFonts w:ascii="Traditional Arabic" w:cs="AGA Furat Regular"/>
          <w:sz w:val="36"/>
          <w:szCs w:val="36"/>
          <w:rtl/>
        </w:rPr>
        <w:t xml:space="preserve">: </w:t>
      </w:r>
      <w:proofErr w:type="gramStart"/>
      <w:r w:rsidR="006D2D66" w:rsidRPr="00F93D5D">
        <w:rPr>
          <w:rFonts w:ascii="Traditional Arabic" w:cs="AGA Furat Regular" w:hint="cs"/>
          <w:sz w:val="36"/>
          <w:szCs w:val="36"/>
          <w:rtl/>
        </w:rPr>
        <w:t>يومُ</w:t>
      </w:r>
      <w:proofErr w:type="gramEnd"/>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النحرِ،</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قال</w:t>
      </w:r>
      <w:r w:rsidR="006D2D66" w:rsidRPr="00F93D5D">
        <w:rPr>
          <w:rFonts w:ascii="Traditional Arabic" w:cs="AGA Furat Regular"/>
          <w:sz w:val="36"/>
          <w:szCs w:val="36"/>
          <w:rtl/>
        </w:rPr>
        <w:t>: "</w:t>
      </w:r>
      <w:r w:rsidR="006D2D66" w:rsidRPr="00F93D5D">
        <w:rPr>
          <w:rFonts w:ascii="Traditional Arabic" w:cs="AGA Furat Regular" w:hint="cs"/>
          <w:sz w:val="36"/>
          <w:szCs w:val="36"/>
          <w:rtl/>
        </w:rPr>
        <w:t>هذا</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يَومُ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الحج</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الأكْبَرِ</w:t>
      </w:r>
      <w:r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رواه البخاري.</w:t>
      </w:r>
    </w:p>
    <w:p w14:paraId="0B4F6640" w14:textId="40BF5384" w:rsidR="003A5D54" w:rsidRDefault="002B26C4" w:rsidP="002C39FA">
      <w:pPr>
        <w:spacing w:before="70" w:after="70" w:line="240" w:lineRule="auto"/>
        <w:ind w:firstLine="454"/>
        <w:jc w:val="lowKashida"/>
        <w:rPr>
          <w:rFonts w:ascii="Simplified Arabic" w:hAnsi="Simplified Arabic" w:cs="Simplified Arabic" w:hint="cs"/>
          <w:sz w:val="32"/>
          <w:szCs w:val="32"/>
          <w:rtl/>
        </w:rPr>
      </w:pPr>
      <w:r w:rsidRPr="00554E27">
        <w:rPr>
          <w:rFonts w:ascii="Simplified Arabic" w:hAnsi="Simplified Arabic" w:cs="Simplified Arabic" w:hint="cs"/>
          <w:sz w:val="32"/>
          <w:szCs w:val="32"/>
          <w:rtl/>
        </w:rPr>
        <w:t xml:space="preserve">قال </w:t>
      </w:r>
      <w:r w:rsidR="0055350C" w:rsidRPr="00554E27">
        <w:rPr>
          <w:rFonts w:ascii="Simplified Arabic" w:hAnsi="Simplified Arabic" w:cs="Simplified Arabic" w:hint="cs"/>
          <w:sz w:val="32"/>
          <w:szCs w:val="32"/>
        </w:rPr>
        <w:sym w:font="AGA Arabesque" w:char="F072"/>
      </w:r>
      <w:r w:rsidR="0055350C" w:rsidRPr="00554E27">
        <w:rPr>
          <w:rFonts w:ascii="Simplified Arabic" w:hAnsi="Simplified Arabic" w:cs="Simplified Arabic" w:hint="cs"/>
          <w:sz w:val="32"/>
          <w:szCs w:val="32"/>
          <w:rtl/>
        </w:rPr>
        <w:t xml:space="preserve"> ((</w:t>
      </w:r>
      <w:r w:rsidR="006D2D66" w:rsidRPr="00554E27">
        <w:rPr>
          <w:rFonts w:ascii="Simplified Arabic" w:hAnsi="Simplified Arabic" w:cs="Simplified Arabic" w:hint="cs"/>
          <w:sz w:val="32"/>
          <w:szCs w:val="32"/>
          <w:rtl/>
        </w:rPr>
        <w:t xml:space="preserve"> </w:t>
      </w:r>
      <w:r w:rsidR="006D2D66" w:rsidRPr="00F93D5D">
        <w:rPr>
          <w:rFonts w:ascii="Traditional Arabic" w:cs="AGA Furat Regular" w:hint="cs"/>
          <w:sz w:val="36"/>
          <w:szCs w:val="36"/>
          <w:rtl/>
        </w:rPr>
        <w:t>يومُ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عرفة</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ويومُ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النحرِ</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وأيامُ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التشريقِ</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عيدُنا</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أهلَ</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الإسلامِ،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وهي</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أيامُ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أكلٍ</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وشُرْبٍ</w:t>
      </w:r>
      <w:r w:rsidR="006D2D66" w:rsidRPr="00554E27">
        <w:rPr>
          <w:rFonts w:ascii="Simplified Arabic" w:hAnsi="Simplified Arabic" w:cs="Simplified Arabic" w:hint="cs"/>
          <w:sz w:val="32"/>
          <w:szCs w:val="32"/>
          <w:rtl/>
        </w:rPr>
        <w:t xml:space="preserve"> </w:t>
      </w:r>
      <w:r w:rsidR="0055350C"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رواه الترمذي من حديث عقبة بن عامر </w:t>
      </w:r>
      <w:r w:rsidR="0055350C" w:rsidRPr="00554E27">
        <w:rPr>
          <w:rFonts w:ascii="Simplified Arabic" w:hAnsi="Simplified Arabic" w:cs="Simplified Arabic" w:hint="cs"/>
          <w:sz w:val="32"/>
          <w:szCs w:val="32"/>
        </w:rPr>
        <w:sym w:font="AGA Arabesque" w:char="F074"/>
      </w:r>
      <w:r w:rsidR="0055350C"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وصححه الألباني.</w:t>
      </w:r>
    </w:p>
    <w:p w14:paraId="04B8F179" w14:textId="77777777" w:rsidR="002C39FA" w:rsidRPr="002C39FA" w:rsidRDefault="002C39FA" w:rsidP="002C39FA">
      <w:pPr>
        <w:spacing w:before="70" w:after="70" w:line="240" w:lineRule="auto"/>
        <w:ind w:firstLine="454"/>
        <w:jc w:val="lowKashida"/>
        <w:rPr>
          <w:rFonts w:ascii="Simplified Arabic" w:hAnsi="Simplified Arabic" w:cs="Simplified Arabic"/>
          <w:sz w:val="6"/>
          <w:szCs w:val="6"/>
          <w:rtl/>
        </w:rPr>
      </w:pPr>
    </w:p>
    <w:p w14:paraId="2BB82069" w14:textId="77D62AC0" w:rsidR="002B26C4" w:rsidRPr="00554E27" w:rsidRDefault="002B26C4" w:rsidP="009832DB">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سئل شيخ الإسلام رحمه الله أيهما أفضل يوم عرفة أو الجمعة أو الفطر أو النحر، فأجاب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الحمد </w:t>
      </w:r>
      <w:r w:rsidR="008831C5">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لله، أفضل أيام الأسبوع يوم الجمعة باتفاق العلماء، وأفضل أيام العام هو يوم النحر، وقد قال بعضهم يوم عرفة والأول هو الصحيح </w:t>
      </w:r>
      <w:r w:rsidRPr="00554E27">
        <w:rPr>
          <w:rFonts w:ascii="Simplified Arabic" w:hAnsi="Simplified Arabic" w:cs="Simplified Arabic"/>
          <w:sz w:val="32"/>
          <w:szCs w:val="32"/>
        </w:rPr>
        <w:t>[</w:t>
      </w:r>
      <w:r w:rsidR="008831C5">
        <w:rPr>
          <w:rFonts w:ascii="Simplified Arabic" w:hAnsi="Simplified Arabic" w:cs="Simplified Arabic" w:hint="cs"/>
          <w:sz w:val="32"/>
          <w:szCs w:val="32"/>
          <w:rtl/>
        </w:rPr>
        <w:t xml:space="preserve"> </w:t>
      </w:r>
      <w:r w:rsidR="009832DB" w:rsidRPr="008831C5">
        <w:rPr>
          <w:rFonts w:ascii="Simplified Arabic" w:hAnsi="Simplified Arabic" w:cs="Simplified Arabic" w:hint="cs"/>
          <w:sz w:val="32"/>
          <w:szCs w:val="32"/>
          <w:rtl/>
        </w:rPr>
        <w:t>مجموع</w:t>
      </w:r>
      <w:r w:rsidR="009832DB" w:rsidRPr="008831C5">
        <w:rPr>
          <w:rFonts w:ascii="Simplified Arabic" w:hAnsi="Simplified Arabic" w:cs="Simplified Arabic"/>
          <w:sz w:val="32"/>
          <w:szCs w:val="32"/>
          <w:rtl/>
        </w:rPr>
        <w:t xml:space="preserve"> </w:t>
      </w:r>
      <w:r w:rsidR="009832DB" w:rsidRPr="008831C5">
        <w:rPr>
          <w:rFonts w:ascii="Simplified Arabic" w:hAnsi="Simplified Arabic" w:cs="Simplified Arabic" w:hint="cs"/>
          <w:sz w:val="32"/>
          <w:szCs w:val="32"/>
          <w:rtl/>
        </w:rPr>
        <w:t>فتاوى</w:t>
      </w:r>
      <w:r w:rsidR="009832DB" w:rsidRPr="008831C5">
        <w:rPr>
          <w:rFonts w:ascii="Simplified Arabic" w:hAnsi="Simplified Arabic" w:cs="Simplified Arabic"/>
          <w:sz w:val="32"/>
          <w:szCs w:val="32"/>
          <w:rtl/>
        </w:rPr>
        <w:t xml:space="preserve"> </w:t>
      </w:r>
      <w:r w:rsidR="009832DB" w:rsidRPr="008831C5">
        <w:rPr>
          <w:rFonts w:ascii="Simplified Arabic" w:hAnsi="Simplified Arabic" w:cs="Simplified Arabic" w:hint="cs"/>
          <w:sz w:val="32"/>
          <w:szCs w:val="32"/>
          <w:rtl/>
        </w:rPr>
        <w:t>ابن</w:t>
      </w:r>
      <w:r w:rsidR="009832DB" w:rsidRPr="008831C5">
        <w:rPr>
          <w:rFonts w:ascii="Simplified Arabic" w:hAnsi="Simplified Arabic" w:cs="Simplified Arabic"/>
          <w:sz w:val="32"/>
          <w:szCs w:val="32"/>
          <w:rtl/>
        </w:rPr>
        <w:t xml:space="preserve"> </w:t>
      </w:r>
      <w:r w:rsidR="009832DB" w:rsidRPr="008831C5">
        <w:rPr>
          <w:rFonts w:ascii="Simplified Arabic" w:hAnsi="Simplified Arabic" w:cs="Simplified Arabic" w:hint="cs"/>
          <w:sz w:val="32"/>
          <w:szCs w:val="32"/>
          <w:rtl/>
        </w:rPr>
        <w:t>تيمية</w:t>
      </w:r>
      <w:r w:rsidR="009832DB" w:rsidRPr="008831C5">
        <w:rPr>
          <w:rFonts w:ascii="Simplified Arabic" w:hAnsi="Simplified Arabic" w:cs="Simplified Arabic"/>
          <w:sz w:val="32"/>
          <w:szCs w:val="32"/>
          <w:rtl/>
        </w:rPr>
        <w:t xml:space="preserve"> </w:t>
      </w:r>
      <w:r w:rsidR="009832DB" w:rsidRPr="008831C5">
        <w:rPr>
          <w:rFonts w:ascii="Simplified Arabic" w:hAnsi="Simplified Arabic" w:cs="Simplified Arabic" w:hint="cs"/>
          <w:sz w:val="32"/>
          <w:szCs w:val="32"/>
          <w:rtl/>
        </w:rPr>
        <w:t xml:space="preserve">مجلد </w:t>
      </w:r>
      <w:r w:rsidR="009832DB" w:rsidRPr="008831C5">
        <w:rPr>
          <w:rFonts w:ascii="Simplified Arabic" w:hAnsi="Simplified Arabic" w:cs="Simplified Arabic"/>
          <w:sz w:val="32"/>
          <w:szCs w:val="32"/>
          <w:rtl/>
        </w:rPr>
        <w:t>6</w:t>
      </w:r>
      <w:r w:rsidR="009832DB" w:rsidRPr="008831C5">
        <w:rPr>
          <w:rFonts w:ascii="Simplified Arabic" w:hAnsi="Simplified Arabic" w:cs="Simplified Arabic" w:hint="cs"/>
          <w:sz w:val="32"/>
          <w:szCs w:val="32"/>
          <w:rtl/>
        </w:rPr>
        <w:t xml:space="preserve"> صفحة </w:t>
      </w:r>
      <w:r w:rsidR="009832DB" w:rsidRPr="008831C5">
        <w:rPr>
          <w:rFonts w:ascii="Simplified Arabic" w:hAnsi="Simplified Arabic" w:cs="Simplified Arabic"/>
          <w:sz w:val="32"/>
          <w:szCs w:val="32"/>
          <w:rtl/>
        </w:rPr>
        <w:t>100</w:t>
      </w:r>
      <w:r w:rsidRPr="00554E27">
        <w:rPr>
          <w:rFonts w:ascii="Simplified Arabic" w:hAnsi="Simplified Arabic" w:cs="Simplified Arabic" w:hint="cs"/>
          <w:sz w:val="32"/>
          <w:szCs w:val="32"/>
          <w:rtl/>
        </w:rPr>
        <w:t>.</w:t>
      </w:r>
    </w:p>
    <w:p w14:paraId="51C022CD" w14:textId="6E330E8B" w:rsidR="002B26C4" w:rsidRPr="00554E27" w:rsidRDefault="002B26C4" w:rsidP="006D2D66">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عن أبي قتادة </w:t>
      </w:r>
      <w:r w:rsidR="0055350C" w:rsidRPr="00554E27">
        <w:rPr>
          <w:rFonts w:ascii="Simplified Arabic" w:hAnsi="Simplified Arabic" w:cs="Simplified Arabic" w:hint="cs"/>
          <w:sz w:val="32"/>
          <w:szCs w:val="32"/>
        </w:rPr>
        <w:sym w:font="AGA Arabesque" w:char="F074"/>
      </w:r>
      <w:r w:rsidRPr="00554E27">
        <w:rPr>
          <w:rFonts w:ascii="Simplified Arabic" w:hAnsi="Simplified Arabic" w:cs="Simplified Arabic" w:hint="cs"/>
          <w:sz w:val="32"/>
          <w:szCs w:val="32"/>
          <w:rtl/>
        </w:rPr>
        <w:t xml:space="preserve"> أن رسول الله </w:t>
      </w:r>
      <w:r w:rsidR="0055350C" w:rsidRPr="00554E27">
        <w:rPr>
          <w:rFonts w:ascii="Simplified Arabic" w:hAnsi="Simplified Arabic" w:cs="Simplified Arabic" w:hint="cs"/>
          <w:sz w:val="32"/>
          <w:szCs w:val="32"/>
        </w:rPr>
        <w:sym w:font="AGA Arabesque" w:char="F072"/>
      </w:r>
      <w:r w:rsidR="0055350C" w:rsidRPr="00554E27">
        <w:rPr>
          <w:rFonts w:ascii="Simplified Arabic" w:hAnsi="Simplified Arabic" w:cs="Simplified Arabic" w:hint="cs"/>
          <w:sz w:val="32"/>
          <w:szCs w:val="32"/>
          <w:rtl/>
        </w:rPr>
        <w:t xml:space="preserve"> </w:t>
      </w:r>
      <w:r w:rsidR="006D2D66" w:rsidRPr="000C7519">
        <w:rPr>
          <w:rFonts w:ascii="Simplified Arabic" w:hAnsi="Simplified Arabic" w:cs="Simplified Arabic" w:hint="cs"/>
          <w:sz w:val="32"/>
          <w:szCs w:val="32"/>
          <w:rtl/>
        </w:rPr>
        <w:t>سُئِلَ</w:t>
      </w:r>
      <w:r w:rsidR="006D2D66" w:rsidRPr="000C7519">
        <w:rPr>
          <w:rFonts w:ascii="Simplified Arabic" w:hAnsi="Simplified Arabic" w:cs="Simplified Arabic"/>
          <w:sz w:val="32"/>
          <w:szCs w:val="32"/>
          <w:rtl/>
        </w:rPr>
        <w:t xml:space="preserve"> </w:t>
      </w:r>
      <w:r w:rsidR="006D2D66" w:rsidRPr="000C7519">
        <w:rPr>
          <w:rFonts w:ascii="Simplified Arabic" w:hAnsi="Simplified Arabic" w:cs="Simplified Arabic" w:hint="cs"/>
          <w:sz w:val="32"/>
          <w:szCs w:val="32"/>
          <w:rtl/>
        </w:rPr>
        <w:t>عَنْ</w:t>
      </w:r>
      <w:r w:rsidR="006D2D66" w:rsidRPr="000C7519">
        <w:rPr>
          <w:rFonts w:ascii="Simplified Arabic" w:hAnsi="Simplified Arabic" w:cs="Simplified Arabic"/>
          <w:sz w:val="32"/>
          <w:szCs w:val="32"/>
          <w:rtl/>
        </w:rPr>
        <w:t xml:space="preserve"> </w:t>
      </w:r>
      <w:r w:rsidR="006D2D66" w:rsidRPr="000C7519">
        <w:rPr>
          <w:rFonts w:ascii="Simplified Arabic" w:hAnsi="Simplified Arabic" w:cs="Simplified Arabic" w:hint="cs"/>
          <w:sz w:val="32"/>
          <w:szCs w:val="32"/>
          <w:rtl/>
        </w:rPr>
        <w:t>صَوْمِ</w:t>
      </w:r>
      <w:r w:rsidR="006D2D66" w:rsidRPr="000C7519">
        <w:rPr>
          <w:rFonts w:ascii="Simplified Arabic" w:hAnsi="Simplified Arabic" w:cs="Simplified Arabic"/>
          <w:sz w:val="32"/>
          <w:szCs w:val="32"/>
          <w:rtl/>
        </w:rPr>
        <w:t xml:space="preserve"> </w:t>
      </w:r>
      <w:r w:rsidR="006D2D66" w:rsidRPr="000C7519">
        <w:rPr>
          <w:rFonts w:ascii="Simplified Arabic" w:hAnsi="Simplified Arabic" w:cs="Simplified Arabic" w:hint="cs"/>
          <w:sz w:val="32"/>
          <w:szCs w:val="32"/>
          <w:rtl/>
        </w:rPr>
        <w:t>يَوْمِ</w:t>
      </w:r>
      <w:r w:rsidR="006D2D66" w:rsidRPr="000C7519">
        <w:rPr>
          <w:rFonts w:ascii="Simplified Arabic" w:hAnsi="Simplified Arabic" w:cs="Simplified Arabic"/>
          <w:sz w:val="32"/>
          <w:szCs w:val="32"/>
          <w:rtl/>
        </w:rPr>
        <w:t xml:space="preserve"> </w:t>
      </w:r>
      <w:r w:rsidR="006D2D66" w:rsidRPr="000C7519">
        <w:rPr>
          <w:rFonts w:ascii="Simplified Arabic" w:hAnsi="Simplified Arabic" w:cs="Simplified Arabic" w:hint="cs"/>
          <w:sz w:val="32"/>
          <w:szCs w:val="32"/>
          <w:rtl/>
        </w:rPr>
        <w:t>عَرَفَةَ؟</w:t>
      </w:r>
      <w:r w:rsidR="006D2D66" w:rsidRPr="000C7519">
        <w:rPr>
          <w:rFonts w:ascii="Simplified Arabic" w:hAnsi="Simplified Arabic" w:cs="Simplified Arabic"/>
          <w:sz w:val="32"/>
          <w:szCs w:val="32"/>
          <w:rtl/>
        </w:rPr>
        <w:t xml:space="preserve"> </w:t>
      </w:r>
      <w:r w:rsidR="006D2D66" w:rsidRPr="000C7519">
        <w:rPr>
          <w:rFonts w:ascii="Simplified Arabic" w:hAnsi="Simplified Arabic" w:cs="Simplified Arabic" w:hint="cs"/>
          <w:sz w:val="32"/>
          <w:szCs w:val="32"/>
          <w:rtl/>
        </w:rPr>
        <w:t>فَقَالَ</w:t>
      </w:r>
      <w:r w:rsidR="006D2D66" w:rsidRPr="00554E27">
        <w:rPr>
          <w:rFonts w:ascii="Traditional Arabic" w:cs="Traditional Arabic" w:hint="cs"/>
          <w:b/>
          <w:bCs/>
          <w:sz w:val="44"/>
          <w:szCs w:val="44"/>
          <w:rtl/>
        </w:rPr>
        <w:t xml:space="preserve"> (( </w:t>
      </w:r>
      <w:r w:rsidR="006D2D66" w:rsidRPr="00F93D5D">
        <w:rPr>
          <w:rFonts w:ascii="Traditional Arabic" w:cs="AGA Furat Regular" w:hint="cs"/>
          <w:sz w:val="36"/>
          <w:szCs w:val="36"/>
          <w:rtl/>
        </w:rPr>
        <w:t>يُكَفِّرُ</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السَّنَةَ</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الْمَاضِيَةَ</w:t>
      </w:r>
      <w:r w:rsidR="006D2D66" w:rsidRPr="00F93D5D">
        <w:rPr>
          <w:rFonts w:ascii="Traditional Arabic" w:cs="AGA Furat Regular"/>
          <w:sz w:val="36"/>
          <w:szCs w:val="36"/>
          <w:rtl/>
        </w:rPr>
        <w:t xml:space="preserve"> </w:t>
      </w:r>
      <w:r w:rsidR="008831C5">
        <w:rPr>
          <w:rFonts w:ascii="Traditional Arabic" w:cs="AGA Furat Regular" w:hint="cs"/>
          <w:sz w:val="36"/>
          <w:szCs w:val="36"/>
          <w:rtl/>
        </w:rPr>
        <w:t xml:space="preserve">  </w:t>
      </w:r>
      <w:r w:rsidR="006D2D66" w:rsidRPr="00F93D5D">
        <w:rPr>
          <w:rFonts w:ascii="Traditional Arabic" w:cs="AGA Furat Regular" w:hint="cs"/>
          <w:sz w:val="36"/>
          <w:szCs w:val="36"/>
          <w:rtl/>
        </w:rPr>
        <w:t xml:space="preserve">وَالْبَاقِيَةَ </w:t>
      </w:r>
      <w:r w:rsidR="006D2D66" w:rsidRPr="00554E27">
        <w:rPr>
          <w:rFonts w:ascii="Traditional Arabic" w:cs="Traditional Arabic" w:hint="cs"/>
          <w:b/>
          <w:bCs/>
          <w:sz w:val="44"/>
          <w:szCs w:val="44"/>
          <w:rtl/>
        </w:rPr>
        <w:t>))</w:t>
      </w:r>
      <w:r w:rsidR="006D2D66" w:rsidRPr="00554E27">
        <w:rPr>
          <w:rFonts w:ascii="Traditional Arabic" w:cs="Traditional Arabic"/>
          <w:b/>
          <w:bCs/>
          <w:sz w:val="44"/>
          <w:szCs w:val="44"/>
          <w:rtl/>
        </w:rPr>
        <w:t xml:space="preserve"> </w:t>
      </w:r>
      <w:r w:rsidR="006D2D66" w:rsidRPr="003A5D54">
        <w:rPr>
          <w:rFonts w:ascii="Simplified Arabic" w:hAnsi="Simplified Arabic" w:cs="Simplified Arabic" w:hint="cs"/>
          <w:sz w:val="32"/>
          <w:szCs w:val="32"/>
          <w:rtl/>
        </w:rPr>
        <w:t>قَالَ</w:t>
      </w:r>
      <w:r w:rsidR="006D2D66" w:rsidRPr="003A5D54">
        <w:rPr>
          <w:rFonts w:ascii="Simplified Arabic" w:hAnsi="Simplified Arabic" w:cs="Simplified Arabic"/>
          <w:sz w:val="32"/>
          <w:szCs w:val="32"/>
          <w:rtl/>
        </w:rPr>
        <w:t xml:space="preserve">: </w:t>
      </w:r>
      <w:r w:rsidR="006D2D66" w:rsidRPr="003A5D54">
        <w:rPr>
          <w:rFonts w:ascii="Simplified Arabic" w:hAnsi="Simplified Arabic" w:cs="Simplified Arabic" w:hint="cs"/>
          <w:sz w:val="32"/>
          <w:szCs w:val="32"/>
          <w:rtl/>
        </w:rPr>
        <w:t>وَسُئِلَ</w:t>
      </w:r>
      <w:r w:rsidR="006D2D66" w:rsidRPr="003A5D54">
        <w:rPr>
          <w:rFonts w:ascii="Simplified Arabic" w:hAnsi="Simplified Arabic" w:cs="Simplified Arabic"/>
          <w:sz w:val="32"/>
          <w:szCs w:val="32"/>
          <w:rtl/>
        </w:rPr>
        <w:t xml:space="preserve"> </w:t>
      </w:r>
      <w:proofErr w:type="gramStart"/>
      <w:r w:rsidR="006D2D66" w:rsidRPr="003A5D54">
        <w:rPr>
          <w:rFonts w:ascii="Simplified Arabic" w:hAnsi="Simplified Arabic" w:cs="Simplified Arabic" w:hint="cs"/>
          <w:sz w:val="32"/>
          <w:szCs w:val="32"/>
          <w:rtl/>
        </w:rPr>
        <w:t>عَنْ</w:t>
      </w:r>
      <w:proofErr w:type="gramEnd"/>
      <w:r w:rsidR="006D2D66" w:rsidRPr="003A5D54">
        <w:rPr>
          <w:rFonts w:ascii="Simplified Arabic" w:hAnsi="Simplified Arabic" w:cs="Simplified Arabic"/>
          <w:sz w:val="32"/>
          <w:szCs w:val="32"/>
          <w:rtl/>
        </w:rPr>
        <w:t xml:space="preserve"> </w:t>
      </w:r>
      <w:r w:rsidR="006D2D66" w:rsidRPr="003A5D54">
        <w:rPr>
          <w:rFonts w:ascii="Simplified Arabic" w:hAnsi="Simplified Arabic" w:cs="Simplified Arabic" w:hint="cs"/>
          <w:sz w:val="32"/>
          <w:szCs w:val="32"/>
          <w:rtl/>
        </w:rPr>
        <w:t>صَوْمِ</w:t>
      </w:r>
      <w:r w:rsidR="006D2D66" w:rsidRPr="003A5D54">
        <w:rPr>
          <w:rFonts w:ascii="Simplified Arabic" w:hAnsi="Simplified Arabic" w:cs="Simplified Arabic"/>
          <w:sz w:val="32"/>
          <w:szCs w:val="32"/>
          <w:rtl/>
        </w:rPr>
        <w:t xml:space="preserve"> </w:t>
      </w:r>
      <w:r w:rsidR="006D2D66" w:rsidRPr="003A5D54">
        <w:rPr>
          <w:rFonts w:ascii="Simplified Arabic" w:hAnsi="Simplified Arabic" w:cs="Simplified Arabic" w:hint="cs"/>
          <w:sz w:val="32"/>
          <w:szCs w:val="32"/>
          <w:rtl/>
        </w:rPr>
        <w:t>يَوْمِ</w:t>
      </w:r>
      <w:r w:rsidR="006D2D66" w:rsidRPr="003A5D54">
        <w:rPr>
          <w:rFonts w:ascii="Simplified Arabic" w:hAnsi="Simplified Arabic" w:cs="Simplified Arabic"/>
          <w:sz w:val="32"/>
          <w:szCs w:val="32"/>
          <w:rtl/>
        </w:rPr>
        <w:t xml:space="preserve"> </w:t>
      </w:r>
      <w:r w:rsidR="006D2D66" w:rsidRPr="003A5D54">
        <w:rPr>
          <w:rFonts w:ascii="Simplified Arabic" w:hAnsi="Simplified Arabic" w:cs="Simplified Arabic" w:hint="cs"/>
          <w:sz w:val="32"/>
          <w:szCs w:val="32"/>
          <w:rtl/>
        </w:rPr>
        <w:t>عَاشُورَاءَ؟</w:t>
      </w:r>
      <w:r w:rsidR="006D2D66" w:rsidRPr="003A5D54">
        <w:rPr>
          <w:rFonts w:ascii="Simplified Arabic" w:hAnsi="Simplified Arabic" w:cs="Simplified Arabic"/>
          <w:sz w:val="32"/>
          <w:szCs w:val="32"/>
          <w:rtl/>
        </w:rPr>
        <w:t xml:space="preserve"> </w:t>
      </w:r>
      <w:r w:rsidR="006D2D66" w:rsidRPr="003A5D54">
        <w:rPr>
          <w:rFonts w:ascii="Simplified Arabic" w:hAnsi="Simplified Arabic" w:cs="Simplified Arabic" w:hint="cs"/>
          <w:sz w:val="32"/>
          <w:szCs w:val="32"/>
          <w:rtl/>
        </w:rPr>
        <w:t>فَقَالَ</w:t>
      </w:r>
      <w:r w:rsidR="006D2D66" w:rsidRPr="00554E27">
        <w:rPr>
          <w:rFonts w:ascii="Traditional Arabic" w:cs="Traditional Arabic" w:hint="cs"/>
          <w:b/>
          <w:bCs/>
          <w:sz w:val="44"/>
          <w:szCs w:val="44"/>
          <w:rtl/>
        </w:rPr>
        <w:t xml:space="preserve"> (( </w:t>
      </w:r>
      <w:r w:rsidR="006D2D66" w:rsidRPr="00F93D5D">
        <w:rPr>
          <w:rFonts w:ascii="Traditional Arabic" w:cs="AGA Furat Regular" w:hint="cs"/>
          <w:sz w:val="36"/>
          <w:szCs w:val="36"/>
          <w:rtl/>
        </w:rPr>
        <w:t>يُكَفِّرُ</w:t>
      </w:r>
      <w:r w:rsidR="006D2D66" w:rsidRPr="00F93D5D">
        <w:rPr>
          <w:rFonts w:ascii="Traditional Arabic" w:cs="AGA Furat Regular"/>
          <w:sz w:val="36"/>
          <w:szCs w:val="36"/>
          <w:rtl/>
        </w:rPr>
        <w:t xml:space="preserve"> </w:t>
      </w:r>
      <w:proofErr w:type="gramStart"/>
      <w:r w:rsidR="006D2D66" w:rsidRPr="00F93D5D">
        <w:rPr>
          <w:rFonts w:ascii="Traditional Arabic" w:cs="AGA Furat Regular" w:hint="cs"/>
          <w:sz w:val="36"/>
          <w:szCs w:val="36"/>
          <w:rtl/>
        </w:rPr>
        <w:t>السَّنَةَ</w:t>
      </w:r>
      <w:proofErr w:type="gramEnd"/>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الْمَاضِيَةَ...</w:t>
      </w:r>
      <w:r w:rsidR="006D2D66" w:rsidRPr="00554E27">
        <w:rPr>
          <w:rFonts w:ascii="Simplified Arabic" w:hAnsi="Simplified Arabic" w:cs="Simplified Arabic" w:hint="cs"/>
          <w:sz w:val="32"/>
          <w:szCs w:val="32"/>
          <w:rtl/>
        </w:rPr>
        <w:t xml:space="preserve"> )) </w:t>
      </w:r>
      <w:r w:rsidRPr="00554E27">
        <w:rPr>
          <w:rFonts w:ascii="Simplified Arabic" w:hAnsi="Simplified Arabic" w:cs="Simplified Arabic" w:hint="cs"/>
          <w:sz w:val="32"/>
          <w:szCs w:val="32"/>
          <w:rtl/>
        </w:rPr>
        <w:t xml:space="preserve">. رواه </w:t>
      </w:r>
      <w:proofErr w:type="gramStart"/>
      <w:r w:rsidRPr="00554E27">
        <w:rPr>
          <w:rFonts w:ascii="Simplified Arabic" w:hAnsi="Simplified Arabic" w:cs="Simplified Arabic" w:hint="cs"/>
          <w:sz w:val="32"/>
          <w:szCs w:val="32"/>
          <w:rtl/>
        </w:rPr>
        <w:t>مسلم</w:t>
      </w:r>
      <w:proofErr w:type="gramEnd"/>
      <w:r w:rsidRPr="00554E27">
        <w:rPr>
          <w:rFonts w:ascii="Simplified Arabic" w:hAnsi="Simplified Arabic" w:cs="Simplified Arabic" w:hint="cs"/>
          <w:sz w:val="32"/>
          <w:szCs w:val="32"/>
          <w:rtl/>
        </w:rPr>
        <w:t>.</w:t>
      </w:r>
    </w:p>
    <w:p w14:paraId="5303F753" w14:textId="68A3BEA7" w:rsidR="002B26C4" w:rsidRPr="00554E27" w:rsidRDefault="002B26C4" w:rsidP="006D2D66">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قال </w:t>
      </w:r>
      <w:r w:rsidR="0055350C" w:rsidRPr="00554E27">
        <w:rPr>
          <w:rFonts w:ascii="Simplified Arabic" w:hAnsi="Simplified Arabic" w:cs="Simplified Arabic" w:hint="cs"/>
          <w:sz w:val="32"/>
          <w:szCs w:val="32"/>
        </w:rPr>
        <w:sym w:font="AGA Arabesque" w:char="F072"/>
      </w:r>
      <w:r w:rsidR="0055350C" w:rsidRPr="00554E27">
        <w:rPr>
          <w:rFonts w:ascii="Simplified Arabic" w:hAnsi="Simplified Arabic" w:cs="Simplified Arabic" w:hint="cs"/>
          <w:sz w:val="32"/>
          <w:szCs w:val="32"/>
          <w:rtl/>
        </w:rPr>
        <w:t xml:space="preserve"> ((</w:t>
      </w:r>
      <w:r w:rsidR="006D2D66" w:rsidRPr="00554E27">
        <w:rPr>
          <w:rFonts w:ascii="Simplified Arabic" w:hAnsi="Simplified Arabic" w:cs="Simplified Arabic" w:hint="cs"/>
          <w:sz w:val="32"/>
          <w:szCs w:val="32"/>
          <w:rtl/>
        </w:rPr>
        <w:t xml:space="preserve"> </w:t>
      </w:r>
      <w:r w:rsidR="006D2D66" w:rsidRPr="00F93D5D">
        <w:rPr>
          <w:rFonts w:ascii="Traditional Arabic" w:cs="AGA Furat Regular" w:hint="cs"/>
          <w:sz w:val="36"/>
          <w:szCs w:val="36"/>
          <w:rtl/>
        </w:rPr>
        <w:t>صِيَامُ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يَوْمِ</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عَرَفَةَ،</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أَحْتَسِبُ</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عَلَى</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اللهِ</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أَنْ</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يُكَفِّرَ</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السَّنَةَ</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الَّتِي</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قَبْلَهُ،</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وَالسَّنَةَ</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الَّتِي</w:t>
      </w:r>
      <w:r w:rsidR="006D2D66" w:rsidRPr="00F93D5D">
        <w:rPr>
          <w:rFonts w:ascii="Traditional Arabic" w:cs="AGA Furat Regular"/>
          <w:sz w:val="36"/>
          <w:szCs w:val="36"/>
          <w:rtl/>
        </w:rPr>
        <w:t xml:space="preserve"> </w:t>
      </w:r>
      <w:r w:rsidR="006D2D66" w:rsidRPr="00F93D5D">
        <w:rPr>
          <w:rFonts w:ascii="Traditional Arabic" w:cs="AGA Furat Regular" w:hint="cs"/>
          <w:sz w:val="36"/>
          <w:szCs w:val="36"/>
          <w:rtl/>
        </w:rPr>
        <w:t>بَعْدَهُ</w:t>
      </w:r>
      <w:r w:rsidR="006D2D66" w:rsidRPr="00554E27">
        <w:rPr>
          <w:rFonts w:ascii="Simplified Arabic" w:hAnsi="Simplified Arabic" w:cs="Simplified Arabic" w:hint="cs"/>
          <w:sz w:val="32"/>
          <w:szCs w:val="32"/>
          <w:rtl/>
        </w:rPr>
        <w:t xml:space="preserve"> </w:t>
      </w:r>
      <w:r w:rsidR="0055350C"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رواه مسلم من حديث أبي قتادة </w:t>
      </w:r>
      <w:r w:rsidR="0055350C" w:rsidRPr="00554E27">
        <w:rPr>
          <w:rFonts w:ascii="Simplified Arabic" w:hAnsi="Simplified Arabic" w:cs="Simplified Arabic" w:hint="cs"/>
          <w:sz w:val="32"/>
          <w:szCs w:val="32"/>
        </w:rPr>
        <w:sym w:font="AGA Arabesque" w:char="F074"/>
      </w:r>
      <w:r w:rsidRPr="00554E27">
        <w:rPr>
          <w:rFonts w:ascii="Simplified Arabic" w:hAnsi="Simplified Arabic" w:cs="Simplified Arabic" w:hint="cs"/>
          <w:sz w:val="32"/>
          <w:szCs w:val="32"/>
          <w:rtl/>
        </w:rPr>
        <w:t>.</w:t>
      </w:r>
    </w:p>
    <w:p w14:paraId="5A3417B9" w14:textId="546DA7D7" w:rsidR="002B26C4" w:rsidRDefault="002B26C4" w:rsidP="009832DB">
      <w:pPr>
        <w:spacing w:before="70" w:after="70" w:line="240" w:lineRule="auto"/>
        <w:ind w:firstLine="454"/>
        <w:jc w:val="lowKashida"/>
        <w:rPr>
          <w:rFonts w:ascii="Simplified Arabic" w:hAnsi="Simplified Arabic" w:cs="Simplified Arabic" w:hint="cs"/>
          <w:sz w:val="32"/>
          <w:szCs w:val="32"/>
          <w:rtl/>
        </w:rPr>
      </w:pPr>
      <w:r w:rsidRPr="00554E27">
        <w:rPr>
          <w:rFonts w:ascii="Simplified Arabic" w:hAnsi="Simplified Arabic" w:cs="Simplified Arabic" w:hint="cs"/>
          <w:sz w:val="32"/>
          <w:szCs w:val="32"/>
          <w:rtl/>
        </w:rPr>
        <w:t xml:space="preserve">قال </w:t>
      </w:r>
      <w:r w:rsidR="0055350C" w:rsidRPr="00554E27">
        <w:rPr>
          <w:rFonts w:ascii="Simplified Arabic" w:hAnsi="Simplified Arabic" w:cs="Simplified Arabic" w:hint="cs"/>
          <w:sz w:val="32"/>
          <w:szCs w:val="32"/>
        </w:rPr>
        <w:sym w:font="AGA Arabesque" w:char="F072"/>
      </w:r>
      <w:r w:rsidR="0055350C" w:rsidRPr="00554E27">
        <w:rPr>
          <w:rFonts w:ascii="Simplified Arabic" w:hAnsi="Simplified Arabic" w:cs="Simplified Arabic" w:hint="cs"/>
          <w:sz w:val="32"/>
          <w:szCs w:val="32"/>
          <w:rtl/>
        </w:rPr>
        <w:t xml:space="preserve"> ((</w:t>
      </w:r>
      <w:r w:rsidR="009832DB">
        <w:rPr>
          <w:rFonts w:ascii="Simplified Arabic" w:hAnsi="Simplified Arabic" w:cs="Simplified Arabic" w:hint="cs"/>
          <w:sz w:val="32"/>
          <w:szCs w:val="32"/>
          <w:rtl/>
        </w:rPr>
        <w:t xml:space="preserve"> </w:t>
      </w:r>
      <w:r w:rsidR="009832DB" w:rsidRPr="00F93D5D">
        <w:rPr>
          <w:rFonts w:ascii="Traditional Arabic" w:cs="AGA Furat Regular" w:hint="cs"/>
          <w:sz w:val="36"/>
          <w:szCs w:val="36"/>
          <w:rtl/>
        </w:rPr>
        <w:t>مَا</w:t>
      </w:r>
      <w:r w:rsidR="009832DB" w:rsidRPr="00F93D5D">
        <w:rPr>
          <w:rFonts w:ascii="Traditional Arabic" w:cs="AGA Furat Regular"/>
          <w:sz w:val="36"/>
          <w:szCs w:val="36"/>
          <w:rtl/>
        </w:rPr>
        <w:t xml:space="preserve"> </w:t>
      </w:r>
      <w:r w:rsidR="009832DB" w:rsidRPr="00F93D5D">
        <w:rPr>
          <w:rFonts w:ascii="Traditional Arabic" w:cs="AGA Furat Regular" w:hint="cs"/>
          <w:sz w:val="36"/>
          <w:szCs w:val="36"/>
          <w:rtl/>
        </w:rPr>
        <w:t>مِنْ</w:t>
      </w:r>
      <w:r w:rsidR="009832DB" w:rsidRPr="00F93D5D">
        <w:rPr>
          <w:rFonts w:ascii="Traditional Arabic" w:cs="AGA Furat Regular"/>
          <w:sz w:val="36"/>
          <w:szCs w:val="36"/>
          <w:rtl/>
        </w:rPr>
        <w:t xml:space="preserve"> </w:t>
      </w:r>
      <w:r w:rsidR="009832DB" w:rsidRPr="00F93D5D">
        <w:rPr>
          <w:rFonts w:ascii="Traditional Arabic" w:cs="AGA Furat Regular" w:hint="cs"/>
          <w:sz w:val="36"/>
          <w:szCs w:val="36"/>
          <w:rtl/>
        </w:rPr>
        <w:t>يَوْمٍ</w:t>
      </w:r>
      <w:r w:rsidR="009832DB" w:rsidRPr="00F93D5D">
        <w:rPr>
          <w:rFonts w:ascii="Traditional Arabic" w:cs="AGA Furat Regular"/>
          <w:sz w:val="36"/>
          <w:szCs w:val="36"/>
          <w:rtl/>
        </w:rPr>
        <w:t xml:space="preserve"> </w:t>
      </w:r>
      <w:r w:rsidR="009832DB" w:rsidRPr="00F93D5D">
        <w:rPr>
          <w:rFonts w:ascii="Traditional Arabic" w:cs="AGA Furat Regular" w:hint="cs"/>
          <w:sz w:val="36"/>
          <w:szCs w:val="36"/>
          <w:rtl/>
        </w:rPr>
        <w:t>أَفْضَل</w:t>
      </w:r>
      <w:r w:rsidR="009832DB" w:rsidRPr="00F93D5D">
        <w:rPr>
          <w:rFonts w:ascii="Traditional Arabic" w:cs="AGA Furat Regular"/>
          <w:sz w:val="36"/>
          <w:szCs w:val="36"/>
          <w:rtl/>
        </w:rPr>
        <w:t xml:space="preserve"> </w:t>
      </w:r>
      <w:r w:rsidR="009832DB" w:rsidRPr="00F93D5D">
        <w:rPr>
          <w:rFonts w:ascii="Traditional Arabic" w:cs="AGA Furat Regular" w:hint="cs"/>
          <w:sz w:val="36"/>
          <w:szCs w:val="36"/>
          <w:rtl/>
        </w:rPr>
        <w:t>عِنْدَ</w:t>
      </w:r>
      <w:r w:rsidR="009832DB" w:rsidRPr="00F93D5D">
        <w:rPr>
          <w:rFonts w:ascii="Traditional Arabic" w:cs="AGA Furat Regular"/>
          <w:sz w:val="36"/>
          <w:szCs w:val="36"/>
          <w:rtl/>
        </w:rPr>
        <w:t xml:space="preserve"> </w:t>
      </w:r>
      <w:r w:rsidR="009832DB" w:rsidRPr="00F93D5D">
        <w:rPr>
          <w:rFonts w:ascii="Traditional Arabic" w:cs="AGA Furat Regular" w:hint="cs"/>
          <w:sz w:val="36"/>
          <w:szCs w:val="36"/>
          <w:rtl/>
        </w:rPr>
        <w:t>اللَّهِ</w:t>
      </w:r>
      <w:r w:rsidR="009832DB" w:rsidRPr="00F93D5D">
        <w:rPr>
          <w:rFonts w:ascii="Traditional Arabic" w:cs="AGA Furat Regular"/>
          <w:sz w:val="36"/>
          <w:szCs w:val="36"/>
          <w:rtl/>
        </w:rPr>
        <w:t xml:space="preserve"> </w:t>
      </w:r>
      <w:r w:rsidR="009832DB" w:rsidRPr="00F93D5D">
        <w:rPr>
          <w:rFonts w:ascii="Traditional Arabic" w:cs="AGA Furat Regular" w:hint="cs"/>
          <w:sz w:val="36"/>
          <w:szCs w:val="36"/>
          <w:rtl/>
        </w:rPr>
        <w:t>مِنْ</w:t>
      </w:r>
      <w:r w:rsidR="009832DB" w:rsidRPr="00F93D5D">
        <w:rPr>
          <w:rFonts w:ascii="Traditional Arabic" w:cs="AGA Furat Regular"/>
          <w:sz w:val="36"/>
          <w:szCs w:val="36"/>
          <w:rtl/>
        </w:rPr>
        <w:t xml:space="preserve"> </w:t>
      </w:r>
      <w:r w:rsidR="009832DB" w:rsidRPr="00F93D5D">
        <w:rPr>
          <w:rFonts w:ascii="Traditional Arabic" w:cs="AGA Furat Regular" w:hint="cs"/>
          <w:sz w:val="36"/>
          <w:szCs w:val="36"/>
          <w:rtl/>
        </w:rPr>
        <w:t>يَوْمِ</w:t>
      </w:r>
      <w:r w:rsidR="009832DB" w:rsidRPr="00F93D5D">
        <w:rPr>
          <w:rFonts w:ascii="Traditional Arabic" w:cs="AGA Furat Regular"/>
          <w:sz w:val="36"/>
          <w:szCs w:val="36"/>
          <w:rtl/>
        </w:rPr>
        <w:t xml:space="preserve"> </w:t>
      </w:r>
      <w:r w:rsidR="009832DB" w:rsidRPr="00F93D5D">
        <w:rPr>
          <w:rFonts w:ascii="Traditional Arabic" w:cs="AGA Furat Regular" w:hint="cs"/>
          <w:sz w:val="36"/>
          <w:szCs w:val="36"/>
          <w:rtl/>
        </w:rPr>
        <w:t>عَرَفَةَ</w:t>
      </w:r>
      <w:r w:rsidR="009832DB" w:rsidRPr="00804A9E">
        <w:rPr>
          <w:rFonts w:ascii="Simplified Arabic" w:hAnsi="Simplified Arabic" w:cs="Simplified Arabic" w:hint="cs"/>
          <w:sz w:val="32"/>
          <w:szCs w:val="32"/>
          <w:rtl/>
        </w:rPr>
        <w:t xml:space="preserve"> </w:t>
      </w:r>
      <w:r w:rsidR="0055350C"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رواه ابن حبان من حديث جابر </w:t>
      </w:r>
      <w:r w:rsidR="0055350C" w:rsidRPr="00554E27">
        <w:rPr>
          <w:rFonts w:ascii="Simplified Arabic" w:hAnsi="Simplified Arabic" w:cs="Simplified Arabic" w:hint="cs"/>
          <w:sz w:val="32"/>
          <w:szCs w:val="32"/>
        </w:rPr>
        <w:sym w:font="AGA Arabesque" w:char="F074"/>
      </w:r>
      <w:r w:rsidR="0055350C"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وحسنه الألباني.</w:t>
      </w:r>
    </w:p>
    <w:p w14:paraId="46147444" w14:textId="77777777" w:rsidR="002C39FA" w:rsidRPr="002C39FA" w:rsidRDefault="002C39FA" w:rsidP="009832DB">
      <w:pPr>
        <w:spacing w:before="70" w:after="70" w:line="240" w:lineRule="auto"/>
        <w:ind w:firstLine="454"/>
        <w:jc w:val="lowKashida"/>
        <w:rPr>
          <w:rFonts w:ascii="Simplified Arabic" w:hAnsi="Simplified Arabic" w:cs="Simplified Arabic"/>
          <w:sz w:val="8"/>
          <w:szCs w:val="8"/>
          <w:rtl/>
        </w:rPr>
      </w:pPr>
    </w:p>
    <w:p w14:paraId="1B7EF59E"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هذه</w:t>
      </w:r>
      <w:proofErr w:type="gramEnd"/>
      <w:r w:rsidRPr="00554E27">
        <w:rPr>
          <w:rFonts w:ascii="Simplified Arabic" w:hAnsi="Simplified Arabic" w:cs="Simplified Arabic" w:hint="cs"/>
          <w:sz w:val="32"/>
          <w:szCs w:val="32"/>
          <w:rtl/>
        </w:rPr>
        <w:t xml:space="preserve"> الأحاديث وغيرها كثير ترد على من زعم أن مناسك الحج قد تتكرر في أشهر الحج.</w:t>
      </w:r>
    </w:p>
    <w:p w14:paraId="70A166F7" w14:textId="01A8550B"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لم</w:t>
      </w:r>
      <w:proofErr w:type="gramEnd"/>
      <w:r w:rsidRPr="00554E27">
        <w:rPr>
          <w:rFonts w:ascii="Simplified Arabic" w:hAnsi="Simplified Arabic" w:cs="Simplified Arabic" w:hint="cs"/>
          <w:sz w:val="32"/>
          <w:szCs w:val="32"/>
          <w:rtl/>
        </w:rPr>
        <w:t xml:space="preserve"> يقل أحد من المسلمين أن عاشوراء عدة أيام، بل هو </w:t>
      </w:r>
      <w:r w:rsidR="0055350C" w:rsidRPr="00554E27">
        <w:rPr>
          <w:rFonts w:ascii="Simplified Arabic" w:hAnsi="Simplified Arabic" w:cs="Simplified Arabic" w:hint="cs"/>
          <w:sz w:val="32"/>
          <w:szCs w:val="32"/>
          <w:rtl/>
        </w:rPr>
        <w:t>ال</w:t>
      </w:r>
      <w:r w:rsidRPr="00554E27">
        <w:rPr>
          <w:rFonts w:ascii="Simplified Arabic" w:hAnsi="Simplified Arabic" w:cs="Simplified Arabic" w:hint="cs"/>
          <w:sz w:val="32"/>
          <w:szCs w:val="32"/>
          <w:rtl/>
        </w:rPr>
        <w:t>يوم العاشر من شهر محرم.</w:t>
      </w:r>
    </w:p>
    <w:p w14:paraId="1730910F" w14:textId="53732E02" w:rsidR="003A5D54" w:rsidRDefault="002B26C4" w:rsidP="002C39FA">
      <w:pPr>
        <w:spacing w:before="70" w:after="70" w:line="240" w:lineRule="auto"/>
        <w:ind w:firstLine="454"/>
        <w:jc w:val="lowKashida"/>
        <w:rPr>
          <w:rFonts w:ascii="Simplified Arabic" w:hAnsi="Simplified Arabic" w:cs="Simplified Arabic" w:hint="cs"/>
          <w:sz w:val="32"/>
          <w:szCs w:val="32"/>
          <w:rtl/>
        </w:rPr>
      </w:pPr>
      <w:r w:rsidRPr="00554E27">
        <w:rPr>
          <w:rFonts w:ascii="Simplified Arabic" w:hAnsi="Simplified Arabic" w:cs="Simplified Arabic" w:hint="cs"/>
          <w:sz w:val="32"/>
          <w:szCs w:val="32"/>
          <w:rtl/>
        </w:rPr>
        <w:t>لم يقل أحد من الناس أن الأعياد الموسمية تتكرر، كما قال تعالى عن قصة نبي</w:t>
      </w:r>
      <w:r w:rsidR="00696CF3" w:rsidRPr="00554E27">
        <w:rPr>
          <w:rFonts w:ascii="Simplified Arabic" w:hAnsi="Simplified Arabic" w:cs="Simplified Arabic" w:hint="cs"/>
          <w:sz w:val="32"/>
          <w:szCs w:val="32"/>
          <w:rtl/>
        </w:rPr>
        <w:t xml:space="preserve">نا موسى عليه السلام مع فرعون </w:t>
      </w:r>
      <w:r w:rsidR="005E1698">
        <w:rPr>
          <w:rFonts w:ascii="Simplified Arabic" w:hAnsi="Simplified Arabic" w:cs="Simplified Arabic" w:hint="cs"/>
          <w:sz w:val="32"/>
          <w:szCs w:val="32"/>
        </w:rPr>
        <w:sym w:font="AGA Arabesque" w:char="F029"/>
      </w:r>
      <w:r w:rsidR="005E1698">
        <w:rPr>
          <w:rFonts w:ascii="Simplified Arabic" w:hAnsi="Simplified Arabic" w:cs="Simplified Arabic" w:hint="cs"/>
          <w:sz w:val="32"/>
          <w:szCs w:val="32"/>
          <w:rtl/>
        </w:rPr>
        <w:t xml:space="preserve"> </w:t>
      </w:r>
      <w:r w:rsidR="005E1698" w:rsidRPr="005E1698">
        <w:rPr>
          <w:rFonts w:ascii="Traditional Arabic" w:cs="Traditional Arabic" w:hint="cs"/>
          <w:b/>
          <w:bCs/>
          <w:color w:val="00B050"/>
          <w:sz w:val="36"/>
          <w:szCs w:val="36"/>
          <w:rtl/>
        </w:rPr>
        <w:t>قَالَ</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مَوْعِدُكُمْ</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يَوْمُ</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الزِّينَةِ</w:t>
      </w:r>
      <w:r w:rsidR="005E1698">
        <w:rPr>
          <w:rFonts w:ascii="Traditional Arabic" w:cs="Traditional Arabic"/>
          <w:b/>
          <w:bCs/>
          <w:color w:val="000080"/>
          <w:sz w:val="44"/>
          <w:szCs w:val="44"/>
          <w:rtl/>
        </w:rPr>
        <w:t xml:space="preserve"> </w:t>
      </w:r>
      <w:r w:rsidR="005E1698">
        <w:rPr>
          <w:rFonts w:ascii="KFGQPC Uthman Taha Naskh" w:hAnsi="QCF2BSML" w:cs="KFGQPC Uthman Taha Naskh"/>
          <w:sz w:val="27"/>
          <w:szCs w:val="27"/>
        </w:rPr>
        <w:sym w:font="AGA Arabesque" w:char="F028"/>
      </w:r>
      <w:r w:rsidR="005E1698">
        <w:rPr>
          <w:rFonts w:ascii="KFGQPC Uthman Taha Naskh" w:hAnsi="QCF2BSML" w:cs="KFGQPC Uthman Taha Naskh" w:hint="cs"/>
          <w:sz w:val="27"/>
          <w:szCs w:val="27"/>
          <w:rtl/>
        </w:rPr>
        <w:t xml:space="preserve"> </w:t>
      </w:r>
      <w:r w:rsidR="00696CF3" w:rsidRPr="00554E27">
        <w:rPr>
          <w:rFonts w:ascii="KFGQPC Uthman Taha Naskh" w:hAnsi="QCF2BSML" w:cs="KFGQPC Uthman Taha Naskh"/>
          <w:sz w:val="27"/>
          <w:szCs w:val="27"/>
          <w:rtl/>
        </w:rPr>
        <w:t>طه: ٥٩</w:t>
      </w:r>
      <w:r w:rsidR="00696CF3" w:rsidRPr="00554E27">
        <w:rPr>
          <w:rFonts w:ascii="Simplified Arabic" w:hAnsi="Simplified Arabic" w:cs="Simplified Arabic" w:hint="cs"/>
          <w:sz w:val="32"/>
          <w:szCs w:val="32"/>
          <w:rtl/>
        </w:rPr>
        <w:t xml:space="preserve"> .</w:t>
      </w:r>
    </w:p>
    <w:p w14:paraId="19BD2F38" w14:textId="77777777" w:rsidR="002C39FA" w:rsidRPr="002C39FA" w:rsidRDefault="002C39FA" w:rsidP="002C39FA">
      <w:pPr>
        <w:spacing w:before="70" w:after="70" w:line="240" w:lineRule="auto"/>
        <w:ind w:firstLine="454"/>
        <w:jc w:val="lowKashida"/>
        <w:rPr>
          <w:rFonts w:ascii="Simplified Arabic" w:hAnsi="Simplified Arabic" w:cs="Simplified Arabic"/>
          <w:sz w:val="4"/>
          <w:szCs w:val="4"/>
          <w:rtl/>
        </w:rPr>
      </w:pPr>
    </w:p>
    <w:p w14:paraId="1AA0E677" w14:textId="37C1E202" w:rsidR="002B26C4" w:rsidRDefault="002B26C4" w:rsidP="000C7519">
      <w:pPr>
        <w:spacing w:before="70" w:after="70" w:line="240" w:lineRule="auto"/>
        <w:ind w:firstLine="454"/>
        <w:jc w:val="both"/>
        <w:rPr>
          <w:rFonts w:ascii="Simplified Arabic" w:hAnsi="Simplified Arabic" w:cs="Simplified Arabic" w:hint="cs"/>
          <w:sz w:val="32"/>
          <w:szCs w:val="32"/>
          <w:rtl/>
        </w:rPr>
      </w:pPr>
      <w:r w:rsidRPr="00554E27">
        <w:rPr>
          <w:rFonts w:ascii="Simplified Arabic" w:hAnsi="Simplified Arabic" w:cs="Simplified Arabic" w:hint="cs"/>
          <w:sz w:val="32"/>
          <w:szCs w:val="32"/>
          <w:rtl/>
        </w:rPr>
        <w:t xml:space="preserve">جاء في تفسير </w:t>
      </w:r>
      <w:proofErr w:type="spellStart"/>
      <w:r w:rsidRPr="00554E27">
        <w:rPr>
          <w:rFonts w:ascii="Simplified Arabic" w:hAnsi="Simplified Arabic" w:cs="Simplified Arabic" w:hint="cs"/>
          <w:sz w:val="32"/>
          <w:szCs w:val="32"/>
          <w:rtl/>
        </w:rPr>
        <w:t>البغوي</w:t>
      </w:r>
      <w:proofErr w:type="spellEnd"/>
      <w:r w:rsidRPr="00554E27">
        <w:rPr>
          <w:rFonts w:ascii="Simplified Arabic" w:hAnsi="Simplified Arabic" w:cs="Simplified Arabic" w:hint="cs"/>
          <w:sz w:val="32"/>
          <w:szCs w:val="32"/>
          <w:rtl/>
        </w:rPr>
        <w:t xml:space="preserve"> </w:t>
      </w:r>
      <w:r w:rsidR="000C7519">
        <w:rPr>
          <w:rFonts w:ascii="Simplified Arabic" w:hAnsi="Simplified Arabic" w:cs="Simplified Arabic" w:hint="cs"/>
          <w:sz w:val="32"/>
          <w:szCs w:val="32"/>
          <w:rtl/>
        </w:rPr>
        <w:t xml:space="preserve">رحمه الله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قال مجاهد وقتادة ومقاتل والسدي: كان يوم عيد لهم، يتزينون فيه</w:t>
      </w:r>
      <w:r w:rsidR="000C7519">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ويجتمعون في كل سنة وقيل: هو يوم النيروز. وقال ابن عباس وسعيد بن جبير : يوم </w:t>
      </w:r>
      <w:r w:rsidR="008831C5">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عاشوراء </w:t>
      </w:r>
      <w:r w:rsidR="003578A8">
        <w:rPr>
          <w:rFonts w:cs="Simplified Arabic"/>
          <w:sz w:val="32"/>
          <w:szCs w:val="32"/>
        </w:rPr>
        <w:t xml:space="preserve"> </w:t>
      </w:r>
      <w:r w:rsidRPr="00554E27">
        <w:rPr>
          <w:rFonts w:ascii="Simplified Arabic" w:hAnsi="Simplified Arabic" w:cs="Simplified Arabic"/>
          <w:sz w:val="32"/>
          <w:szCs w:val="32"/>
        </w:rPr>
        <w:t>[</w:t>
      </w:r>
      <w:r w:rsidR="000C7519">
        <w:rPr>
          <w:rFonts w:ascii="Simplified Arabic" w:hAnsi="Simplified Arabic" w:cs="Simplified Arabic" w:hint="cs"/>
          <w:sz w:val="32"/>
          <w:szCs w:val="32"/>
          <w:rtl/>
        </w:rPr>
        <w:t xml:space="preserve"> </w:t>
      </w:r>
      <w:r w:rsidR="003578A8">
        <w:rPr>
          <w:rFonts w:ascii="Simplified Arabic" w:hAnsi="Simplified Arabic" w:cs="Simplified Arabic" w:hint="cs"/>
          <w:sz w:val="32"/>
          <w:szCs w:val="32"/>
          <w:rtl/>
        </w:rPr>
        <w:t xml:space="preserve">مجلد 3 صفحة 265 </w:t>
      </w:r>
      <w:r w:rsidRPr="00554E27">
        <w:rPr>
          <w:rFonts w:ascii="Simplified Arabic" w:hAnsi="Simplified Arabic" w:cs="Simplified Arabic" w:hint="cs"/>
          <w:sz w:val="32"/>
          <w:szCs w:val="32"/>
          <w:rtl/>
        </w:rPr>
        <w:t>.</w:t>
      </w:r>
    </w:p>
    <w:p w14:paraId="09C93B02" w14:textId="77777777" w:rsidR="002C39FA" w:rsidRDefault="002C39FA" w:rsidP="000C7519">
      <w:pPr>
        <w:spacing w:before="70" w:after="70" w:line="240" w:lineRule="auto"/>
        <w:ind w:firstLine="454"/>
        <w:jc w:val="both"/>
        <w:rPr>
          <w:rFonts w:ascii="Simplified Arabic" w:hAnsi="Simplified Arabic" w:cs="Simplified Arabic" w:hint="cs"/>
          <w:sz w:val="32"/>
          <w:szCs w:val="32"/>
          <w:rtl/>
        </w:rPr>
      </w:pPr>
    </w:p>
    <w:p w14:paraId="07E97008" w14:textId="77777777" w:rsidR="002C39FA" w:rsidRPr="00554E27" w:rsidRDefault="002C39FA" w:rsidP="000C7519">
      <w:pPr>
        <w:spacing w:before="70" w:after="70" w:line="240" w:lineRule="auto"/>
        <w:ind w:firstLine="454"/>
        <w:jc w:val="both"/>
        <w:rPr>
          <w:rFonts w:ascii="Simplified Arabic" w:hAnsi="Simplified Arabic" w:cs="Simplified Arabic"/>
          <w:sz w:val="32"/>
          <w:szCs w:val="32"/>
          <w:rtl/>
        </w:rPr>
      </w:pPr>
    </w:p>
    <w:p w14:paraId="29B63295" w14:textId="3926F4CC" w:rsidR="002B26C4" w:rsidRPr="00554E27" w:rsidRDefault="002B26C4" w:rsidP="000C7519">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جاء في تفسير القرطبي </w:t>
      </w:r>
      <w:r w:rsidR="000C7519">
        <w:rPr>
          <w:rFonts w:ascii="Simplified Arabic" w:hAnsi="Simplified Arabic" w:cs="Simplified Arabic" w:hint="cs"/>
          <w:sz w:val="32"/>
          <w:szCs w:val="32"/>
          <w:rtl/>
        </w:rPr>
        <w:t>رحمه الله</w:t>
      </w:r>
      <w:r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قال الضحاك: يوم السبت، وقيل النيروز: ذكره الثعلبي </w:t>
      </w:r>
      <w:r w:rsidR="003578A8">
        <w:rPr>
          <w:rFonts w:cs="Simplified Arabic"/>
          <w:sz w:val="32"/>
          <w:szCs w:val="32"/>
        </w:rPr>
        <w:t xml:space="preserve"> </w:t>
      </w:r>
      <w:r w:rsidRPr="00554E27">
        <w:rPr>
          <w:rFonts w:ascii="Simplified Arabic" w:hAnsi="Simplified Arabic" w:cs="Simplified Arabic"/>
          <w:sz w:val="32"/>
          <w:szCs w:val="32"/>
        </w:rPr>
        <w:t>[</w:t>
      </w:r>
      <w:r w:rsidR="003578A8">
        <w:rPr>
          <w:rFonts w:ascii="Simplified Arabic" w:hAnsi="Simplified Arabic" w:cs="Simplified Arabic" w:hint="cs"/>
          <w:sz w:val="32"/>
          <w:szCs w:val="32"/>
          <w:rtl/>
        </w:rPr>
        <w:t>مجلد 11 صفحة 213 .</w:t>
      </w:r>
    </w:p>
    <w:p w14:paraId="6AF899F0" w14:textId="217B8E24" w:rsidR="003A5D54" w:rsidRDefault="008831C5" w:rsidP="002C39FA">
      <w:pPr>
        <w:spacing w:before="70" w:after="70" w:line="240" w:lineRule="auto"/>
        <w:jc w:val="lowKashida"/>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2B26C4" w:rsidRPr="008831C5">
        <w:rPr>
          <w:rFonts w:ascii="Simplified Arabic" w:hAnsi="Simplified Arabic" w:cs="Simplified Arabic" w:hint="cs"/>
          <w:sz w:val="32"/>
          <w:szCs w:val="32"/>
          <w:rtl/>
        </w:rPr>
        <w:t xml:space="preserve">ولم تتكرر الأعياد الزمانية المبتدعة التي انتشرت في بلاد المسلمين كما في بداية الدولة الفاطمية في مصر. كما في كتاب </w:t>
      </w:r>
      <w:r w:rsidR="002B26C4" w:rsidRPr="008831C5">
        <w:rPr>
          <w:rFonts w:ascii="Simplified Arabic" w:hAnsi="Simplified Arabic" w:cs="Simplified Arabic"/>
          <w:sz w:val="32"/>
          <w:szCs w:val="32"/>
        </w:rPr>
        <w:t>]</w:t>
      </w:r>
      <w:r w:rsidR="002B26C4" w:rsidRPr="008831C5">
        <w:rPr>
          <w:rFonts w:ascii="Simplified Arabic" w:hAnsi="Simplified Arabic" w:cs="Simplified Arabic" w:hint="cs"/>
          <w:sz w:val="32"/>
          <w:szCs w:val="32"/>
          <w:rtl/>
        </w:rPr>
        <w:t xml:space="preserve"> الأعياد وأثرها على المسلمين </w:t>
      </w:r>
      <w:r w:rsidR="002B26C4" w:rsidRPr="008831C5">
        <w:rPr>
          <w:rFonts w:ascii="Simplified Arabic" w:hAnsi="Simplified Arabic" w:cs="Simplified Arabic"/>
          <w:sz w:val="32"/>
          <w:szCs w:val="32"/>
        </w:rPr>
        <w:t>[</w:t>
      </w:r>
      <w:r w:rsidR="002B26C4" w:rsidRPr="008831C5">
        <w:rPr>
          <w:rFonts w:ascii="Simplified Arabic" w:hAnsi="Simplified Arabic" w:cs="Simplified Arabic" w:hint="cs"/>
          <w:sz w:val="32"/>
          <w:szCs w:val="32"/>
          <w:rtl/>
        </w:rPr>
        <w:t xml:space="preserve"> لسليمان بن سالم السحيمي.</w:t>
      </w:r>
    </w:p>
    <w:p w14:paraId="5E367383" w14:textId="77777777" w:rsidR="003A5D54" w:rsidRPr="003A5D54" w:rsidRDefault="003A5D54" w:rsidP="008831C5">
      <w:pPr>
        <w:spacing w:before="70" w:after="70" w:line="240" w:lineRule="auto"/>
        <w:jc w:val="lowKashida"/>
        <w:rPr>
          <w:rFonts w:ascii="Simplified Arabic" w:hAnsi="Simplified Arabic" w:cs="Simplified Arabic"/>
          <w:sz w:val="26"/>
          <w:szCs w:val="26"/>
        </w:rPr>
      </w:pPr>
    </w:p>
    <w:p w14:paraId="3CECE150"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97F88">
        <w:rPr>
          <w:rFonts w:ascii="Simplified Arabic" w:hAnsi="Simplified Arabic" w:cs="MCS Jeddah S_U normal." w:hint="cs"/>
          <w:color w:val="C00000"/>
          <w:sz w:val="32"/>
          <w:szCs w:val="32"/>
          <w:rtl/>
        </w:rPr>
        <w:t>العنصر</w:t>
      </w:r>
      <w:proofErr w:type="gramEnd"/>
      <w:r w:rsidRPr="00597F88">
        <w:rPr>
          <w:rFonts w:ascii="Simplified Arabic" w:hAnsi="Simplified Arabic" w:cs="MCS Jeddah S_U normal." w:hint="cs"/>
          <w:color w:val="C00000"/>
          <w:sz w:val="32"/>
          <w:szCs w:val="32"/>
          <w:rtl/>
        </w:rPr>
        <w:t xml:space="preserve"> السابع</w:t>
      </w:r>
      <w:r w:rsidRPr="00554E27">
        <w:rPr>
          <w:rFonts w:ascii="Simplified Arabic" w:hAnsi="Simplified Arabic" w:cs="Simplified Arabic" w:hint="cs"/>
          <w:sz w:val="32"/>
          <w:szCs w:val="32"/>
          <w:rtl/>
        </w:rPr>
        <w:t>: الحج عرفة</w:t>
      </w:r>
    </w:p>
    <w:p w14:paraId="668CA090" w14:textId="6985586C" w:rsidR="002B26C4" w:rsidRPr="00554E27" w:rsidRDefault="002B26C4" w:rsidP="008831C5">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روى الحاكم وابن حبان من حديث عبدالرحمن بن يعمر الديلي </w:t>
      </w:r>
      <w:r w:rsidR="0055350C" w:rsidRPr="00554E27">
        <w:rPr>
          <w:rFonts w:ascii="Simplified Arabic" w:hAnsi="Simplified Arabic" w:cs="Simplified Arabic" w:hint="cs"/>
          <w:sz w:val="32"/>
          <w:szCs w:val="32"/>
        </w:rPr>
        <w:sym w:font="AGA Arabesque" w:char="F074"/>
      </w:r>
      <w:r w:rsidR="0055350C" w:rsidRPr="00554E27">
        <w:rPr>
          <w:rFonts w:ascii="Simplified Arabic" w:hAnsi="Simplified Arabic" w:cs="Simplified Arabic" w:hint="cs"/>
          <w:sz w:val="32"/>
          <w:szCs w:val="32"/>
          <w:rtl/>
        </w:rPr>
        <w:t xml:space="preserve"> ((</w:t>
      </w:r>
      <w:r w:rsidR="00C403A9">
        <w:rPr>
          <w:rFonts w:ascii="Simplified Arabic" w:hAnsi="Simplified Arabic" w:cs="Simplified Arabic" w:hint="cs"/>
          <w:sz w:val="32"/>
          <w:szCs w:val="32"/>
          <w:rtl/>
        </w:rPr>
        <w:t xml:space="preserve"> </w:t>
      </w:r>
      <w:r w:rsidR="00C403A9" w:rsidRPr="00C403A9">
        <w:rPr>
          <w:rFonts w:ascii="Traditional Arabic" w:cs="AGA Furat Regular" w:hint="cs"/>
          <w:sz w:val="36"/>
          <w:szCs w:val="36"/>
          <w:rtl/>
        </w:rPr>
        <w:t>أَنَّ</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نَاسًا</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مِنْ</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أَهْلِ</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نَجْدٍ</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أَتَوْا</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رَسُولَ</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اللَّهِ</w:t>
      </w:r>
      <w:r w:rsidR="00C403A9" w:rsidRPr="00C403A9">
        <w:rPr>
          <w:rFonts w:ascii="Traditional Arabic" w:cs="AGA Furat Regular"/>
          <w:sz w:val="36"/>
          <w:szCs w:val="36"/>
          <w:rtl/>
        </w:rPr>
        <w:t xml:space="preserve"> </w:t>
      </w:r>
      <w:r w:rsidR="008831C5">
        <w:rPr>
          <w:rFonts w:cs="Simplified Arabic"/>
          <w:sz w:val="32"/>
          <w:szCs w:val="32"/>
        </w:rPr>
        <w:t xml:space="preserve"> </w:t>
      </w:r>
      <w:r w:rsidR="008831C5" w:rsidRPr="00554E27">
        <w:rPr>
          <w:rFonts w:ascii="Simplified Arabic" w:hAnsi="Simplified Arabic" w:cs="Simplified Arabic" w:hint="cs"/>
          <w:sz w:val="32"/>
          <w:szCs w:val="32"/>
        </w:rPr>
        <w:sym w:font="AGA Arabesque" w:char="F072"/>
      </w:r>
      <w:r w:rsidR="00C403A9" w:rsidRPr="00C403A9">
        <w:rPr>
          <w:rFonts w:ascii="Traditional Arabic" w:cs="AGA Furat Regular" w:hint="cs"/>
          <w:sz w:val="36"/>
          <w:szCs w:val="36"/>
          <w:rtl/>
        </w:rPr>
        <w:t>وَهُوَ</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بِعَرَفَةَ</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فَسَأَلُوهُ،</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فَأَمَرَ</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مُنَادِيًا،</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فَنَادَى</w:t>
      </w:r>
      <w:r w:rsidR="00C403A9">
        <w:rPr>
          <w:rFonts w:ascii="Traditional Arabic" w:cs="AGA Furat Regular"/>
          <w:sz w:val="36"/>
          <w:szCs w:val="36"/>
          <w:rtl/>
        </w:rPr>
        <w:t xml:space="preserve">: </w:t>
      </w:r>
      <w:r w:rsidR="00C403A9" w:rsidRPr="00C403A9">
        <w:rPr>
          <w:rFonts w:ascii="Traditional Arabic" w:cs="AGA Furat Regular" w:hint="cs"/>
          <w:sz w:val="36"/>
          <w:szCs w:val="36"/>
          <w:rtl/>
        </w:rPr>
        <w:t>الحَجُّ</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عَرَفَةُ</w:t>
      </w:r>
      <w:r w:rsidR="00C403A9">
        <w:rPr>
          <w:rFonts w:ascii="Traditional Arabic" w:cs="Traditional Arabic" w:hint="cs"/>
          <w:b/>
          <w:bCs/>
          <w:color w:val="000000"/>
          <w:sz w:val="44"/>
          <w:szCs w:val="44"/>
          <w:rtl/>
        </w:rPr>
        <w:t xml:space="preserve"> </w:t>
      </w:r>
      <w:r w:rsidR="004D4194" w:rsidRPr="00554E27">
        <w:rPr>
          <w:rFonts w:ascii="Simplified Arabic" w:hAnsi="Simplified Arabic" w:cs="Simplified Arabic" w:hint="cs"/>
          <w:sz w:val="32"/>
          <w:szCs w:val="32"/>
          <w:rtl/>
        </w:rPr>
        <w:t>))</w:t>
      </w:r>
      <w:r w:rsidR="00C403A9">
        <w:rPr>
          <w:rFonts w:ascii="Simplified Arabic" w:hAnsi="Simplified Arabic" w:cs="Simplified Arabic" w:hint="cs"/>
          <w:sz w:val="32"/>
          <w:szCs w:val="32"/>
          <w:rtl/>
        </w:rPr>
        <w:t xml:space="preserve"> صححه الألباني </w:t>
      </w:r>
      <w:r w:rsidRPr="00554E27">
        <w:rPr>
          <w:rFonts w:ascii="Simplified Arabic" w:hAnsi="Simplified Arabic" w:cs="Simplified Arabic" w:hint="cs"/>
          <w:sz w:val="32"/>
          <w:szCs w:val="32"/>
          <w:rtl/>
        </w:rPr>
        <w:t>.</w:t>
      </w:r>
    </w:p>
    <w:p w14:paraId="3BF8A0BC" w14:textId="39D9282B" w:rsidR="002B26C4" w:rsidRPr="00554E27" w:rsidRDefault="002B26C4" w:rsidP="00C403A9">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وفي رواية أبي داود </w:t>
      </w:r>
      <w:r w:rsidR="004D4194" w:rsidRPr="00554E27">
        <w:rPr>
          <w:rFonts w:ascii="Simplified Arabic" w:hAnsi="Simplified Arabic" w:cs="Simplified Arabic" w:hint="cs"/>
          <w:sz w:val="32"/>
          <w:szCs w:val="32"/>
          <w:rtl/>
        </w:rPr>
        <w:t>((</w:t>
      </w:r>
      <w:r w:rsidR="00C403A9">
        <w:rPr>
          <w:rFonts w:ascii="Simplified Arabic" w:hAnsi="Simplified Arabic" w:cs="Simplified Arabic" w:hint="cs"/>
          <w:sz w:val="32"/>
          <w:szCs w:val="32"/>
          <w:rtl/>
        </w:rPr>
        <w:t xml:space="preserve"> </w:t>
      </w:r>
      <w:r w:rsidR="00C403A9" w:rsidRPr="00C403A9">
        <w:rPr>
          <w:rFonts w:ascii="Traditional Arabic" w:cs="AGA Furat Regular" w:hint="cs"/>
          <w:sz w:val="36"/>
          <w:szCs w:val="36"/>
          <w:rtl/>
        </w:rPr>
        <w:t>الْحَجُّ</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يَوْمُ</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عَرَفَةَ</w:t>
      </w:r>
      <w:r w:rsidR="00C403A9">
        <w:rPr>
          <w:rFonts w:ascii="Simplified Arabic" w:hAnsi="Simplified Arabic" w:cs="Simplified Arabic" w:hint="cs"/>
          <w:sz w:val="32"/>
          <w:szCs w:val="32"/>
          <w:rtl/>
        </w:rPr>
        <w:t xml:space="preserve"> </w:t>
      </w:r>
      <w:r w:rsidR="004D4194" w:rsidRPr="00554E27">
        <w:rPr>
          <w:rFonts w:ascii="Simplified Arabic" w:hAnsi="Simplified Arabic" w:cs="Simplified Arabic" w:hint="cs"/>
          <w:sz w:val="32"/>
          <w:szCs w:val="32"/>
          <w:rtl/>
        </w:rPr>
        <w:t>))</w:t>
      </w:r>
      <w:r w:rsidR="00C403A9">
        <w:rPr>
          <w:rFonts w:ascii="Simplified Arabic" w:hAnsi="Simplified Arabic" w:cs="Simplified Arabic" w:hint="cs"/>
          <w:sz w:val="32"/>
          <w:szCs w:val="32"/>
          <w:rtl/>
        </w:rPr>
        <w:t xml:space="preserve"> صححه الألباني </w:t>
      </w:r>
      <w:r w:rsidRPr="00554E27">
        <w:rPr>
          <w:rFonts w:ascii="Simplified Arabic" w:hAnsi="Simplified Arabic" w:cs="Simplified Arabic" w:hint="cs"/>
          <w:sz w:val="32"/>
          <w:szCs w:val="32"/>
          <w:rtl/>
        </w:rPr>
        <w:t>.</w:t>
      </w:r>
    </w:p>
    <w:p w14:paraId="4C3B1FC4" w14:textId="72643D9D" w:rsidR="002B26C4" w:rsidRPr="00554E27" w:rsidRDefault="002B26C4" w:rsidP="00C403A9">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وفي رواية لأحمد</w:t>
      </w:r>
      <w:r w:rsidR="004D4194" w:rsidRPr="00554E27">
        <w:rPr>
          <w:rFonts w:ascii="Simplified Arabic" w:hAnsi="Simplified Arabic" w:cs="Simplified Arabic" w:hint="cs"/>
          <w:sz w:val="32"/>
          <w:szCs w:val="32"/>
          <w:rtl/>
        </w:rPr>
        <w:t xml:space="preserve"> ((</w:t>
      </w:r>
      <w:r w:rsidR="00C403A9">
        <w:rPr>
          <w:rFonts w:ascii="Simplified Arabic" w:hAnsi="Simplified Arabic" w:cs="Simplified Arabic" w:hint="cs"/>
          <w:sz w:val="32"/>
          <w:szCs w:val="32"/>
          <w:rtl/>
        </w:rPr>
        <w:t xml:space="preserve"> </w:t>
      </w:r>
      <w:r w:rsidR="00C403A9" w:rsidRPr="00C403A9">
        <w:rPr>
          <w:rFonts w:ascii="Traditional Arabic" w:cs="AGA Furat Regular" w:hint="cs"/>
          <w:sz w:val="36"/>
          <w:szCs w:val="36"/>
          <w:rtl/>
        </w:rPr>
        <w:t>الْحَجُّ</w:t>
      </w:r>
      <w:r w:rsidR="00C403A9" w:rsidRPr="00C403A9">
        <w:rPr>
          <w:rFonts w:ascii="Traditional Arabic" w:cs="AGA Furat Regular"/>
          <w:sz w:val="36"/>
          <w:szCs w:val="36"/>
          <w:rtl/>
        </w:rPr>
        <w:t xml:space="preserve"> </w:t>
      </w:r>
      <w:proofErr w:type="gramStart"/>
      <w:r w:rsidR="00C403A9" w:rsidRPr="00C403A9">
        <w:rPr>
          <w:rFonts w:ascii="Traditional Arabic" w:cs="AGA Furat Regular" w:hint="cs"/>
          <w:sz w:val="36"/>
          <w:szCs w:val="36"/>
          <w:rtl/>
        </w:rPr>
        <w:t>حَجُّ</w:t>
      </w:r>
      <w:proofErr w:type="gramEnd"/>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عَرَفَةَ</w:t>
      </w:r>
      <w:r w:rsidR="00C403A9">
        <w:rPr>
          <w:rFonts w:ascii="Simplified Arabic" w:hAnsi="Simplified Arabic" w:cs="Simplified Arabic" w:hint="cs"/>
          <w:sz w:val="32"/>
          <w:szCs w:val="32"/>
          <w:rtl/>
        </w:rPr>
        <w:t xml:space="preserve"> </w:t>
      </w:r>
      <w:r w:rsidR="004D4194"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w:t>
      </w:r>
    </w:p>
    <w:p w14:paraId="133E8962" w14:textId="14DD2615" w:rsidR="002B26C4" w:rsidRPr="00554E27" w:rsidRDefault="002B26C4" w:rsidP="00C403A9">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وقوله </w:t>
      </w:r>
      <w:r w:rsidR="004D4194" w:rsidRPr="00554E27">
        <w:rPr>
          <w:rFonts w:ascii="Simplified Arabic" w:hAnsi="Simplified Arabic" w:cs="Simplified Arabic" w:hint="cs"/>
          <w:sz w:val="32"/>
          <w:szCs w:val="32"/>
        </w:rPr>
        <w:sym w:font="AGA Arabesque" w:char="F072"/>
      </w:r>
      <w:r w:rsidR="004D4194" w:rsidRPr="00554E27">
        <w:rPr>
          <w:rFonts w:ascii="Simplified Arabic" w:hAnsi="Simplified Arabic" w:cs="Simplified Arabic" w:hint="cs"/>
          <w:sz w:val="32"/>
          <w:szCs w:val="32"/>
          <w:rtl/>
        </w:rPr>
        <w:t xml:space="preserve"> ((</w:t>
      </w:r>
      <w:r w:rsidR="00C403A9">
        <w:rPr>
          <w:rFonts w:ascii="Simplified Arabic" w:hAnsi="Simplified Arabic" w:cs="Simplified Arabic" w:hint="cs"/>
          <w:sz w:val="32"/>
          <w:szCs w:val="32"/>
          <w:rtl/>
        </w:rPr>
        <w:t xml:space="preserve"> </w:t>
      </w:r>
      <w:r w:rsidR="00C403A9" w:rsidRPr="00C403A9">
        <w:rPr>
          <w:rFonts w:ascii="Traditional Arabic" w:cs="AGA Furat Regular" w:hint="cs"/>
          <w:sz w:val="36"/>
          <w:szCs w:val="36"/>
          <w:rtl/>
        </w:rPr>
        <w:t>الحَجُّ</w:t>
      </w:r>
      <w:r w:rsidR="00C403A9" w:rsidRPr="00C403A9">
        <w:rPr>
          <w:rFonts w:ascii="Traditional Arabic" w:cs="AGA Furat Regular"/>
          <w:sz w:val="36"/>
          <w:szCs w:val="36"/>
          <w:rtl/>
        </w:rPr>
        <w:t xml:space="preserve"> </w:t>
      </w:r>
      <w:r w:rsidR="00C403A9" w:rsidRPr="00C403A9">
        <w:rPr>
          <w:rFonts w:ascii="Traditional Arabic" w:cs="AGA Furat Regular" w:hint="cs"/>
          <w:sz w:val="36"/>
          <w:szCs w:val="36"/>
          <w:rtl/>
        </w:rPr>
        <w:t>عَرَفَةُ</w:t>
      </w:r>
      <w:r w:rsidR="00C403A9">
        <w:rPr>
          <w:rFonts w:ascii="Simplified Arabic" w:hAnsi="Simplified Arabic" w:cs="Simplified Arabic" w:hint="cs"/>
          <w:sz w:val="32"/>
          <w:szCs w:val="32"/>
          <w:rtl/>
        </w:rPr>
        <w:t xml:space="preserve"> </w:t>
      </w:r>
      <w:r w:rsidR="004D4194"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تفيد العهد الحضوري المصاحب للكلام، ولا يحتاج أن يقال الحج يوم عرفة لأنه ضعف في اللغة.</w:t>
      </w:r>
    </w:p>
    <w:p w14:paraId="61292CA5" w14:textId="1F425AD6" w:rsidR="002B26C4" w:rsidRDefault="002B26C4" w:rsidP="00734F31">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قال </w:t>
      </w:r>
      <w:r w:rsidR="004D4194" w:rsidRPr="00554E27">
        <w:rPr>
          <w:rFonts w:ascii="Simplified Arabic" w:hAnsi="Simplified Arabic" w:cs="Simplified Arabic" w:hint="cs"/>
          <w:sz w:val="32"/>
          <w:szCs w:val="32"/>
        </w:rPr>
        <w:sym w:font="AGA Arabesque" w:char="F072"/>
      </w:r>
      <w:r w:rsidR="004D4194" w:rsidRPr="00554E27">
        <w:rPr>
          <w:rFonts w:ascii="Simplified Arabic" w:hAnsi="Simplified Arabic" w:cs="Simplified Arabic" w:hint="cs"/>
          <w:sz w:val="32"/>
          <w:szCs w:val="32"/>
          <w:rtl/>
        </w:rPr>
        <w:t xml:space="preserve"> ((</w:t>
      </w:r>
      <w:r w:rsidR="00734F31">
        <w:rPr>
          <w:rFonts w:ascii="Simplified Arabic" w:hAnsi="Simplified Arabic" w:cs="Simplified Arabic" w:hint="cs"/>
          <w:sz w:val="32"/>
          <w:szCs w:val="32"/>
          <w:rtl/>
        </w:rPr>
        <w:t xml:space="preserve"> </w:t>
      </w:r>
      <w:r w:rsidR="00734F31" w:rsidRPr="00734F31">
        <w:rPr>
          <w:rFonts w:ascii="Traditional Arabic" w:cs="AGA Furat Regular" w:hint="cs"/>
          <w:sz w:val="36"/>
          <w:szCs w:val="36"/>
          <w:rtl/>
        </w:rPr>
        <w:t>خَيْرُ</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الدُّعَاءِ</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دُعَاءُ</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يَوْمِ</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عَرَفَةَ،</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وَخَيْرُ</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مَا</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قُلْتُ</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أَنَا</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وَالنَّبِيُّونَ</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مِنْ</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قَبْلِي</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لَا</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إِلَهَ</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إِلَّا</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اللَّهُ</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وَحْدَهُ</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لَا</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شَرِيكَ</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لَهُ،</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لَهُ</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المُلْكُ</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وَلَهُ</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الحَمْدُ</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وَهُوَ</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عَلَى</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كُلِّ</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شَيْءٍ</w:t>
      </w:r>
      <w:r w:rsidR="00734F31" w:rsidRPr="00734F31">
        <w:rPr>
          <w:rFonts w:ascii="Traditional Arabic" w:cs="AGA Furat Regular"/>
          <w:sz w:val="36"/>
          <w:szCs w:val="36"/>
          <w:rtl/>
        </w:rPr>
        <w:t xml:space="preserve"> </w:t>
      </w:r>
      <w:r w:rsidR="00734F31" w:rsidRPr="00734F31">
        <w:rPr>
          <w:rFonts w:ascii="Traditional Arabic" w:cs="AGA Furat Regular" w:hint="cs"/>
          <w:sz w:val="36"/>
          <w:szCs w:val="36"/>
          <w:rtl/>
        </w:rPr>
        <w:t>قَدِيرٌ</w:t>
      </w:r>
      <w:r w:rsidR="00734F31">
        <w:rPr>
          <w:rFonts w:ascii="Simplified Arabic" w:hAnsi="Simplified Arabic" w:cs="Simplified Arabic" w:hint="cs"/>
          <w:sz w:val="32"/>
          <w:szCs w:val="32"/>
          <w:rtl/>
        </w:rPr>
        <w:t xml:space="preserve"> </w:t>
      </w:r>
      <w:r w:rsidR="004D4194"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رواه الترمذي من حديث عبدالله بن عمرو رضي الله عنهما وصححه الألباني.</w:t>
      </w:r>
    </w:p>
    <w:p w14:paraId="31441A47" w14:textId="1A415595" w:rsidR="00734F31" w:rsidRDefault="00734F31" w:rsidP="00734F31">
      <w:pPr>
        <w:spacing w:before="70" w:after="70" w:line="240" w:lineRule="auto"/>
        <w:ind w:firstLine="454"/>
        <w:jc w:val="lowKashida"/>
        <w:rPr>
          <w:rFonts w:ascii="Simplified Arabic" w:hAnsi="Simplified Arabic" w:cs="Simplified Arabic"/>
          <w:sz w:val="32"/>
          <w:szCs w:val="32"/>
          <w:rtl/>
        </w:rPr>
      </w:pPr>
      <w:r>
        <w:rPr>
          <w:rFonts w:ascii="Simplified Arabic" w:hAnsi="Simplified Arabic" w:cs="Simplified Arabic" w:hint="cs"/>
          <w:sz w:val="32"/>
          <w:szCs w:val="32"/>
          <w:rtl/>
        </w:rPr>
        <w:t>و</w:t>
      </w:r>
      <w:r w:rsidRPr="00554E27">
        <w:rPr>
          <w:rFonts w:ascii="Simplified Arabic" w:hAnsi="Simplified Arabic" w:cs="Simplified Arabic" w:hint="cs"/>
          <w:sz w:val="32"/>
          <w:szCs w:val="32"/>
          <w:rtl/>
        </w:rPr>
        <w:t xml:space="preserve">قال </w:t>
      </w:r>
      <w:r w:rsidRPr="00554E27">
        <w:rPr>
          <w:rFonts w:ascii="Simplified Arabic" w:hAnsi="Simplified Arabic" w:cs="Simplified Arabic" w:hint="cs"/>
          <w:sz w:val="32"/>
          <w:szCs w:val="32"/>
        </w:rPr>
        <w:sym w:font="AGA Arabesque" w:char="F072"/>
      </w:r>
      <w:r w:rsidRPr="00554E2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Pr="00734F31">
        <w:rPr>
          <w:rFonts w:ascii="Traditional Arabic" w:cs="AGA Furat Regular" w:hint="cs"/>
          <w:sz w:val="36"/>
          <w:szCs w:val="36"/>
          <w:rtl/>
        </w:rPr>
        <w:t>أَفْضَلُ</w:t>
      </w:r>
      <w:r w:rsidRPr="00734F31">
        <w:rPr>
          <w:rFonts w:ascii="Traditional Arabic" w:cs="AGA Furat Regular"/>
          <w:sz w:val="36"/>
          <w:szCs w:val="36"/>
          <w:rtl/>
        </w:rPr>
        <w:t xml:space="preserve"> </w:t>
      </w:r>
      <w:r w:rsidRPr="00734F31">
        <w:rPr>
          <w:rFonts w:ascii="Traditional Arabic" w:cs="AGA Furat Regular" w:hint="cs"/>
          <w:sz w:val="36"/>
          <w:szCs w:val="36"/>
          <w:rtl/>
        </w:rPr>
        <w:t>الدُّعَاءِ</w:t>
      </w:r>
      <w:r w:rsidRPr="00734F31">
        <w:rPr>
          <w:rFonts w:ascii="Traditional Arabic" w:cs="AGA Furat Regular"/>
          <w:sz w:val="36"/>
          <w:szCs w:val="36"/>
          <w:rtl/>
        </w:rPr>
        <w:t xml:space="preserve"> </w:t>
      </w:r>
      <w:r w:rsidRPr="00734F31">
        <w:rPr>
          <w:rFonts w:ascii="Traditional Arabic" w:cs="AGA Furat Regular" w:hint="cs"/>
          <w:sz w:val="36"/>
          <w:szCs w:val="36"/>
          <w:rtl/>
        </w:rPr>
        <w:t>دُعَاءُ</w:t>
      </w:r>
      <w:r w:rsidRPr="00734F31">
        <w:rPr>
          <w:rFonts w:ascii="Traditional Arabic" w:cs="AGA Furat Regular"/>
          <w:sz w:val="36"/>
          <w:szCs w:val="36"/>
          <w:rtl/>
        </w:rPr>
        <w:t xml:space="preserve"> </w:t>
      </w:r>
      <w:r w:rsidRPr="00734F31">
        <w:rPr>
          <w:rFonts w:ascii="Traditional Arabic" w:cs="AGA Furat Regular" w:hint="cs"/>
          <w:sz w:val="36"/>
          <w:szCs w:val="36"/>
          <w:rtl/>
        </w:rPr>
        <w:t>يَوْمِ</w:t>
      </w:r>
      <w:r w:rsidRPr="00734F31">
        <w:rPr>
          <w:rFonts w:ascii="Traditional Arabic" w:cs="AGA Furat Regular"/>
          <w:sz w:val="36"/>
          <w:szCs w:val="36"/>
          <w:rtl/>
        </w:rPr>
        <w:t xml:space="preserve"> </w:t>
      </w:r>
      <w:r w:rsidRPr="00734F31">
        <w:rPr>
          <w:rFonts w:ascii="Traditional Arabic" w:cs="AGA Furat Regular" w:hint="cs"/>
          <w:sz w:val="36"/>
          <w:szCs w:val="36"/>
          <w:rtl/>
        </w:rPr>
        <w:t>عَرَفَةَ،</w:t>
      </w:r>
      <w:r w:rsidRPr="00734F31">
        <w:rPr>
          <w:rFonts w:ascii="Traditional Arabic" w:cs="AGA Furat Regular"/>
          <w:sz w:val="36"/>
          <w:szCs w:val="36"/>
          <w:rtl/>
        </w:rPr>
        <w:t xml:space="preserve"> </w:t>
      </w:r>
      <w:r w:rsidRPr="00734F31">
        <w:rPr>
          <w:rFonts w:ascii="Traditional Arabic" w:cs="AGA Furat Regular" w:hint="cs"/>
          <w:sz w:val="36"/>
          <w:szCs w:val="36"/>
          <w:rtl/>
        </w:rPr>
        <w:t>وَأَفْضَلُ</w:t>
      </w:r>
      <w:r w:rsidRPr="00734F31">
        <w:rPr>
          <w:rFonts w:ascii="Traditional Arabic" w:cs="AGA Furat Regular"/>
          <w:sz w:val="36"/>
          <w:szCs w:val="36"/>
          <w:rtl/>
        </w:rPr>
        <w:t xml:space="preserve"> </w:t>
      </w:r>
      <w:r w:rsidRPr="00734F31">
        <w:rPr>
          <w:rFonts w:ascii="Traditional Arabic" w:cs="AGA Furat Regular" w:hint="cs"/>
          <w:sz w:val="36"/>
          <w:szCs w:val="36"/>
          <w:rtl/>
        </w:rPr>
        <w:t>مَا</w:t>
      </w:r>
      <w:r w:rsidRPr="00734F31">
        <w:rPr>
          <w:rFonts w:ascii="Traditional Arabic" w:cs="AGA Furat Regular"/>
          <w:sz w:val="36"/>
          <w:szCs w:val="36"/>
          <w:rtl/>
        </w:rPr>
        <w:t xml:space="preserve"> </w:t>
      </w:r>
      <w:r w:rsidRPr="00734F31">
        <w:rPr>
          <w:rFonts w:ascii="Traditional Arabic" w:cs="AGA Furat Regular" w:hint="cs"/>
          <w:sz w:val="36"/>
          <w:szCs w:val="36"/>
          <w:rtl/>
        </w:rPr>
        <w:t>قُلْتُ</w:t>
      </w:r>
      <w:r w:rsidRPr="00734F31">
        <w:rPr>
          <w:rFonts w:ascii="Traditional Arabic" w:cs="AGA Furat Regular"/>
          <w:sz w:val="36"/>
          <w:szCs w:val="36"/>
          <w:rtl/>
        </w:rPr>
        <w:t xml:space="preserve"> </w:t>
      </w:r>
      <w:r w:rsidRPr="00734F31">
        <w:rPr>
          <w:rFonts w:ascii="Traditional Arabic" w:cs="AGA Furat Regular" w:hint="cs"/>
          <w:sz w:val="36"/>
          <w:szCs w:val="36"/>
          <w:rtl/>
        </w:rPr>
        <w:t>أَنَا</w:t>
      </w:r>
      <w:r w:rsidRPr="00734F31">
        <w:rPr>
          <w:rFonts w:ascii="Traditional Arabic" w:cs="AGA Furat Regular"/>
          <w:sz w:val="36"/>
          <w:szCs w:val="36"/>
          <w:rtl/>
        </w:rPr>
        <w:t xml:space="preserve"> </w:t>
      </w:r>
      <w:r w:rsidRPr="00734F31">
        <w:rPr>
          <w:rFonts w:ascii="Traditional Arabic" w:cs="AGA Furat Regular" w:hint="cs"/>
          <w:sz w:val="36"/>
          <w:szCs w:val="36"/>
          <w:rtl/>
        </w:rPr>
        <w:t>وَالنَّبِيُّونَ</w:t>
      </w:r>
      <w:r w:rsidRPr="00734F31">
        <w:rPr>
          <w:rFonts w:ascii="Traditional Arabic" w:cs="AGA Furat Regular"/>
          <w:sz w:val="36"/>
          <w:szCs w:val="36"/>
          <w:rtl/>
        </w:rPr>
        <w:t xml:space="preserve"> </w:t>
      </w:r>
      <w:r w:rsidRPr="00734F31">
        <w:rPr>
          <w:rFonts w:ascii="Traditional Arabic" w:cs="AGA Furat Regular" w:hint="cs"/>
          <w:sz w:val="36"/>
          <w:szCs w:val="36"/>
          <w:rtl/>
        </w:rPr>
        <w:t>مِنْ</w:t>
      </w:r>
      <w:r w:rsidRPr="00734F31">
        <w:rPr>
          <w:rFonts w:ascii="Traditional Arabic" w:cs="AGA Furat Regular"/>
          <w:sz w:val="36"/>
          <w:szCs w:val="36"/>
          <w:rtl/>
        </w:rPr>
        <w:t xml:space="preserve"> </w:t>
      </w:r>
      <w:r w:rsidRPr="00734F31">
        <w:rPr>
          <w:rFonts w:ascii="Traditional Arabic" w:cs="AGA Furat Regular" w:hint="cs"/>
          <w:sz w:val="36"/>
          <w:szCs w:val="36"/>
          <w:rtl/>
        </w:rPr>
        <w:t>قَبْلِي</w:t>
      </w:r>
      <w:r w:rsidRPr="00734F31">
        <w:rPr>
          <w:rFonts w:ascii="Traditional Arabic" w:cs="AGA Furat Regular"/>
          <w:sz w:val="36"/>
          <w:szCs w:val="36"/>
          <w:rtl/>
        </w:rPr>
        <w:t xml:space="preserve">: </w:t>
      </w:r>
      <w:r w:rsidRPr="00734F31">
        <w:rPr>
          <w:rFonts w:ascii="Traditional Arabic" w:cs="AGA Furat Regular" w:hint="cs"/>
          <w:sz w:val="36"/>
          <w:szCs w:val="36"/>
          <w:rtl/>
        </w:rPr>
        <w:t>لَا</w:t>
      </w:r>
      <w:r w:rsidRPr="00734F31">
        <w:rPr>
          <w:rFonts w:ascii="Traditional Arabic" w:cs="AGA Furat Regular"/>
          <w:sz w:val="36"/>
          <w:szCs w:val="36"/>
          <w:rtl/>
        </w:rPr>
        <w:t xml:space="preserve"> </w:t>
      </w:r>
      <w:r w:rsidRPr="00734F31">
        <w:rPr>
          <w:rFonts w:ascii="Traditional Arabic" w:cs="AGA Furat Regular" w:hint="cs"/>
          <w:sz w:val="36"/>
          <w:szCs w:val="36"/>
          <w:rtl/>
        </w:rPr>
        <w:t>إِلَهَ</w:t>
      </w:r>
      <w:r w:rsidRPr="00734F31">
        <w:rPr>
          <w:rFonts w:ascii="Traditional Arabic" w:cs="AGA Furat Regular"/>
          <w:sz w:val="36"/>
          <w:szCs w:val="36"/>
          <w:rtl/>
        </w:rPr>
        <w:t xml:space="preserve"> </w:t>
      </w:r>
      <w:r w:rsidRPr="00734F31">
        <w:rPr>
          <w:rFonts w:ascii="Traditional Arabic" w:cs="AGA Furat Regular" w:hint="cs"/>
          <w:sz w:val="36"/>
          <w:szCs w:val="36"/>
          <w:rtl/>
        </w:rPr>
        <w:t>إِلَّا</w:t>
      </w:r>
      <w:r w:rsidRPr="00734F31">
        <w:rPr>
          <w:rFonts w:ascii="Traditional Arabic" w:cs="AGA Furat Regular"/>
          <w:sz w:val="36"/>
          <w:szCs w:val="36"/>
          <w:rtl/>
        </w:rPr>
        <w:t xml:space="preserve"> </w:t>
      </w:r>
      <w:r w:rsidRPr="00734F31">
        <w:rPr>
          <w:rFonts w:ascii="Traditional Arabic" w:cs="AGA Furat Regular" w:hint="cs"/>
          <w:sz w:val="36"/>
          <w:szCs w:val="36"/>
          <w:rtl/>
        </w:rPr>
        <w:t>اللَّهُ</w:t>
      </w:r>
      <w:r w:rsidRPr="00734F31">
        <w:rPr>
          <w:rFonts w:ascii="Traditional Arabic" w:cs="AGA Furat Regular"/>
          <w:sz w:val="36"/>
          <w:szCs w:val="36"/>
          <w:rtl/>
        </w:rPr>
        <w:t xml:space="preserve"> </w:t>
      </w:r>
      <w:r w:rsidRPr="00734F31">
        <w:rPr>
          <w:rFonts w:ascii="Traditional Arabic" w:cs="AGA Furat Regular" w:hint="cs"/>
          <w:sz w:val="36"/>
          <w:szCs w:val="36"/>
          <w:rtl/>
        </w:rPr>
        <w:t>وَحْدَهُ</w:t>
      </w:r>
      <w:r w:rsidRPr="00734F31">
        <w:rPr>
          <w:rFonts w:ascii="Traditional Arabic" w:cs="AGA Furat Regular"/>
          <w:sz w:val="36"/>
          <w:szCs w:val="36"/>
          <w:rtl/>
        </w:rPr>
        <w:t xml:space="preserve"> </w:t>
      </w:r>
      <w:r w:rsidRPr="00734F31">
        <w:rPr>
          <w:rFonts w:ascii="Traditional Arabic" w:cs="AGA Furat Regular" w:hint="cs"/>
          <w:sz w:val="36"/>
          <w:szCs w:val="36"/>
          <w:rtl/>
        </w:rPr>
        <w:t>لَا</w:t>
      </w:r>
      <w:r w:rsidRPr="00734F31">
        <w:rPr>
          <w:rFonts w:ascii="Traditional Arabic" w:cs="AGA Furat Regular"/>
          <w:sz w:val="36"/>
          <w:szCs w:val="36"/>
          <w:rtl/>
        </w:rPr>
        <w:t xml:space="preserve"> </w:t>
      </w:r>
      <w:r w:rsidRPr="00734F31">
        <w:rPr>
          <w:rFonts w:ascii="Traditional Arabic" w:cs="AGA Furat Regular" w:hint="cs"/>
          <w:sz w:val="36"/>
          <w:szCs w:val="36"/>
          <w:rtl/>
        </w:rPr>
        <w:t>شَرِيكَ</w:t>
      </w:r>
      <w:r w:rsidRPr="00734F31">
        <w:rPr>
          <w:rFonts w:ascii="Traditional Arabic" w:cs="AGA Furat Regular"/>
          <w:sz w:val="36"/>
          <w:szCs w:val="36"/>
          <w:rtl/>
        </w:rPr>
        <w:t xml:space="preserve"> </w:t>
      </w:r>
      <w:r w:rsidRPr="00734F31">
        <w:rPr>
          <w:rFonts w:ascii="Traditional Arabic" w:cs="AGA Furat Regular" w:hint="cs"/>
          <w:sz w:val="36"/>
          <w:szCs w:val="36"/>
          <w:rtl/>
        </w:rPr>
        <w:t>لَهُ</w:t>
      </w:r>
      <w:r>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رواه </w:t>
      </w:r>
      <w:r>
        <w:rPr>
          <w:rFonts w:ascii="Simplified Arabic" w:hAnsi="Simplified Arabic" w:cs="Simplified Arabic" w:hint="cs"/>
          <w:sz w:val="32"/>
          <w:szCs w:val="32"/>
          <w:rtl/>
        </w:rPr>
        <w:t>مالك</w:t>
      </w:r>
      <w:r w:rsidRPr="00554E27">
        <w:rPr>
          <w:rFonts w:ascii="Simplified Arabic" w:hAnsi="Simplified Arabic" w:cs="Simplified Arabic" w:hint="cs"/>
          <w:sz w:val="32"/>
          <w:szCs w:val="32"/>
          <w:rtl/>
        </w:rPr>
        <w:t xml:space="preserve"> من حديث عبدالله بن </w:t>
      </w:r>
      <w:r>
        <w:rPr>
          <w:rFonts w:ascii="Simplified Arabic" w:hAnsi="Simplified Arabic" w:cs="Simplified Arabic" w:hint="cs"/>
          <w:sz w:val="32"/>
          <w:szCs w:val="32"/>
          <w:rtl/>
        </w:rPr>
        <w:t xml:space="preserve">كريز </w:t>
      </w:r>
      <w:r>
        <w:rPr>
          <w:rFonts w:ascii="Simplified Arabic" w:hAnsi="Simplified Arabic" w:cs="Simplified Arabic" w:hint="cs"/>
          <w:sz w:val="32"/>
          <w:szCs w:val="32"/>
        </w:rPr>
        <w:sym w:font="AGA Arabesque" w:char="F074"/>
      </w:r>
      <w:r>
        <w:rPr>
          <w:rFonts w:ascii="Simplified Arabic" w:hAnsi="Simplified Arabic" w:cs="Simplified Arabic" w:hint="cs"/>
          <w:sz w:val="32"/>
          <w:szCs w:val="32"/>
          <w:rtl/>
        </w:rPr>
        <w:t xml:space="preserve"> وحسنه</w:t>
      </w:r>
      <w:r w:rsidRPr="00554E27">
        <w:rPr>
          <w:rFonts w:ascii="Simplified Arabic" w:hAnsi="Simplified Arabic" w:cs="Simplified Arabic" w:hint="cs"/>
          <w:sz w:val="32"/>
          <w:szCs w:val="32"/>
          <w:rtl/>
        </w:rPr>
        <w:t xml:space="preserve"> الألباني.</w:t>
      </w:r>
    </w:p>
    <w:p w14:paraId="4FA386F4" w14:textId="77777777" w:rsidR="00734F31" w:rsidRPr="008831C5" w:rsidRDefault="00734F31" w:rsidP="00734F31">
      <w:pPr>
        <w:spacing w:before="70" w:after="70" w:line="240" w:lineRule="auto"/>
        <w:ind w:firstLine="454"/>
        <w:jc w:val="lowKashida"/>
        <w:rPr>
          <w:rFonts w:ascii="Simplified Arabic" w:hAnsi="Simplified Arabic" w:cs="Simplified Arabic"/>
          <w:sz w:val="10"/>
          <w:szCs w:val="10"/>
          <w:rtl/>
        </w:rPr>
      </w:pPr>
    </w:p>
    <w:p w14:paraId="03A2B10D" w14:textId="30B55A34" w:rsidR="002B26C4" w:rsidRPr="00554E27" w:rsidRDefault="002B26C4" w:rsidP="006D6DBF">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قال</w:t>
      </w:r>
      <w:proofErr w:type="gramEnd"/>
      <w:r w:rsidRPr="00554E27">
        <w:rPr>
          <w:rFonts w:ascii="Simplified Arabic" w:hAnsi="Simplified Arabic" w:cs="Simplified Arabic" w:hint="cs"/>
          <w:sz w:val="32"/>
          <w:szCs w:val="32"/>
          <w:rtl/>
        </w:rPr>
        <w:t xml:space="preserve"> </w:t>
      </w:r>
      <w:r w:rsidR="004D4194" w:rsidRPr="00554E27">
        <w:rPr>
          <w:rFonts w:ascii="Simplified Arabic" w:hAnsi="Simplified Arabic" w:cs="Simplified Arabic" w:hint="cs"/>
          <w:sz w:val="32"/>
          <w:szCs w:val="32"/>
        </w:rPr>
        <w:sym w:font="AGA Arabesque" w:char="F072"/>
      </w:r>
      <w:r w:rsidR="004D4194" w:rsidRPr="00554E27">
        <w:rPr>
          <w:rFonts w:ascii="Simplified Arabic" w:hAnsi="Simplified Arabic" w:cs="Simplified Arabic" w:hint="cs"/>
          <w:sz w:val="32"/>
          <w:szCs w:val="32"/>
          <w:rtl/>
        </w:rPr>
        <w:t xml:space="preserve"> ((</w:t>
      </w:r>
      <w:r w:rsidR="006D6DBF">
        <w:rPr>
          <w:rFonts w:ascii="Simplified Arabic" w:hAnsi="Simplified Arabic" w:cs="Simplified Arabic" w:hint="cs"/>
          <w:sz w:val="32"/>
          <w:szCs w:val="32"/>
          <w:rtl/>
        </w:rPr>
        <w:t xml:space="preserve"> </w:t>
      </w:r>
      <w:r w:rsidR="006D6DBF" w:rsidRPr="006D6DBF">
        <w:rPr>
          <w:rFonts w:ascii="Traditional Arabic" w:cs="AGA Furat Regular" w:hint="cs"/>
          <w:sz w:val="36"/>
          <w:szCs w:val="36"/>
          <w:rtl/>
        </w:rPr>
        <w:t>مَا</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مِنْ</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يَوْمٍ</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أَكْثَرَ</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مِنْ</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أَنْ</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يُعْتِقَ</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اللَّهُ</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فِيهِ</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عَبْدًا</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مِنَ</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النَّارِ</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مِنْ</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يَوْمِ</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عَرَفَةَ،</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وَإِنَّهُ</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لَيَدْنُو</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ثُمَّ</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يُبَاهِي</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الْمَلَائِكَةَ</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فَيَقُولُ</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مَا</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أَرَادَ</w:t>
      </w:r>
      <w:r w:rsidR="006D6DBF" w:rsidRPr="006D6DBF">
        <w:rPr>
          <w:rFonts w:ascii="Traditional Arabic" w:cs="AGA Furat Regular"/>
          <w:sz w:val="36"/>
          <w:szCs w:val="36"/>
          <w:rtl/>
        </w:rPr>
        <w:t xml:space="preserve"> </w:t>
      </w:r>
      <w:r w:rsidR="006D6DBF" w:rsidRPr="006D6DBF">
        <w:rPr>
          <w:rFonts w:ascii="Traditional Arabic" w:cs="AGA Furat Regular" w:hint="cs"/>
          <w:sz w:val="36"/>
          <w:szCs w:val="36"/>
          <w:rtl/>
        </w:rPr>
        <w:t>هَؤُلَاءِ؟</w:t>
      </w:r>
      <w:r w:rsidR="006D6DBF">
        <w:rPr>
          <w:rFonts w:ascii="Simplified Arabic" w:hAnsi="Simplified Arabic" w:cs="Simplified Arabic" w:hint="cs"/>
          <w:sz w:val="32"/>
          <w:szCs w:val="32"/>
          <w:rtl/>
        </w:rPr>
        <w:t xml:space="preserve"> </w:t>
      </w:r>
      <w:r w:rsidR="004D4194"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رواه مسلم من حديث عائشة </w:t>
      </w:r>
      <w:proofErr w:type="gramStart"/>
      <w:r w:rsidRPr="00554E27">
        <w:rPr>
          <w:rFonts w:ascii="Simplified Arabic" w:hAnsi="Simplified Arabic" w:cs="Simplified Arabic" w:hint="cs"/>
          <w:sz w:val="32"/>
          <w:szCs w:val="32"/>
          <w:rtl/>
        </w:rPr>
        <w:t>رضي</w:t>
      </w:r>
      <w:proofErr w:type="gramEnd"/>
      <w:r w:rsidRPr="00554E27">
        <w:rPr>
          <w:rFonts w:ascii="Simplified Arabic" w:hAnsi="Simplified Arabic" w:cs="Simplified Arabic" w:hint="cs"/>
          <w:sz w:val="32"/>
          <w:szCs w:val="32"/>
          <w:rtl/>
        </w:rPr>
        <w:t xml:space="preserve"> الله عنها.</w:t>
      </w:r>
    </w:p>
    <w:p w14:paraId="24F5C05D" w14:textId="33E36522" w:rsidR="002B26C4" w:rsidRDefault="002B26C4" w:rsidP="002B26C4">
      <w:pPr>
        <w:spacing w:before="70" w:after="70" w:line="240" w:lineRule="auto"/>
        <w:ind w:firstLine="454"/>
        <w:jc w:val="lowKashida"/>
        <w:rPr>
          <w:rFonts w:ascii="Simplified Arabic" w:hAnsi="Simplified Arabic" w:cs="Simplified Arabic" w:hint="cs"/>
          <w:sz w:val="32"/>
          <w:szCs w:val="32"/>
          <w:rtl/>
        </w:rPr>
      </w:pPr>
      <w:proofErr w:type="gramStart"/>
      <w:r w:rsidRPr="00554E27">
        <w:rPr>
          <w:rFonts w:ascii="Simplified Arabic" w:hAnsi="Simplified Arabic" w:cs="Simplified Arabic" w:hint="cs"/>
          <w:sz w:val="32"/>
          <w:szCs w:val="32"/>
          <w:rtl/>
        </w:rPr>
        <w:t>كل</w:t>
      </w:r>
      <w:proofErr w:type="gramEnd"/>
      <w:r w:rsidRPr="00554E27">
        <w:rPr>
          <w:rFonts w:ascii="Simplified Arabic" w:hAnsi="Simplified Arabic" w:cs="Simplified Arabic" w:hint="cs"/>
          <w:sz w:val="32"/>
          <w:szCs w:val="32"/>
          <w:rtl/>
        </w:rPr>
        <w:t xml:space="preserve"> هذه الأحاديث لم تأت بصيغة الجمع يوم عرفة، فدل على أنه يوم محدد معلوم من السنة</w:t>
      </w:r>
      <w:r w:rsidR="003D1C34">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الهجرية.</w:t>
      </w:r>
    </w:p>
    <w:p w14:paraId="068E2A0A" w14:textId="77777777" w:rsidR="003A5D54" w:rsidRDefault="003A5D54" w:rsidP="002B26C4">
      <w:pPr>
        <w:spacing w:before="70" w:after="70" w:line="240" w:lineRule="auto"/>
        <w:ind w:firstLine="454"/>
        <w:jc w:val="lowKashida"/>
        <w:rPr>
          <w:rFonts w:ascii="Simplified Arabic" w:hAnsi="Simplified Arabic" w:cs="Simplified Arabic" w:hint="cs"/>
          <w:sz w:val="32"/>
          <w:szCs w:val="32"/>
          <w:rtl/>
        </w:rPr>
      </w:pPr>
    </w:p>
    <w:p w14:paraId="16EF7004" w14:textId="77777777" w:rsidR="003A5D54" w:rsidRDefault="003A5D54" w:rsidP="002B26C4">
      <w:pPr>
        <w:spacing w:before="70" w:after="70" w:line="240" w:lineRule="auto"/>
        <w:ind w:firstLine="454"/>
        <w:jc w:val="lowKashida"/>
        <w:rPr>
          <w:rFonts w:ascii="Simplified Arabic" w:hAnsi="Simplified Arabic" w:cs="Simplified Arabic" w:hint="cs"/>
          <w:sz w:val="32"/>
          <w:szCs w:val="32"/>
          <w:rtl/>
        </w:rPr>
      </w:pPr>
    </w:p>
    <w:p w14:paraId="7AA90DA2" w14:textId="77777777" w:rsidR="003A5D54" w:rsidRDefault="003A5D54" w:rsidP="002B26C4">
      <w:pPr>
        <w:spacing w:before="70" w:after="70" w:line="240" w:lineRule="auto"/>
        <w:ind w:firstLine="454"/>
        <w:jc w:val="lowKashida"/>
        <w:rPr>
          <w:rFonts w:ascii="Simplified Arabic" w:hAnsi="Simplified Arabic" w:cs="Simplified Arabic" w:hint="cs"/>
          <w:sz w:val="32"/>
          <w:szCs w:val="32"/>
          <w:rtl/>
        </w:rPr>
      </w:pPr>
    </w:p>
    <w:p w14:paraId="3B9E1DB2" w14:textId="77777777" w:rsidR="008831C5" w:rsidRPr="003D1C34" w:rsidRDefault="008831C5" w:rsidP="003D1C34">
      <w:pPr>
        <w:spacing w:before="70" w:after="70" w:line="240" w:lineRule="auto"/>
        <w:jc w:val="lowKashida"/>
        <w:rPr>
          <w:rFonts w:ascii="Simplified Arabic" w:hAnsi="Simplified Arabic" w:cs="Simplified Arabic" w:hint="cs"/>
          <w:sz w:val="14"/>
          <w:szCs w:val="14"/>
          <w:rtl/>
        </w:rPr>
      </w:pPr>
    </w:p>
    <w:p w14:paraId="35AB9781" w14:textId="77777777" w:rsidR="003D1C34" w:rsidRPr="003A5D54" w:rsidRDefault="003D1C34" w:rsidP="003D1C34">
      <w:pPr>
        <w:spacing w:before="70" w:after="70" w:line="240" w:lineRule="auto"/>
        <w:jc w:val="lowKashida"/>
        <w:rPr>
          <w:rFonts w:ascii="Simplified Arabic" w:hAnsi="Simplified Arabic" w:cs="Simplified Arabic"/>
          <w:sz w:val="12"/>
          <w:szCs w:val="12"/>
          <w:rtl/>
        </w:rPr>
      </w:pPr>
    </w:p>
    <w:p w14:paraId="02E1648A"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97F88">
        <w:rPr>
          <w:rFonts w:ascii="Simplified Arabic" w:hAnsi="Simplified Arabic" w:cs="MCS Jeddah S_U normal." w:hint="cs"/>
          <w:color w:val="C00000"/>
          <w:sz w:val="32"/>
          <w:szCs w:val="32"/>
          <w:rtl/>
        </w:rPr>
        <w:t>العنصر</w:t>
      </w:r>
      <w:proofErr w:type="gramEnd"/>
      <w:r w:rsidRPr="00597F88">
        <w:rPr>
          <w:rFonts w:ascii="Simplified Arabic" w:hAnsi="Simplified Arabic" w:cs="MCS Jeddah S_U normal." w:hint="cs"/>
          <w:color w:val="C00000"/>
          <w:sz w:val="32"/>
          <w:szCs w:val="32"/>
          <w:rtl/>
        </w:rPr>
        <w:t xml:space="preserve"> الثامن</w:t>
      </w:r>
      <w:r w:rsidRPr="00554E27">
        <w:rPr>
          <w:rFonts w:ascii="Simplified Arabic" w:hAnsi="Simplified Arabic" w:cs="Simplified Arabic" w:hint="cs"/>
          <w:sz w:val="32"/>
          <w:szCs w:val="32"/>
          <w:rtl/>
        </w:rPr>
        <w:t>: المساواة بين الحاج وغير الحاج</w:t>
      </w:r>
    </w:p>
    <w:p w14:paraId="1BDAB0D1" w14:textId="1722C597" w:rsidR="002B26C4" w:rsidRPr="00554E27" w:rsidRDefault="002B26C4" w:rsidP="00640C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إن الله </w:t>
      </w:r>
      <w:r w:rsidR="004D4194" w:rsidRPr="00554E27">
        <w:rPr>
          <w:rFonts w:ascii="Simplified Arabic" w:hAnsi="Simplified Arabic" w:cs="Simplified Arabic" w:hint="cs"/>
          <w:sz w:val="32"/>
          <w:szCs w:val="32"/>
        </w:rPr>
        <w:sym w:font="AGA Arabesque" w:char="F055"/>
      </w:r>
      <w:r w:rsidR="004D4194"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أراد من غير الحاج أن يعيش حياة الحاج من تقلب في الطاعات المختلفة وشرع الله </w:t>
      </w:r>
      <w:r w:rsidR="00640CC4" w:rsidRPr="00554E27">
        <w:rPr>
          <w:rFonts w:ascii="Simplified Arabic" w:hAnsi="Simplified Arabic" w:cs="Simplified Arabic" w:hint="cs"/>
          <w:sz w:val="32"/>
          <w:szCs w:val="32"/>
        </w:rPr>
        <w:sym w:font="AGA Arabesque" w:char="F055"/>
      </w:r>
      <w:r w:rsidR="00640CC4"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من العبادات ما تطمئن به نفسه، من غير ابتداع في الدين، ومن تلك المعاني وال</w:t>
      </w:r>
      <w:r w:rsidR="00640CC4" w:rsidRPr="00554E27">
        <w:rPr>
          <w:rFonts w:ascii="Simplified Arabic" w:hAnsi="Simplified Arabic" w:cs="Simplified Arabic" w:hint="cs"/>
          <w:sz w:val="32"/>
          <w:szCs w:val="32"/>
          <w:rtl/>
        </w:rPr>
        <w:t>مساواة :</w:t>
      </w:r>
    </w:p>
    <w:p w14:paraId="3026CA40" w14:textId="5B229CED" w:rsidR="00640CC4" w:rsidRPr="00554E27" w:rsidRDefault="002B26C4" w:rsidP="00597F88">
      <w:pPr>
        <w:pStyle w:val="a3"/>
        <w:numPr>
          <w:ilvl w:val="0"/>
          <w:numId w:val="6"/>
        </w:numPr>
        <w:tabs>
          <w:tab w:val="left" w:pos="992"/>
        </w:tabs>
        <w:spacing w:before="70" w:after="70" w:line="240" w:lineRule="auto"/>
        <w:ind w:left="0" w:firstLine="454"/>
        <w:jc w:val="lowKashida"/>
        <w:rPr>
          <w:rFonts w:ascii="Simplified Arabic" w:hAnsi="Simplified Arabic" w:cs="Simplified Arabic"/>
          <w:sz w:val="32"/>
          <w:szCs w:val="32"/>
        </w:rPr>
      </w:pPr>
      <w:r w:rsidRPr="00554E27">
        <w:rPr>
          <w:rFonts w:ascii="Simplified Arabic" w:hAnsi="Simplified Arabic" w:cs="Simplified Arabic" w:hint="cs"/>
          <w:sz w:val="32"/>
          <w:szCs w:val="32"/>
          <w:rtl/>
        </w:rPr>
        <w:t xml:space="preserve">التلبية للحاج من </w:t>
      </w:r>
      <w:proofErr w:type="spellStart"/>
      <w:r w:rsidRPr="00554E27">
        <w:rPr>
          <w:rFonts w:ascii="Simplified Arabic" w:hAnsi="Simplified Arabic" w:cs="Simplified Arabic" w:hint="cs"/>
          <w:sz w:val="32"/>
          <w:szCs w:val="32"/>
          <w:rtl/>
        </w:rPr>
        <w:t>إهلاله</w:t>
      </w:r>
      <w:proofErr w:type="spellEnd"/>
      <w:r w:rsidRPr="00554E27">
        <w:rPr>
          <w:rFonts w:ascii="Simplified Arabic" w:hAnsi="Simplified Arabic" w:cs="Simplified Arabic" w:hint="cs"/>
          <w:sz w:val="32"/>
          <w:szCs w:val="32"/>
          <w:rtl/>
        </w:rPr>
        <w:t xml:space="preserve"> بالحج، وأكثر الناس في زماننا اليوم يأتون للحج في بداية شهر ذي الحجة وأما غير الحاج فشرع له  التكبير المطلق ثم المقيد، والتلبية والتكبير هي من الذكر التي رغب فيها النبي </w:t>
      </w:r>
      <w:r w:rsidR="00597F88" w:rsidRPr="00554E27">
        <w:rPr>
          <w:rFonts w:ascii="Simplified Arabic" w:hAnsi="Simplified Arabic" w:cs="Simplified Arabic" w:hint="cs"/>
          <w:sz w:val="32"/>
          <w:szCs w:val="32"/>
        </w:rPr>
        <w:sym w:font="AGA Arabesque" w:char="F072"/>
      </w:r>
      <w:r w:rsidR="00597F88">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فقال عن التلبية كما سئل عن أفضل الأعمال </w:t>
      </w:r>
      <w:r w:rsidR="00640CC4" w:rsidRPr="00554E27">
        <w:rPr>
          <w:rFonts w:ascii="Simplified Arabic" w:hAnsi="Simplified Arabic" w:cs="Simplified Arabic" w:hint="cs"/>
          <w:sz w:val="32"/>
          <w:szCs w:val="32"/>
          <w:rtl/>
        </w:rPr>
        <w:t>((</w:t>
      </w:r>
      <w:r w:rsidR="006D6DBF">
        <w:rPr>
          <w:rFonts w:ascii="Simplified Arabic" w:hAnsi="Simplified Arabic" w:cs="Simplified Arabic" w:hint="cs"/>
          <w:sz w:val="32"/>
          <w:szCs w:val="32"/>
          <w:rtl/>
        </w:rPr>
        <w:t xml:space="preserve"> </w:t>
      </w:r>
      <w:r w:rsidR="006D6DBF" w:rsidRPr="006D6DBF">
        <w:rPr>
          <w:rFonts w:ascii="Traditional Arabic" w:cs="AGA Furat Regular" w:hint="cs"/>
          <w:sz w:val="36"/>
          <w:szCs w:val="36"/>
          <w:rtl/>
        </w:rPr>
        <w:t>الْعَجُّ</w:t>
      </w:r>
      <w:r w:rsidR="006D6DBF" w:rsidRPr="006D6DBF">
        <w:rPr>
          <w:rFonts w:ascii="Traditional Arabic" w:cs="AGA Furat Regular"/>
          <w:sz w:val="36"/>
          <w:szCs w:val="36"/>
          <w:rtl/>
        </w:rPr>
        <w:t xml:space="preserve"> </w:t>
      </w:r>
      <w:proofErr w:type="spellStart"/>
      <w:r w:rsidR="006D6DBF" w:rsidRPr="006D6DBF">
        <w:rPr>
          <w:rFonts w:ascii="Traditional Arabic" w:cs="AGA Furat Regular" w:hint="cs"/>
          <w:sz w:val="36"/>
          <w:szCs w:val="36"/>
          <w:rtl/>
        </w:rPr>
        <w:t>وَالثَّجُّ</w:t>
      </w:r>
      <w:proofErr w:type="spellEnd"/>
      <w:r w:rsidR="006D6DBF">
        <w:rPr>
          <w:rFonts w:ascii="Simplified Arabic" w:hAnsi="Simplified Arabic" w:cs="Simplified Arabic" w:hint="cs"/>
          <w:sz w:val="32"/>
          <w:szCs w:val="32"/>
          <w:rtl/>
        </w:rPr>
        <w:t xml:space="preserve"> </w:t>
      </w:r>
      <w:r w:rsidR="00640CC4"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رواه الترمذي وغيره من حديث أبي بكر </w:t>
      </w:r>
      <w:r w:rsidR="00640CC4" w:rsidRPr="00554E27">
        <w:rPr>
          <w:rFonts w:ascii="Simplified Arabic" w:hAnsi="Simplified Arabic" w:cs="Simplified Arabic" w:hint="cs"/>
          <w:sz w:val="32"/>
          <w:szCs w:val="32"/>
        </w:rPr>
        <w:sym w:font="AGA Arabesque" w:char="F074"/>
      </w:r>
      <w:r w:rsidR="006D6DBF">
        <w:rPr>
          <w:rFonts w:ascii="Simplified Arabic" w:hAnsi="Simplified Arabic" w:cs="Simplified Arabic" w:hint="cs"/>
          <w:sz w:val="32"/>
          <w:szCs w:val="32"/>
          <w:rtl/>
        </w:rPr>
        <w:t xml:space="preserve"> وصححه الألباني.</w:t>
      </w:r>
    </w:p>
    <w:p w14:paraId="2FBDFBA0" w14:textId="4E7EA660" w:rsidR="002B26C4" w:rsidRPr="00554E27" w:rsidRDefault="002B26C4" w:rsidP="00A73C8D">
      <w:pPr>
        <w:pStyle w:val="a3"/>
        <w:spacing w:before="70" w:after="70" w:line="240" w:lineRule="auto"/>
        <w:ind w:left="454"/>
        <w:jc w:val="lowKashida"/>
        <w:rPr>
          <w:rFonts w:ascii="Simplified Arabic" w:hAnsi="Simplified Arabic" w:cs="Simplified Arabic"/>
          <w:sz w:val="32"/>
          <w:szCs w:val="32"/>
        </w:rPr>
      </w:pPr>
      <w:r w:rsidRPr="00554E27">
        <w:rPr>
          <w:rFonts w:ascii="Simplified Arabic" w:hAnsi="Simplified Arabic" w:cs="Simplified Arabic" w:hint="cs"/>
          <w:sz w:val="32"/>
          <w:szCs w:val="32"/>
          <w:rtl/>
        </w:rPr>
        <w:t xml:space="preserve">والعج هو رفع الصوت بالتلبية : وقال </w:t>
      </w:r>
      <w:r w:rsidR="00640CC4" w:rsidRPr="00554E27">
        <w:rPr>
          <w:rFonts w:ascii="Simplified Arabic" w:hAnsi="Simplified Arabic" w:cs="Simplified Arabic" w:hint="cs"/>
          <w:sz w:val="32"/>
          <w:szCs w:val="32"/>
        </w:rPr>
        <w:sym w:font="AGA Arabesque" w:char="F072"/>
      </w:r>
      <w:r w:rsidR="00640CC4"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عن فضل الذكر في هذه الأيام</w:t>
      </w:r>
      <w:r w:rsidR="00640CC4" w:rsidRPr="00554E27">
        <w:rPr>
          <w:rFonts w:ascii="Simplified Arabic" w:hAnsi="Simplified Arabic" w:cs="Simplified Arabic" w:hint="cs"/>
          <w:sz w:val="32"/>
          <w:szCs w:val="32"/>
          <w:rtl/>
        </w:rPr>
        <w:t xml:space="preserve"> ((</w:t>
      </w:r>
      <w:r w:rsidR="00A73C8D">
        <w:rPr>
          <w:rFonts w:ascii="Simplified Arabic" w:hAnsi="Simplified Arabic" w:cs="Simplified Arabic" w:hint="cs"/>
          <w:sz w:val="32"/>
          <w:szCs w:val="32"/>
          <w:rtl/>
        </w:rPr>
        <w:t xml:space="preserve"> </w:t>
      </w:r>
      <w:r w:rsidR="00A73C8D" w:rsidRPr="00A73C8D">
        <w:rPr>
          <w:rFonts w:ascii="Traditional Arabic" w:cs="AGA Furat Regular" w:hint="cs"/>
          <w:sz w:val="36"/>
          <w:szCs w:val="36"/>
          <w:rtl/>
        </w:rPr>
        <w:t>فَأَكْثِرُوا</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فِيهِنَّ</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مِنَ</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التَّهْلِيلِ،</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وَالتَّحْمِيدِ،</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وَالتَّكْبِيرِ</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وَالتَّسْبِيحِ</w:t>
      </w:r>
      <w:r w:rsidR="00640CC4" w:rsidRPr="00554E27">
        <w:rPr>
          <w:rFonts w:ascii="Simplified Arabic" w:hAnsi="Simplified Arabic" w:cs="Simplified Arabic" w:hint="cs"/>
          <w:sz w:val="32"/>
          <w:szCs w:val="32"/>
          <w:rtl/>
        </w:rPr>
        <w:t xml:space="preserve"> )) </w:t>
      </w:r>
      <w:r w:rsidRPr="00554E27">
        <w:rPr>
          <w:rFonts w:ascii="Simplified Arabic" w:hAnsi="Simplified Arabic" w:cs="Simplified Arabic" w:hint="cs"/>
          <w:sz w:val="32"/>
          <w:szCs w:val="32"/>
          <w:rtl/>
        </w:rPr>
        <w:t>رواه أحمد من حديث ابن عمر رضي الله عنهما وصححه الألباني.</w:t>
      </w:r>
    </w:p>
    <w:p w14:paraId="3D550486" w14:textId="1B36D473" w:rsidR="00696CF3" w:rsidRPr="005E1698" w:rsidRDefault="002B26C4" w:rsidP="005E1698">
      <w:pPr>
        <w:autoSpaceDE w:val="0"/>
        <w:autoSpaceDN w:val="0"/>
        <w:adjustRightInd w:val="0"/>
        <w:spacing w:after="0" w:line="240" w:lineRule="auto"/>
        <w:jc w:val="both"/>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أن الله جعل الذبح </w:t>
      </w:r>
      <w:r w:rsidR="00696CF3" w:rsidRPr="00554E27">
        <w:rPr>
          <w:rFonts w:ascii="Simplified Arabic" w:hAnsi="Simplified Arabic" w:cs="Simplified Arabic" w:hint="cs"/>
          <w:sz w:val="32"/>
          <w:szCs w:val="32"/>
          <w:rtl/>
        </w:rPr>
        <w:t xml:space="preserve">له من أعظم القربات حيث </w:t>
      </w:r>
      <w:r w:rsidR="005E1698">
        <w:rPr>
          <w:rFonts w:ascii="Simplified Arabic" w:hAnsi="Simplified Arabic" w:cs="Simplified Arabic" w:hint="cs"/>
          <w:sz w:val="32"/>
          <w:szCs w:val="32"/>
          <w:rtl/>
        </w:rPr>
        <w:t xml:space="preserve">قال تعالى </w:t>
      </w:r>
      <w:r w:rsidR="005E1698">
        <w:rPr>
          <w:rFonts w:ascii="Simplified Arabic" w:hAnsi="Simplified Arabic" w:cs="Simplified Arabic" w:hint="cs"/>
          <w:sz w:val="32"/>
          <w:szCs w:val="32"/>
        </w:rPr>
        <w:sym w:font="AGA Arabesque" w:char="F029"/>
      </w:r>
      <w:r w:rsidR="005E1698">
        <w:rPr>
          <w:rFonts w:ascii="Simplified Arabic" w:hAnsi="Simplified Arabic" w:cs="Simplified Arabic" w:hint="cs"/>
          <w:sz w:val="32"/>
          <w:szCs w:val="32"/>
          <w:rtl/>
        </w:rPr>
        <w:t xml:space="preserve"> </w:t>
      </w:r>
      <w:r w:rsidR="005E1698" w:rsidRPr="005E1698">
        <w:rPr>
          <w:rFonts w:ascii="Traditional Arabic" w:cs="Traditional Arabic" w:hint="cs"/>
          <w:b/>
          <w:bCs/>
          <w:color w:val="00B050"/>
          <w:sz w:val="36"/>
          <w:szCs w:val="36"/>
          <w:rtl/>
        </w:rPr>
        <w:t>قُلْ</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إِنَّ</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صَلَاتِي</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وَنُسُكِي</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وَمَحْيَايَ</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وَمَمَاتِي</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لِلَّهِ</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رَبِّ</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الْعَالَمِينَ</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 xml:space="preserve"> </w:t>
      </w:r>
      <w:r w:rsidR="005E1698">
        <w:rPr>
          <w:rFonts w:ascii="KFGQPC Uthman Taha Naskh" w:hAnsi="QCF2BSML" w:cs="KFGQPC Uthman Taha Naskh"/>
          <w:sz w:val="27"/>
          <w:szCs w:val="27"/>
        </w:rPr>
        <w:sym w:font="AGA Arabesque" w:char="F028"/>
      </w:r>
      <w:r w:rsidR="005E1698">
        <w:rPr>
          <w:rFonts w:ascii="KFGQPC Uthman Taha Naskh" w:hAnsi="QCF2BSML" w:cs="KFGQPC Uthman Taha Naskh" w:hint="cs"/>
          <w:sz w:val="27"/>
          <w:szCs w:val="27"/>
          <w:rtl/>
        </w:rPr>
        <w:t xml:space="preserve"> </w:t>
      </w:r>
      <w:r w:rsidR="00696CF3" w:rsidRPr="005E1698">
        <w:rPr>
          <w:rFonts w:ascii="KFGQPC Uthman Taha Naskh" w:hAnsi="QCF2BSML" w:cs="KFGQPC Uthman Taha Naskh"/>
          <w:sz w:val="27"/>
          <w:szCs w:val="27"/>
          <w:rtl/>
        </w:rPr>
        <w:t xml:space="preserve">الأنعام: </w:t>
      </w:r>
      <w:r w:rsidR="00696CF3" w:rsidRPr="005E1698">
        <w:rPr>
          <w:rFonts w:ascii="KFGQPC Uthman Taha Naskh" w:hAnsi="QCF2BSML" w:cs="KFGQPC Uthman Taha Naskh" w:hint="cs"/>
          <w:sz w:val="27"/>
          <w:szCs w:val="27"/>
          <w:rtl/>
        </w:rPr>
        <w:t xml:space="preserve"> </w:t>
      </w:r>
      <w:r w:rsidR="00696CF3" w:rsidRPr="005E1698">
        <w:rPr>
          <w:rFonts w:ascii="KFGQPC Uthman Taha Naskh" w:hAnsi="QCF2BSML" w:cs="KFGQPC Uthman Taha Naskh"/>
          <w:sz w:val="27"/>
          <w:szCs w:val="27"/>
          <w:rtl/>
        </w:rPr>
        <w:t>١٦٢</w:t>
      </w:r>
      <w:r w:rsidR="00696CF3" w:rsidRPr="005E1698">
        <w:rPr>
          <w:rFonts w:ascii="Simplified Arabic" w:hAnsi="Simplified Arabic" w:cs="Simplified Arabic" w:hint="cs"/>
          <w:sz w:val="32"/>
          <w:szCs w:val="32"/>
          <w:rtl/>
        </w:rPr>
        <w:t xml:space="preserve"> .</w:t>
      </w:r>
    </w:p>
    <w:p w14:paraId="3CA0F373" w14:textId="77777777" w:rsidR="00696CF3" w:rsidRPr="003A5D54" w:rsidRDefault="00696CF3" w:rsidP="00696CF3">
      <w:pPr>
        <w:pStyle w:val="a3"/>
        <w:spacing w:before="70" w:after="70" w:line="240" w:lineRule="auto"/>
        <w:ind w:left="454"/>
        <w:jc w:val="lowKashida"/>
        <w:rPr>
          <w:rFonts w:ascii="Simplified Arabic" w:hAnsi="Simplified Arabic" w:cs="Simplified Arabic"/>
          <w:sz w:val="18"/>
          <w:szCs w:val="18"/>
          <w:rtl/>
        </w:rPr>
      </w:pPr>
    </w:p>
    <w:p w14:paraId="2C8295BC" w14:textId="3BE6162C" w:rsidR="00C14C21" w:rsidRPr="00554E27" w:rsidRDefault="00640CC4" w:rsidP="008831C5">
      <w:pPr>
        <w:pStyle w:val="a3"/>
        <w:spacing w:before="70" w:after="70" w:line="240" w:lineRule="auto"/>
        <w:ind w:left="454"/>
        <w:jc w:val="both"/>
        <w:rPr>
          <w:rFonts w:ascii="Simplified Arabic" w:hAnsi="Simplified Arabic" w:cs="Simplified Arabic"/>
          <w:sz w:val="32"/>
          <w:szCs w:val="32"/>
          <w:rtl/>
        </w:rPr>
      </w:pPr>
      <w:r w:rsidRPr="00554E27">
        <w:rPr>
          <w:rFonts w:ascii="Simplified Arabic" w:hAnsi="Simplified Arabic" w:cs="Simplified Arabic" w:hint="cs"/>
          <w:sz w:val="32"/>
          <w:szCs w:val="32"/>
          <w:rtl/>
        </w:rPr>
        <w:t>وشرع وأوجب الهدي</w:t>
      </w:r>
      <w:r w:rsidR="002B26C4" w:rsidRPr="00554E27">
        <w:rPr>
          <w:rFonts w:ascii="Simplified Arabic" w:hAnsi="Simplified Arabic" w:cs="Simplified Arabic" w:hint="cs"/>
          <w:sz w:val="32"/>
          <w:szCs w:val="32"/>
          <w:rtl/>
        </w:rPr>
        <w:t xml:space="preserve"> ع</w:t>
      </w:r>
      <w:r w:rsidR="00C14C21" w:rsidRPr="00554E27">
        <w:rPr>
          <w:rFonts w:ascii="Simplified Arabic" w:hAnsi="Simplified Arabic" w:cs="Simplified Arabic" w:hint="cs"/>
          <w:sz w:val="32"/>
          <w:szCs w:val="32"/>
          <w:rtl/>
        </w:rPr>
        <w:t>لى القارن والمتمتع حيث</w:t>
      </w:r>
      <w:r w:rsidR="002B26C4" w:rsidRPr="00554E27">
        <w:rPr>
          <w:rFonts w:ascii="Simplified Arabic" w:hAnsi="Simplified Arabic" w:cs="Simplified Arabic" w:hint="cs"/>
          <w:sz w:val="32"/>
          <w:szCs w:val="32"/>
          <w:rtl/>
        </w:rPr>
        <w:t xml:space="preserve"> </w:t>
      </w:r>
      <w:r w:rsidR="005E1698">
        <w:rPr>
          <w:rFonts w:ascii="Simplified Arabic" w:hAnsi="Simplified Arabic" w:cs="Simplified Arabic" w:hint="cs"/>
          <w:sz w:val="32"/>
          <w:szCs w:val="32"/>
          <w:rtl/>
        </w:rPr>
        <w:t xml:space="preserve">قال تعالى </w:t>
      </w:r>
      <w:r w:rsidR="005E1698">
        <w:rPr>
          <w:rFonts w:ascii="Simplified Arabic" w:hAnsi="Simplified Arabic" w:cs="Simplified Arabic" w:hint="cs"/>
          <w:sz w:val="32"/>
          <w:szCs w:val="32"/>
        </w:rPr>
        <w:sym w:font="AGA Arabesque" w:char="F029"/>
      </w:r>
      <w:r w:rsidR="005E1698">
        <w:rPr>
          <w:rFonts w:ascii="Simplified Arabic" w:hAnsi="Simplified Arabic" w:cs="Simplified Arabic" w:hint="cs"/>
          <w:sz w:val="32"/>
          <w:szCs w:val="32"/>
          <w:rtl/>
        </w:rPr>
        <w:t xml:space="preserve"> </w:t>
      </w:r>
      <w:r w:rsidR="005E1698" w:rsidRPr="005E1698">
        <w:rPr>
          <w:rFonts w:ascii="Traditional Arabic" w:cs="Traditional Arabic" w:hint="cs"/>
          <w:b/>
          <w:bCs/>
          <w:color w:val="00B050"/>
          <w:sz w:val="36"/>
          <w:szCs w:val="36"/>
          <w:rtl/>
        </w:rPr>
        <w:t>فَمَنْ</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تَمَتَّعَ</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بِالْعُمْرَةِ</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إِلَى</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الْحَجِّ</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فَمَا</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اسْتَيْسَرَ</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مِنَ</w:t>
      </w:r>
      <w:r w:rsidR="005E1698" w:rsidRPr="005E1698">
        <w:rPr>
          <w:rFonts w:ascii="Traditional Arabic" w:cs="Traditional Arabic"/>
          <w:b/>
          <w:bCs/>
          <w:color w:val="00B050"/>
          <w:sz w:val="36"/>
          <w:szCs w:val="36"/>
          <w:rtl/>
        </w:rPr>
        <w:t xml:space="preserve"> </w:t>
      </w:r>
      <w:r w:rsidR="005E1698" w:rsidRPr="005E1698">
        <w:rPr>
          <w:rFonts w:ascii="Traditional Arabic" w:cs="Traditional Arabic" w:hint="cs"/>
          <w:b/>
          <w:bCs/>
          <w:color w:val="00B050"/>
          <w:sz w:val="36"/>
          <w:szCs w:val="36"/>
          <w:rtl/>
        </w:rPr>
        <w:t xml:space="preserve">الْهَدْيِ </w:t>
      </w:r>
      <w:r w:rsidR="005E1698">
        <w:rPr>
          <w:rFonts w:ascii="KFGQPC Uthman Taha Naskh" w:hAnsi="QCF2BSML" w:cs="KFGQPC Uthman Taha Naskh"/>
          <w:sz w:val="27"/>
          <w:szCs w:val="27"/>
        </w:rPr>
        <w:sym w:font="AGA Arabesque" w:char="F028"/>
      </w:r>
      <w:r w:rsidR="005E1698">
        <w:rPr>
          <w:rFonts w:ascii="KFGQPC Uthman Taha Naskh" w:hAnsi="QCF2BSML" w:cs="KFGQPC Uthman Taha Naskh" w:hint="cs"/>
          <w:sz w:val="27"/>
          <w:szCs w:val="27"/>
          <w:rtl/>
        </w:rPr>
        <w:t xml:space="preserve"> </w:t>
      </w:r>
      <w:r w:rsidR="00C14C21" w:rsidRPr="00554E27">
        <w:rPr>
          <w:rFonts w:ascii="KFGQPC Uthman Taha Naskh" w:hAnsi="QCF2BSML" w:cs="KFGQPC Uthman Taha Naskh"/>
          <w:sz w:val="32"/>
          <w:szCs w:val="32"/>
          <w:rtl/>
        </w:rPr>
        <w:t xml:space="preserve"> </w:t>
      </w:r>
      <w:r w:rsidR="00C14C21" w:rsidRPr="00554E27">
        <w:rPr>
          <w:rFonts w:ascii="KFGQPC Uthman Taha Naskh" w:hAnsi="QCF2BSML" w:cs="KFGQPC Uthman Taha Naskh"/>
          <w:sz w:val="24"/>
          <w:szCs w:val="24"/>
          <w:rtl/>
        </w:rPr>
        <w:t>البقرة: ١٩٦</w:t>
      </w:r>
      <w:r w:rsidR="00C14C21" w:rsidRPr="00554E27">
        <w:rPr>
          <w:rFonts w:ascii="Simplified Arabic" w:hAnsi="Simplified Arabic" w:cs="Simplified Arabic" w:hint="cs"/>
          <w:sz w:val="24"/>
          <w:szCs w:val="24"/>
          <w:rtl/>
        </w:rPr>
        <w:t xml:space="preserve"> </w:t>
      </w:r>
      <w:r w:rsidR="00C14C21" w:rsidRPr="00554E27">
        <w:rPr>
          <w:rFonts w:ascii="Simplified Arabic" w:hAnsi="Simplified Arabic" w:cs="Simplified Arabic" w:hint="cs"/>
          <w:sz w:val="32"/>
          <w:szCs w:val="32"/>
          <w:rtl/>
        </w:rPr>
        <w:t>.</w:t>
      </w:r>
    </w:p>
    <w:p w14:paraId="266AEE5C" w14:textId="4BCA5743" w:rsidR="002B26C4" w:rsidRPr="00554E27" w:rsidRDefault="002B26C4" w:rsidP="00696CF3">
      <w:pPr>
        <w:pStyle w:val="a3"/>
        <w:spacing w:before="70" w:after="70" w:line="240" w:lineRule="auto"/>
        <w:ind w:left="454"/>
        <w:jc w:val="lowKashida"/>
        <w:rPr>
          <w:rFonts w:ascii="Simplified Arabic" w:hAnsi="Simplified Arabic" w:cs="Simplified Arabic"/>
          <w:sz w:val="32"/>
          <w:szCs w:val="32"/>
        </w:rPr>
      </w:pPr>
      <w:r w:rsidRPr="00554E27">
        <w:rPr>
          <w:rFonts w:ascii="Simplified Arabic" w:hAnsi="Simplified Arabic" w:cs="Simplified Arabic" w:hint="cs"/>
          <w:sz w:val="32"/>
          <w:szCs w:val="32"/>
          <w:rtl/>
        </w:rPr>
        <w:t xml:space="preserve">ولا يجوز ذبحها قبل يوم </w:t>
      </w:r>
      <w:proofErr w:type="gramStart"/>
      <w:r w:rsidRPr="00554E27">
        <w:rPr>
          <w:rFonts w:ascii="Simplified Arabic" w:hAnsi="Simplified Arabic" w:cs="Simplified Arabic" w:hint="cs"/>
          <w:sz w:val="32"/>
          <w:szCs w:val="32"/>
          <w:rtl/>
        </w:rPr>
        <w:t>العيد .</w:t>
      </w:r>
      <w:proofErr w:type="gramEnd"/>
      <w:r w:rsidRPr="00554E27">
        <w:rPr>
          <w:rFonts w:ascii="Simplified Arabic" w:hAnsi="Simplified Arabic" w:cs="Simplified Arabic" w:hint="cs"/>
          <w:sz w:val="32"/>
          <w:szCs w:val="32"/>
          <w:rtl/>
        </w:rPr>
        <w:t xml:space="preserve"> وين</w:t>
      </w:r>
      <w:r w:rsidR="00640CC4" w:rsidRPr="00554E27">
        <w:rPr>
          <w:rFonts w:ascii="Simplified Arabic" w:hAnsi="Simplified Arabic" w:cs="Simplified Arabic" w:hint="cs"/>
          <w:sz w:val="32"/>
          <w:szCs w:val="32"/>
          <w:rtl/>
        </w:rPr>
        <w:t>تهي وقت الذبح مغرب الثالث</w:t>
      </w:r>
      <w:r w:rsidRPr="00554E27">
        <w:rPr>
          <w:rFonts w:ascii="Simplified Arabic" w:hAnsi="Simplified Arabic" w:cs="Simplified Arabic" w:hint="cs"/>
          <w:sz w:val="32"/>
          <w:szCs w:val="32"/>
          <w:rtl/>
        </w:rPr>
        <w:t xml:space="preserve"> عشر من ذي الحجة. </w:t>
      </w:r>
    </w:p>
    <w:p w14:paraId="6F4712F7"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وشرع</w:t>
      </w:r>
      <w:proofErr w:type="gramEnd"/>
      <w:r w:rsidRPr="00554E27">
        <w:rPr>
          <w:rFonts w:ascii="Simplified Arabic" w:hAnsi="Simplified Arabic" w:cs="Simplified Arabic" w:hint="cs"/>
          <w:sz w:val="32"/>
          <w:szCs w:val="32"/>
          <w:rtl/>
        </w:rPr>
        <w:t xml:space="preserve"> لغير الحاج الأضحية، التي لا يجوز ذبحها قبل يوم العيد، وينتهي وقت ذبحها مع وقت الهدي. </w:t>
      </w:r>
    </w:p>
    <w:p w14:paraId="14AF7BE1" w14:textId="5C557335" w:rsidR="002B26C4" w:rsidRPr="00554E27" w:rsidRDefault="002B26C4" w:rsidP="00A73C8D">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عن ابن عمر رضي الله عنهما قال </w:t>
      </w:r>
      <w:r w:rsidR="00274985" w:rsidRPr="00554E27">
        <w:rPr>
          <w:rFonts w:ascii="Simplified Arabic" w:hAnsi="Simplified Arabic" w:cs="Simplified Arabic" w:hint="cs"/>
          <w:sz w:val="32"/>
          <w:szCs w:val="32"/>
          <w:rtl/>
        </w:rPr>
        <w:t>((</w:t>
      </w:r>
      <w:r w:rsidR="00A73C8D">
        <w:rPr>
          <w:rFonts w:ascii="Simplified Arabic" w:hAnsi="Simplified Arabic" w:cs="Simplified Arabic" w:hint="cs"/>
          <w:sz w:val="32"/>
          <w:szCs w:val="32"/>
          <w:rtl/>
        </w:rPr>
        <w:t xml:space="preserve"> </w:t>
      </w:r>
      <w:r w:rsidR="00A73C8D" w:rsidRPr="00A73C8D">
        <w:rPr>
          <w:rFonts w:ascii="Traditional Arabic" w:cs="AGA Furat Regular" w:hint="cs"/>
          <w:sz w:val="36"/>
          <w:szCs w:val="36"/>
          <w:rtl/>
        </w:rPr>
        <w:t>أَقَامَ</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رَسُولُ</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اللَّهِ</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Pr>
        <w:sym w:font="AGA Arabesque" w:char="F072"/>
      </w:r>
      <w:r w:rsidR="00A73C8D" w:rsidRPr="00A73C8D">
        <w:rPr>
          <w:rFonts w:ascii="Traditional Arabic" w:cs="AGA Furat Regular" w:hint="cs"/>
          <w:sz w:val="36"/>
          <w:szCs w:val="36"/>
          <w:rtl/>
        </w:rPr>
        <w:t xml:space="preserve"> بِالْمَدِينَةِ</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عَشْرَ</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سِنِينَ</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يُضَحِّي</w:t>
      </w:r>
      <w:r w:rsidR="00A73C8D">
        <w:rPr>
          <w:rFonts w:ascii="Simplified Arabic" w:hAnsi="Simplified Arabic" w:cs="Simplified Arabic" w:hint="cs"/>
          <w:sz w:val="32"/>
          <w:szCs w:val="32"/>
          <w:rtl/>
        </w:rPr>
        <w:t xml:space="preserve"> </w:t>
      </w:r>
      <w:r w:rsidR="00274985"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رواه الترمذي</w:t>
      </w:r>
      <w:r w:rsidR="00A73C8D">
        <w:rPr>
          <w:rFonts w:ascii="Simplified Arabic" w:hAnsi="Simplified Arabic" w:cs="Simplified Arabic" w:hint="cs"/>
          <w:sz w:val="32"/>
          <w:szCs w:val="32"/>
          <w:rtl/>
        </w:rPr>
        <w:t xml:space="preserve"> وحسنه الألباني</w:t>
      </w:r>
      <w:r w:rsidRPr="00554E27">
        <w:rPr>
          <w:rFonts w:ascii="Simplified Arabic" w:hAnsi="Simplified Arabic" w:cs="Simplified Arabic" w:hint="cs"/>
          <w:sz w:val="32"/>
          <w:szCs w:val="32"/>
          <w:rtl/>
        </w:rPr>
        <w:t>.</w:t>
      </w:r>
    </w:p>
    <w:p w14:paraId="3EE20A45" w14:textId="34CEFF5F" w:rsidR="009E0EA5" w:rsidRPr="00554E27" w:rsidRDefault="002B26C4" w:rsidP="00597F88">
      <w:pPr>
        <w:pStyle w:val="a3"/>
        <w:numPr>
          <w:ilvl w:val="0"/>
          <w:numId w:val="6"/>
        </w:numPr>
        <w:tabs>
          <w:tab w:val="left" w:pos="992"/>
        </w:tabs>
        <w:spacing w:before="70" w:after="70" w:line="240" w:lineRule="auto"/>
        <w:ind w:left="0"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الأكل</w:t>
      </w:r>
      <w:proofErr w:type="gramEnd"/>
      <w:r w:rsidRPr="00554E27">
        <w:rPr>
          <w:rFonts w:ascii="Simplified Arabic" w:hAnsi="Simplified Arabic" w:cs="Simplified Arabic" w:hint="cs"/>
          <w:sz w:val="32"/>
          <w:szCs w:val="32"/>
          <w:rtl/>
        </w:rPr>
        <w:t xml:space="preserve"> من الهدي والأضحية مساواة بين الحاج وغير الحاج، كما قال تعالى عن</w:t>
      </w:r>
      <w:r w:rsidR="000C7519">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الهدي </w:t>
      </w:r>
      <w:r w:rsidR="00AB5C38">
        <w:rPr>
          <w:rFonts w:ascii="Simplified Arabic" w:hAnsi="Simplified Arabic" w:cs="Simplified Arabic" w:hint="cs"/>
          <w:sz w:val="32"/>
          <w:szCs w:val="32"/>
        </w:rPr>
        <w:sym w:font="AGA Arabesque" w:char="F029"/>
      </w:r>
      <w:r w:rsidR="00AB5C38">
        <w:rPr>
          <w:rFonts w:ascii="Simplified Arabic" w:hAnsi="Simplified Arabic" w:cs="Simplified Arabic" w:hint="cs"/>
          <w:sz w:val="32"/>
          <w:szCs w:val="32"/>
          <w:rtl/>
        </w:rPr>
        <w:t xml:space="preserve"> </w:t>
      </w:r>
      <w:r w:rsidR="00AB5C38" w:rsidRPr="00AB5C38">
        <w:rPr>
          <w:rFonts w:ascii="Traditional Arabic" w:cs="Traditional Arabic" w:hint="cs"/>
          <w:b/>
          <w:bCs/>
          <w:color w:val="00B050"/>
          <w:sz w:val="36"/>
          <w:szCs w:val="36"/>
          <w:rtl/>
        </w:rPr>
        <w:t>فَكُلُوا</w:t>
      </w:r>
      <w:r w:rsidR="00AB5C38" w:rsidRPr="00AB5C38">
        <w:rPr>
          <w:rFonts w:ascii="Traditional Arabic" w:cs="Traditional Arabic"/>
          <w:b/>
          <w:bCs/>
          <w:color w:val="00B050"/>
          <w:sz w:val="36"/>
          <w:szCs w:val="36"/>
          <w:rtl/>
        </w:rPr>
        <w:t xml:space="preserve"> </w:t>
      </w:r>
      <w:r w:rsidR="00AB5C38" w:rsidRPr="00AB5C38">
        <w:rPr>
          <w:rFonts w:ascii="Traditional Arabic" w:cs="Traditional Arabic" w:hint="cs"/>
          <w:b/>
          <w:bCs/>
          <w:color w:val="00B050"/>
          <w:sz w:val="36"/>
          <w:szCs w:val="36"/>
          <w:rtl/>
        </w:rPr>
        <w:t>مِنْهَا</w:t>
      </w:r>
      <w:r w:rsidR="00AB5C38" w:rsidRPr="00AB5C38">
        <w:rPr>
          <w:rFonts w:ascii="Traditional Arabic" w:cs="Traditional Arabic"/>
          <w:b/>
          <w:bCs/>
          <w:color w:val="00B050"/>
          <w:sz w:val="36"/>
          <w:szCs w:val="36"/>
          <w:rtl/>
        </w:rPr>
        <w:t xml:space="preserve"> </w:t>
      </w:r>
      <w:r w:rsidR="00AB5C38" w:rsidRPr="00AB5C38">
        <w:rPr>
          <w:rFonts w:ascii="Traditional Arabic" w:cs="Traditional Arabic" w:hint="cs"/>
          <w:b/>
          <w:bCs/>
          <w:color w:val="00B050"/>
          <w:sz w:val="36"/>
          <w:szCs w:val="36"/>
          <w:rtl/>
        </w:rPr>
        <w:t>وَأَطْعِمُوا</w:t>
      </w:r>
      <w:r w:rsidR="00AB5C38" w:rsidRPr="00AB5C38">
        <w:rPr>
          <w:rFonts w:ascii="Traditional Arabic" w:cs="Traditional Arabic"/>
          <w:b/>
          <w:bCs/>
          <w:color w:val="00B050"/>
          <w:sz w:val="36"/>
          <w:szCs w:val="36"/>
          <w:rtl/>
        </w:rPr>
        <w:t xml:space="preserve"> </w:t>
      </w:r>
      <w:r w:rsidR="00AB5C38" w:rsidRPr="00AB5C38">
        <w:rPr>
          <w:rFonts w:ascii="Traditional Arabic" w:cs="Traditional Arabic" w:hint="cs"/>
          <w:b/>
          <w:bCs/>
          <w:color w:val="00B050"/>
          <w:sz w:val="36"/>
          <w:szCs w:val="36"/>
          <w:rtl/>
        </w:rPr>
        <w:t>الْبَائِسَ</w:t>
      </w:r>
      <w:r w:rsidR="00AB5C38" w:rsidRPr="00AB5C38">
        <w:rPr>
          <w:rFonts w:ascii="Traditional Arabic" w:cs="Traditional Arabic"/>
          <w:b/>
          <w:bCs/>
          <w:color w:val="00B050"/>
          <w:sz w:val="36"/>
          <w:szCs w:val="36"/>
          <w:rtl/>
        </w:rPr>
        <w:t xml:space="preserve"> </w:t>
      </w:r>
      <w:r w:rsidR="00AB5C38" w:rsidRPr="00AB5C38">
        <w:rPr>
          <w:rFonts w:ascii="Traditional Arabic" w:cs="Traditional Arabic" w:hint="cs"/>
          <w:b/>
          <w:bCs/>
          <w:color w:val="00B050"/>
          <w:sz w:val="36"/>
          <w:szCs w:val="36"/>
          <w:rtl/>
        </w:rPr>
        <w:t>الْفَقِيرَ</w:t>
      </w:r>
      <w:r w:rsidR="00AB5C38">
        <w:rPr>
          <w:rFonts w:ascii="Traditional Arabic" w:cs="Traditional Arabic"/>
          <w:b/>
          <w:bCs/>
          <w:color w:val="000080"/>
          <w:sz w:val="44"/>
          <w:szCs w:val="44"/>
          <w:rtl/>
        </w:rPr>
        <w:t xml:space="preserve"> </w:t>
      </w:r>
      <w:r w:rsidR="00AB5C38">
        <w:rPr>
          <w:rFonts w:ascii="KFGQPC Uthman Taha Naskh" w:hAnsi="QCF2BSML" w:cs="KFGQPC Uthman Taha Naskh"/>
          <w:sz w:val="27"/>
          <w:szCs w:val="27"/>
        </w:rPr>
        <w:sym w:font="AGA Arabesque" w:char="F028"/>
      </w:r>
      <w:r w:rsidR="00AB5C38">
        <w:rPr>
          <w:rFonts w:ascii="KFGQPC Uthman Taha Naskh" w:hAnsi="QCF2BSML" w:cs="KFGQPC Uthman Taha Naskh" w:hint="cs"/>
          <w:sz w:val="27"/>
          <w:szCs w:val="27"/>
          <w:rtl/>
        </w:rPr>
        <w:t xml:space="preserve"> </w:t>
      </w:r>
      <w:r w:rsidR="009E0EA5" w:rsidRPr="00554E27">
        <w:rPr>
          <w:rFonts w:ascii="KFGQPC Uthman Taha Naskh" w:hAnsi="QCF2BSML" w:cs="KFGQPC Uthman Taha Naskh"/>
          <w:sz w:val="27"/>
          <w:szCs w:val="27"/>
          <w:rtl/>
        </w:rPr>
        <w:t>الحج: ٢٨</w:t>
      </w:r>
    </w:p>
    <w:p w14:paraId="1637FFD3" w14:textId="77777777" w:rsidR="009E0EA5" w:rsidRPr="008831C5" w:rsidRDefault="009E0EA5" w:rsidP="00597F88">
      <w:pPr>
        <w:tabs>
          <w:tab w:val="left" w:pos="992"/>
        </w:tabs>
        <w:spacing w:before="70" w:after="70" w:line="240" w:lineRule="auto"/>
        <w:jc w:val="lowKashida"/>
        <w:rPr>
          <w:rFonts w:ascii="Simplified Arabic" w:hAnsi="Simplified Arabic" w:cs="Simplified Arabic"/>
          <w:sz w:val="12"/>
          <w:szCs w:val="12"/>
        </w:rPr>
      </w:pPr>
    </w:p>
    <w:p w14:paraId="6B0CA83C" w14:textId="59EB2728" w:rsidR="00274985" w:rsidRPr="00A73C8D" w:rsidRDefault="00274985" w:rsidP="00597F88">
      <w:pPr>
        <w:tabs>
          <w:tab w:val="left" w:pos="992"/>
        </w:tabs>
        <w:autoSpaceDE w:val="0"/>
        <w:autoSpaceDN w:val="0"/>
        <w:adjustRightInd w:val="0"/>
        <w:spacing w:after="0" w:line="240" w:lineRule="auto"/>
        <w:jc w:val="both"/>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  </w:t>
      </w:r>
      <w:proofErr w:type="gramStart"/>
      <w:r w:rsidR="002B26C4" w:rsidRPr="00554E27">
        <w:rPr>
          <w:rFonts w:ascii="Simplified Arabic" w:hAnsi="Simplified Arabic" w:cs="Simplified Arabic" w:hint="cs"/>
          <w:sz w:val="32"/>
          <w:szCs w:val="32"/>
          <w:rtl/>
        </w:rPr>
        <w:t>وقال</w:t>
      </w:r>
      <w:proofErr w:type="gramEnd"/>
      <w:r w:rsidR="002B26C4"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Pr>
        <w:sym w:font="AGA Arabesque" w:char="F072"/>
      </w:r>
      <w:r w:rsidRPr="00554E27">
        <w:rPr>
          <w:rFonts w:ascii="Simplified Arabic" w:hAnsi="Simplified Arabic" w:cs="Simplified Arabic" w:hint="cs"/>
          <w:sz w:val="32"/>
          <w:szCs w:val="32"/>
          <w:rtl/>
        </w:rPr>
        <w:t xml:space="preserve"> </w:t>
      </w:r>
      <w:r w:rsidR="002B26C4" w:rsidRPr="00554E27">
        <w:rPr>
          <w:rFonts w:ascii="Simplified Arabic" w:hAnsi="Simplified Arabic" w:cs="Simplified Arabic" w:hint="cs"/>
          <w:sz w:val="32"/>
          <w:szCs w:val="32"/>
          <w:rtl/>
        </w:rPr>
        <w:t>عن الأضحية</w:t>
      </w:r>
      <w:r w:rsidRPr="00554E27">
        <w:rPr>
          <w:rFonts w:ascii="Simplified Arabic" w:hAnsi="Simplified Arabic" w:cs="Simplified Arabic" w:hint="cs"/>
          <w:sz w:val="32"/>
          <w:szCs w:val="32"/>
          <w:rtl/>
        </w:rPr>
        <w:t xml:space="preserve"> ((</w:t>
      </w:r>
      <w:r w:rsidR="00A73C8D">
        <w:rPr>
          <w:rFonts w:ascii="Simplified Arabic" w:hAnsi="Simplified Arabic" w:cs="Simplified Arabic" w:hint="cs"/>
          <w:sz w:val="32"/>
          <w:szCs w:val="32"/>
          <w:rtl/>
        </w:rPr>
        <w:t xml:space="preserve"> </w:t>
      </w:r>
      <w:r w:rsidR="00A73C8D" w:rsidRPr="00A73C8D">
        <w:rPr>
          <w:rFonts w:ascii="Traditional Arabic" w:cs="AGA Furat Regular" w:hint="cs"/>
          <w:sz w:val="36"/>
          <w:szCs w:val="36"/>
          <w:rtl/>
        </w:rPr>
        <w:t>إِذَا</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ضَحَّى</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أَحَدُكُمْ</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فَلْيَأْكُلْ</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مِنْ</w:t>
      </w:r>
      <w:r w:rsidR="00A73C8D" w:rsidRPr="00A73C8D">
        <w:rPr>
          <w:rFonts w:ascii="Traditional Arabic" w:cs="AGA Furat Regular"/>
          <w:sz w:val="36"/>
          <w:szCs w:val="36"/>
          <w:rtl/>
        </w:rPr>
        <w:t xml:space="preserve"> </w:t>
      </w:r>
      <w:r w:rsidR="00A73C8D" w:rsidRPr="00A73C8D">
        <w:rPr>
          <w:rFonts w:ascii="Traditional Arabic" w:cs="AGA Furat Regular" w:hint="cs"/>
          <w:sz w:val="36"/>
          <w:szCs w:val="36"/>
          <w:rtl/>
        </w:rPr>
        <w:t>أُضْحِيَّتِهِ</w:t>
      </w:r>
      <w:r w:rsidR="00A73C8D">
        <w:rPr>
          <w:rFonts w:ascii="Traditional Arabic" w:cs="Traditional Arabic" w:hint="cs"/>
          <w:b/>
          <w:bCs/>
          <w:color w:val="000080"/>
          <w:sz w:val="44"/>
          <w:szCs w:val="44"/>
          <w:rtl/>
        </w:rPr>
        <w:t xml:space="preserve"> </w:t>
      </w:r>
      <w:r w:rsidRPr="00A73C8D">
        <w:rPr>
          <w:rFonts w:ascii="Simplified Arabic" w:hAnsi="Simplified Arabic" w:cs="Simplified Arabic" w:hint="cs"/>
          <w:sz w:val="32"/>
          <w:szCs w:val="32"/>
          <w:rtl/>
        </w:rPr>
        <w:t>))</w:t>
      </w:r>
      <w:r w:rsidR="002B26C4" w:rsidRPr="00A73C8D">
        <w:rPr>
          <w:rFonts w:ascii="Simplified Arabic" w:hAnsi="Simplified Arabic" w:cs="Simplified Arabic" w:hint="cs"/>
          <w:sz w:val="32"/>
          <w:szCs w:val="32"/>
          <w:rtl/>
        </w:rPr>
        <w:t xml:space="preserve"> </w:t>
      </w:r>
      <w:r w:rsidR="00A73C8D">
        <w:rPr>
          <w:rFonts w:ascii="Simplified Arabic" w:hAnsi="Simplified Arabic" w:cs="Simplified Arabic" w:hint="cs"/>
          <w:sz w:val="32"/>
          <w:szCs w:val="32"/>
          <w:rtl/>
        </w:rPr>
        <w:t>رواه أحمد من حديث أبي</w:t>
      </w:r>
      <w:r w:rsidR="00597F88">
        <w:rPr>
          <w:rFonts w:ascii="Simplified Arabic" w:hAnsi="Simplified Arabic" w:cs="Simplified Arabic" w:hint="cs"/>
          <w:sz w:val="32"/>
          <w:szCs w:val="32"/>
          <w:rtl/>
        </w:rPr>
        <w:t xml:space="preserve">                </w:t>
      </w:r>
      <w:r w:rsidR="00A73C8D">
        <w:rPr>
          <w:rFonts w:ascii="Simplified Arabic" w:hAnsi="Simplified Arabic" w:cs="Simplified Arabic" w:hint="cs"/>
          <w:sz w:val="32"/>
          <w:szCs w:val="32"/>
          <w:rtl/>
        </w:rPr>
        <w:t xml:space="preserve"> هريرة</w:t>
      </w:r>
      <w:r w:rsidR="002E0DC6">
        <w:rPr>
          <w:rFonts w:ascii="Simplified Arabic" w:hAnsi="Simplified Arabic" w:cs="Simplified Arabic" w:hint="cs"/>
          <w:sz w:val="32"/>
          <w:szCs w:val="32"/>
          <w:rtl/>
        </w:rPr>
        <w:t xml:space="preserve"> </w:t>
      </w:r>
      <w:r w:rsidR="002E0DC6">
        <w:rPr>
          <w:rFonts w:ascii="Simplified Arabic" w:hAnsi="Simplified Arabic" w:cs="Simplified Arabic" w:hint="cs"/>
          <w:sz w:val="32"/>
          <w:szCs w:val="32"/>
        </w:rPr>
        <w:sym w:font="AGA Arabesque" w:char="F074"/>
      </w:r>
      <w:r w:rsidR="00A73C8D">
        <w:rPr>
          <w:rFonts w:ascii="Simplified Arabic" w:hAnsi="Simplified Arabic" w:cs="Simplified Arabic" w:hint="cs"/>
          <w:sz w:val="32"/>
          <w:szCs w:val="32"/>
          <w:rtl/>
        </w:rPr>
        <w:t xml:space="preserve"> </w:t>
      </w:r>
      <w:r w:rsidR="00A73C8D" w:rsidRPr="00A73C8D">
        <w:rPr>
          <w:rFonts w:ascii="Simplified Arabic" w:hAnsi="Simplified Arabic" w:cs="Simplified Arabic" w:hint="cs"/>
          <w:sz w:val="32"/>
          <w:szCs w:val="32"/>
          <w:rtl/>
        </w:rPr>
        <w:t>وصححه الألباني في السلسلة</w:t>
      </w:r>
      <w:r w:rsidR="00A73C8D" w:rsidRPr="00A73C8D">
        <w:rPr>
          <w:rFonts w:ascii="Simplified Arabic" w:hAnsi="Simplified Arabic" w:cs="Simplified Arabic"/>
          <w:sz w:val="32"/>
          <w:szCs w:val="32"/>
          <w:rtl/>
        </w:rPr>
        <w:t xml:space="preserve"> </w:t>
      </w:r>
      <w:r w:rsidR="00A73C8D" w:rsidRPr="00A73C8D">
        <w:rPr>
          <w:rFonts w:ascii="Simplified Arabic" w:hAnsi="Simplified Arabic" w:cs="Simplified Arabic" w:hint="cs"/>
          <w:sz w:val="32"/>
          <w:szCs w:val="32"/>
          <w:rtl/>
        </w:rPr>
        <w:t>الصحيحة</w:t>
      </w:r>
      <w:r w:rsidR="00A73C8D" w:rsidRPr="00A73C8D">
        <w:rPr>
          <w:rFonts w:ascii="Simplified Arabic" w:hAnsi="Simplified Arabic" w:cs="Simplified Arabic"/>
          <w:sz w:val="32"/>
          <w:szCs w:val="32"/>
          <w:rtl/>
        </w:rPr>
        <w:t xml:space="preserve"> 3563</w:t>
      </w:r>
      <w:r w:rsidR="002B26C4" w:rsidRPr="00A73C8D">
        <w:rPr>
          <w:rFonts w:ascii="Simplified Arabic" w:hAnsi="Simplified Arabic" w:cs="Simplified Arabic" w:hint="cs"/>
          <w:sz w:val="32"/>
          <w:szCs w:val="32"/>
          <w:rtl/>
        </w:rPr>
        <w:t xml:space="preserve">. </w:t>
      </w:r>
    </w:p>
    <w:p w14:paraId="2B301AD1" w14:textId="25C8D517" w:rsidR="002B26C4" w:rsidRDefault="00274985" w:rsidP="00597F88">
      <w:pPr>
        <w:pStyle w:val="a3"/>
        <w:tabs>
          <w:tab w:val="left" w:pos="992"/>
        </w:tabs>
        <w:spacing w:before="70" w:after="70" w:line="240" w:lineRule="auto"/>
        <w:ind w:left="454"/>
        <w:jc w:val="lowKashida"/>
        <w:rPr>
          <w:rFonts w:ascii="Simplified Arabic" w:hAnsi="Simplified Arabic" w:cs="Simplified Arabic" w:hint="cs"/>
          <w:sz w:val="32"/>
          <w:szCs w:val="32"/>
          <w:rtl/>
        </w:rPr>
      </w:pPr>
      <w:r w:rsidRPr="00554E27">
        <w:rPr>
          <w:rFonts w:ascii="Simplified Arabic" w:hAnsi="Simplified Arabic" w:cs="Simplified Arabic" w:hint="cs"/>
          <w:sz w:val="32"/>
          <w:szCs w:val="32"/>
          <w:rtl/>
        </w:rPr>
        <w:t xml:space="preserve">  </w:t>
      </w:r>
      <w:r w:rsidR="002B26C4" w:rsidRPr="00554E27">
        <w:rPr>
          <w:rFonts w:ascii="Simplified Arabic" w:hAnsi="Simplified Arabic" w:cs="Simplified Arabic" w:hint="cs"/>
          <w:sz w:val="32"/>
          <w:szCs w:val="32"/>
          <w:rtl/>
        </w:rPr>
        <w:t xml:space="preserve">وقال </w:t>
      </w:r>
      <w:r w:rsidRPr="00554E27">
        <w:rPr>
          <w:rFonts w:ascii="Simplified Arabic" w:hAnsi="Simplified Arabic" w:cs="Simplified Arabic" w:hint="cs"/>
          <w:sz w:val="32"/>
          <w:szCs w:val="32"/>
        </w:rPr>
        <w:sym w:font="AGA Arabesque" w:char="F072"/>
      </w:r>
      <w:r w:rsidRPr="00554E27">
        <w:rPr>
          <w:rFonts w:ascii="Simplified Arabic" w:hAnsi="Simplified Arabic" w:cs="Simplified Arabic" w:hint="cs"/>
          <w:sz w:val="32"/>
          <w:szCs w:val="32"/>
          <w:rtl/>
        </w:rPr>
        <w:t xml:space="preserve"> </w:t>
      </w:r>
      <w:r w:rsidR="002B26C4" w:rsidRPr="00554E27">
        <w:rPr>
          <w:rFonts w:ascii="Simplified Arabic" w:hAnsi="Simplified Arabic" w:cs="Simplified Arabic" w:hint="cs"/>
          <w:sz w:val="32"/>
          <w:szCs w:val="32"/>
          <w:rtl/>
        </w:rPr>
        <w:t xml:space="preserve">عن الأضاحي </w:t>
      </w:r>
      <w:r w:rsidRPr="00554E27">
        <w:rPr>
          <w:rFonts w:ascii="Simplified Arabic" w:hAnsi="Simplified Arabic" w:cs="Simplified Arabic" w:hint="cs"/>
          <w:sz w:val="32"/>
          <w:szCs w:val="32"/>
          <w:rtl/>
        </w:rPr>
        <w:t>((</w:t>
      </w:r>
      <w:r w:rsidR="002E0DC6">
        <w:rPr>
          <w:rFonts w:ascii="Simplified Arabic" w:hAnsi="Simplified Arabic" w:cs="Simplified Arabic" w:hint="cs"/>
          <w:sz w:val="32"/>
          <w:szCs w:val="32"/>
          <w:rtl/>
        </w:rPr>
        <w:t xml:space="preserve"> </w:t>
      </w:r>
      <w:r w:rsidR="002E0DC6" w:rsidRPr="002E0DC6">
        <w:rPr>
          <w:rFonts w:ascii="Traditional Arabic" w:cs="AGA Furat Regular" w:hint="cs"/>
          <w:sz w:val="36"/>
          <w:szCs w:val="36"/>
          <w:rtl/>
        </w:rPr>
        <w:t>فَكُلُوا</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وَادَّخِرُوا</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وَتَصَدَّقُوا</w:t>
      </w:r>
      <w:r w:rsidR="002E0DC6">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w:t>
      </w:r>
      <w:r w:rsidR="002B26C4" w:rsidRPr="00554E27">
        <w:rPr>
          <w:rFonts w:ascii="Simplified Arabic" w:hAnsi="Simplified Arabic" w:cs="Simplified Arabic" w:hint="cs"/>
          <w:sz w:val="32"/>
          <w:szCs w:val="32"/>
          <w:rtl/>
        </w:rPr>
        <w:t xml:space="preserve"> رواه مسلم من حديث عائشة رضي </w:t>
      </w:r>
      <w:proofErr w:type="gramStart"/>
      <w:r w:rsidR="002B26C4" w:rsidRPr="00554E27">
        <w:rPr>
          <w:rFonts w:ascii="Simplified Arabic" w:hAnsi="Simplified Arabic" w:cs="Simplified Arabic" w:hint="cs"/>
          <w:sz w:val="32"/>
          <w:szCs w:val="32"/>
          <w:rtl/>
        </w:rPr>
        <w:t>الله</w:t>
      </w:r>
      <w:r w:rsidRPr="00554E27">
        <w:rPr>
          <w:rFonts w:ascii="Simplified Arabic" w:hAnsi="Simplified Arabic" w:cs="Simplified Arabic" w:hint="cs"/>
          <w:sz w:val="32"/>
          <w:szCs w:val="32"/>
          <w:rtl/>
        </w:rPr>
        <w:t xml:space="preserve"> </w:t>
      </w:r>
      <w:r w:rsidR="002B26C4" w:rsidRPr="00554E27">
        <w:rPr>
          <w:rFonts w:ascii="Simplified Arabic" w:hAnsi="Simplified Arabic" w:cs="Simplified Arabic" w:hint="cs"/>
          <w:sz w:val="32"/>
          <w:szCs w:val="32"/>
          <w:rtl/>
        </w:rPr>
        <w:t xml:space="preserve"> عنها</w:t>
      </w:r>
      <w:proofErr w:type="gramEnd"/>
      <w:r w:rsidR="002B26C4" w:rsidRPr="00554E27">
        <w:rPr>
          <w:rFonts w:ascii="Simplified Arabic" w:hAnsi="Simplified Arabic" w:cs="Simplified Arabic" w:hint="cs"/>
          <w:sz w:val="32"/>
          <w:szCs w:val="32"/>
          <w:rtl/>
        </w:rPr>
        <w:t xml:space="preserve"> . </w:t>
      </w:r>
    </w:p>
    <w:p w14:paraId="4FE843C3" w14:textId="77777777" w:rsidR="003A5D54" w:rsidRPr="003A5D54" w:rsidRDefault="003A5D54" w:rsidP="00597F88">
      <w:pPr>
        <w:pStyle w:val="a3"/>
        <w:tabs>
          <w:tab w:val="left" w:pos="992"/>
        </w:tabs>
        <w:spacing w:before="70" w:after="70" w:line="240" w:lineRule="auto"/>
        <w:ind w:left="454"/>
        <w:jc w:val="lowKashida"/>
        <w:rPr>
          <w:rFonts w:ascii="Simplified Arabic" w:hAnsi="Simplified Arabic" w:cs="Simplified Arabic"/>
          <w:sz w:val="28"/>
          <w:szCs w:val="28"/>
        </w:rPr>
      </w:pPr>
    </w:p>
    <w:p w14:paraId="6F81809D" w14:textId="4B9FB216" w:rsidR="002B26C4" w:rsidRPr="00554E27" w:rsidRDefault="002B26C4" w:rsidP="00597F88">
      <w:pPr>
        <w:pStyle w:val="a3"/>
        <w:numPr>
          <w:ilvl w:val="0"/>
          <w:numId w:val="6"/>
        </w:numPr>
        <w:tabs>
          <w:tab w:val="left" w:pos="992"/>
        </w:tabs>
        <w:spacing w:before="70" w:after="70" w:line="240" w:lineRule="auto"/>
        <w:ind w:left="0" w:firstLine="454"/>
        <w:jc w:val="lowKashida"/>
        <w:rPr>
          <w:rFonts w:ascii="Simplified Arabic" w:hAnsi="Simplified Arabic" w:cs="Simplified Arabic"/>
          <w:sz w:val="32"/>
          <w:szCs w:val="32"/>
        </w:rPr>
      </w:pPr>
      <w:r w:rsidRPr="00554E27">
        <w:rPr>
          <w:rFonts w:ascii="Simplified Arabic" w:hAnsi="Simplified Arabic" w:cs="Simplified Arabic" w:hint="cs"/>
          <w:sz w:val="32"/>
          <w:szCs w:val="32"/>
          <w:rtl/>
        </w:rPr>
        <w:t>الإمساك عن قص الشعر والبشرة لغير الحاج إذا أراد الأضحية من دخول الهلال، مساواة بالحاج الذي يلتزم بمحظورات الإحرام</w:t>
      </w:r>
      <w:r w:rsidR="00274985"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كما قال </w:t>
      </w:r>
      <w:r w:rsidR="00274985" w:rsidRPr="00554E27">
        <w:rPr>
          <w:rFonts w:ascii="Simplified Arabic" w:hAnsi="Simplified Arabic" w:cs="Simplified Arabic" w:hint="cs"/>
          <w:sz w:val="32"/>
          <w:szCs w:val="32"/>
        </w:rPr>
        <w:sym w:font="AGA Arabesque" w:char="F072"/>
      </w:r>
      <w:r w:rsidR="00274985" w:rsidRPr="00554E27">
        <w:rPr>
          <w:rFonts w:ascii="Simplified Arabic" w:hAnsi="Simplified Arabic" w:cs="Simplified Arabic" w:hint="cs"/>
          <w:sz w:val="32"/>
          <w:szCs w:val="32"/>
          <w:rtl/>
        </w:rPr>
        <w:t xml:space="preserve"> ((</w:t>
      </w:r>
      <w:r w:rsidR="002E0DC6">
        <w:rPr>
          <w:rFonts w:ascii="Simplified Arabic" w:hAnsi="Simplified Arabic" w:cs="Simplified Arabic" w:hint="cs"/>
          <w:sz w:val="32"/>
          <w:szCs w:val="32"/>
          <w:rtl/>
        </w:rPr>
        <w:t xml:space="preserve"> </w:t>
      </w:r>
      <w:r w:rsidR="002E0DC6" w:rsidRPr="002E0DC6">
        <w:rPr>
          <w:rFonts w:ascii="Traditional Arabic" w:cs="AGA Furat Regular" w:hint="cs"/>
          <w:sz w:val="36"/>
          <w:szCs w:val="36"/>
          <w:rtl/>
        </w:rPr>
        <w:t>إِذَا</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دَخَلَ</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الْعَشْرُ</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وَأَرَادَ</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أَحَدُكُمْ</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أَنْ</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يُضَحِّيَ</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فَلَا</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يَمَسَّ</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مِنْ</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شَعْرِهِ</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وَبَشَرِهِ</w:t>
      </w:r>
      <w:r w:rsidR="002E0DC6" w:rsidRPr="002E0DC6">
        <w:rPr>
          <w:rFonts w:ascii="Traditional Arabic" w:cs="AGA Furat Regular"/>
          <w:sz w:val="36"/>
          <w:szCs w:val="36"/>
          <w:rtl/>
        </w:rPr>
        <w:t xml:space="preserve"> </w:t>
      </w:r>
      <w:r w:rsidR="002E0DC6" w:rsidRPr="002E0DC6">
        <w:rPr>
          <w:rFonts w:ascii="Traditional Arabic" w:cs="AGA Furat Regular" w:hint="cs"/>
          <w:sz w:val="36"/>
          <w:szCs w:val="36"/>
          <w:rtl/>
        </w:rPr>
        <w:t>شَيْئًا</w:t>
      </w:r>
      <w:r w:rsidR="002E0DC6">
        <w:rPr>
          <w:rFonts w:ascii="Simplified Arabic" w:hAnsi="Simplified Arabic" w:cs="Simplified Arabic" w:hint="cs"/>
          <w:sz w:val="32"/>
          <w:szCs w:val="32"/>
          <w:rtl/>
        </w:rPr>
        <w:t xml:space="preserve"> </w:t>
      </w:r>
      <w:r w:rsidR="00274985"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رواه </w:t>
      </w:r>
      <w:r w:rsidR="00E00A15">
        <w:rPr>
          <w:rFonts w:ascii="Simplified Arabic" w:hAnsi="Simplified Arabic" w:cs="Simplified Arabic" w:hint="cs"/>
          <w:sz w:val="32"/>
          <w:szCs w:val="32"/>
          <w:rtl/>
        </w:rPr>
        <w:t>مسلم</w:t>
      </w:r>
      <w:r w:rsidRPr="00554E27">
        <w:rPr>
          <w:rFonts w:ascii="Simplified Arabic" w:hAnsi="Simplified Arabic" w:cs="Simplified Arabic" w:hint="cs"/>
          <w:sz w:val="32"/>
          <w:szCs w:val="32"/>
          <w:rtl/>
        </w:rPr>
        <w:t xml:space="preserve"> من حديث أم سلمة رضي الله عنها وصححه الألباني. </w:t>
      </w:r>
    </w:p>
    <w:p w14:paraId="02C70F25" w14:textId="2DEEBDDB" w:rsidR="004317A0" w:rsidRPr="00554E27" w:rsidRDefault="002B26C4" w:rsidP="008831C5">
      <w:pPr>
        <w:autoSpaceDE w:val="0"/>
        <w:autoSpaceDN w:val="0"/>
        <w:adjustRightInd w:val="0"/>
        <w:spacing w:after="0" w:line="240" w:lineRule="auto"/>
        <w:jc w:val="both"/>
        <w:rPr>
          <w:rFonts w:ascii="KFGQPC Uthman Taha Naskh" w:hAnsi="QCF2BSML" w:cs="KFGQPC Uthman Taha Naskh"/>
          <w:sz w:val="27"/>
          <w:szCs w:val="27"/>
          <w:rtl/>
        </w:rPr>
      </w:pPr>
      <w:r w:rsidRPr="00554E27">
        <w:rPr>
          <w:rFonts w:ascii="Simplified Arabic" w:hAnsi="Simplified Arabic" w:cs="Simplified Arabic" w:hint="cs"/>
          <w:sz w:val="32"/>
          <w:szCs w:val="32"/>
          <w:rtl/>
        </w:rPr>
        <w:t xml:space="preserve">كل هذه المفارقات لا تليق بقول </w:t>
      </w:r>
      <w:r w:rsidR="008831C5">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تعدد مناسك الحج في أشهر الحج</w:t>
      </w:r>
      <w:r w:rsidR="008831C5">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ولا تناسب الشرع الحكيم إذ جعل المساواة دائماً بين أمرين كما </w:t>
      </w:r>
      <w:r w:rsidR="00AB5C38">
        <w:rPr>
          <w:rFonts w:ascii="Simplified Arabic" w:hAnsi="Simplified Arabic" w:cs="Simplified Arabic" w:hint="cs"/>
          <w:sz w:val="32"/>
          <w:szCs w:val="32"/>
          <w:rtl/>
        </w:rPr>
        <w:t>قال تعالى</w:t>
      </w:r>
      <w:r w:rsidR="004317A0">
        <w:rPr>
          <w:rFonts w:cs="Simplified Arabic" w:hint="cs"/>
          <w:sz w:val="32"/>
          <w:szCs w:val="32"/>
        </w:rPr>
        <w:sym w:font="AGA Arabesque" w:char="F029"/>
      </w:r>
      <w:r w:rsidR="004317A0">
        <w:rPr>
          <w:rFonts w:cs="Simplified Arabic"/>
          <w:sz w:val="32"/>
          <w:szCs w:val="32"/>
        </w:rPr>
        <w:t xml:space="preserve"> </w:t>
      </w:r>
      <w:r w:rsidR="004317A0">
        <w:rPr>
          <w:rFonts w:cs="Simplified Arabic" w:hint="cs"/>
          <w:sz w:val="32"/>
          <w:szCs w:val="32"/>
          <w:rtl/>
        </w:rPr>
        <w:t xml:space="preserve"> </w:t>
      </w:r>
      <w:r w:rsidR="004317A0" w:rsidRPr="004317A0">
        <w:rPr>
          <w:rFonts w:ascii="Traditional Arabic" w:cs="Traditional Arabic" w:hint="cs"/>
          <w:b/>
          <w:bCs/>
          <w:color w:val="00B050"/>
          <w:sz w:val="36"/>
          <w:szCs w:val="36"/>
          <w:rtl/>
        </w:rPr>
        <w:t>وَلَيْسَ</w:t>
      </w:r>
      <w:r w:rsidR="004317A0" w:rsidRPr="004317A0">
        <w:rPr>
          <w:rFonts w:ascii="Traditional Arabic" w:cs="Traditional Arabic"/>
          <w:b/>
          <w:bCs/>
          <w:color w:val="00B050"/>
          <w:sz w:val="36"/>
          <w:szCs w:val="36"/>
          <w:rtl/>
        </w:rPr>
        <w:t xml:space="preserve"> </w:t>
      </w:r>
      <w:r w:rsidR="004317A0" w:rsidRPr="004317A0">
        <w:rPr>
          <w:rFonts w:ascii="Traditional Arabic" w:cs="Traditional Arabic" w:hint="cs"/>
          <w:b/>
          <w:bCs/>
          <w:color w:val="00B050"/>
          <w:sz w:val="36"/>
          <w:szCs w:val="36"/>
          <w:rtl/>
        </w:rPr>
        <w:t>الذَّكَرُ</w:t>
      </w:r>
      <w:r w:rsidR="004317A0" w:rsidRPr="004317A0">
        <w:rPr>
          <w:rFonts w:ascii="Traditional Arabic" w:cs="Traditional Arabic"/>
          <w:b/>
          <w:bCs/>
          <w:color w:val="00B050"/>
          <w:sz w:val="36"/>
          <w:szCs w:val="36"/>
          <w:rtl/>
        </w:rPr>
        <w:t xml:space="preserve"> </w:t>
      </w:r>
      <w:r w:rsidR="004317A0" w:rsidRPr="004317A0">
        <w:rPr>
          <w:rFonts w:ascii="Traditional Arabic" w:cs="Traditional Arabic" w:hint="cs"/>
          <w:b/>
          <w:bCs/>
          <w:color w:val="00B050"/>
          <w:sz w:val="36"/>
          <w:szCs w:val="36"/>
          <w:rtl/>
        </w:rPr>
        <w:t>كَالْأُنْثَى</w:t>
      </w:r>
      <w:r w:rsidR="004317A0">
        <w:rPr>
          <w:rFonts w:ascii="Traditional Arabic" w:cs="Traditional Arabic"/>
          <w:b/>
          <w:bCs/>
          <w:color w:val="000080"/>
          <w:sz w:val="44"/>
          <w:szCs w:val="44"/>
          <w:rtl/>
        </w:rPr>
        <w:t xml:space="preserve"> </w:t>
      </w:r>
      <w:r w:rsidR="004317A0">
        <w:rPr>
          <w:rFonts w:cs="Simplified Arabic"/>
          <w:sz w:val="32"/>
          <w:szCs w:val="32"/>
        </w:rPr>
        <w:sym w:font="AGA Arabesque" w:char="F028"/>
      </w:r>
      <w:r w:rsidR="004317A0" w:rsidRPr="004317A0">
        <w:rPr>
          <w:rFonts w:ascii="KFGQPC Uthman Taha Naskh" w:hAnsi="QCF2BSML" w:cs="KFGQPC Uthman Taha Naskh"/>
          <w:sz w:val="27"/>
          <w:szCs w:val="27"/>
          <w:rtl/>
        </w:rPr>
        <w:t xml:space="preserve"> </w:t>
      </w:r>
      <w:r w:rsidR="004317A0" w:rsidRPr="00554E27">
        <w:rPr>
          <w:rFonts w:ascii="KFGQPC Uthman Taha Naskh" w:hAnsi="QCF2BSML" w:cs="KFGQPC Uthman Taha Naskh"/>
          <w:sz w:val="27"/>
          <w:szCs w:val="27"/>
          <w:rtl/>
        </w:rPr>
        <w:t>آل عمران: ٣٦</w:t>
      </w:r>
      <w:proofErr w:type="gramStart"/>
      <w:r w:rsidR="004317A0">
        <w:rPr>
          <w:rFonts w:ascii="KFGQPC Uthman Taha Naskh" w:hAnsi="QCF2BSML" w:cs="KFGQPC Uthman Taha Naskh" w:hint="cs"/>
          <w:sz w:val="27"/>
          <w:szCs w:val="27"/>
          <w:rtl/>
        </w:rPr>
        <w:t xml:space="preserve"> .</w:t>
      </w:r>
      <w:proofErr w:type="gramEnd"/>
    </w:p>
    <w:p w14:paraId="302E84AD" w14:textId="46559DDC" w:rsidR="004317A0" w:rsidRPr="00554E27" w:rsidRDefault="004317A0" w:rsidP="004317A0">
      <w:pPr>
        <w:autoSpaceDE w:val="0"/>
        <w:autoSpaceDN w:val="0"/>
        <w:adjustRightInd w:val="0"/>
        <w:spacing w:after="0" w:line="240" w:lineRule="auto"/>
        <w:jc w:val="both"/>
        <w:rPr>
          <w:rFonts w:ascii="KFGQPC Uthman Taha Naskh" w:hAnsi="QCF2BSML" w:cs="KFGQPC Uthman Taha Naskh"/>
          <w:sz w:val="27"/>
          <w:szCs w:val="27"/>
          <w:rtl/>
        </w:rPr>
      </w:pPr>
      <w:r>
        <w:rPr>
          <w:rFonts w:ascii="Simplified Arabic" w:hAnsi="Simplified Arabic" w:cs="Simplified Arabic" w:hint="cs"/>
          <w:sz w:val="32"/>
          <w:szCs w:val="32"/>
          <w:rtl/>
        </w:rPr>
        <w:t>وقال تعالى</w:t>
      </w:r>
      <w:r>
        <w:rPr>
          <w:rFonts w:cs="Simplified Arabic" w:hint="cs"/>
          <w:sz w:val="32"/>
          <w:szCs w:val="32"/>
        </w:rPr>
        <w:sym w:font="AGA Arabesque" w:char="F029"/>
      </w:r>
      <w:r>
        <w:rPr>
          <w:rFonts w:cs="Simplified Arabic"/>
          <w:sz w:val="32"/>
          <w:szCs w:val="32"/>
        </w:rPr>
        <w:t xml:space="preserve"> </w:t>
      </w:r>
      <w:r>
        <w:rPr>
          <w:rFonts w:cs="Simplified Arabic" w:hint="cs"/>
          <w:sz w:val="32"/>
          <w:szCs w:val="32"/>
          <w:rtl/>
        </w:rPr>
        <w:t xml:space="preserve"> </w:t>
      </w:r>
      <w:r w:rsidRPr="004317A0">
        <w:rPr>
          <w:rFonts w:ascii="Traditional Arabic" w:cs="Traditional Arabic" w:hint="cs"/>
          <w:b/>
          <w:bCs/>
          <w:color w:val="00B050"/>
          <w:sz w:val="36"/>
          <w:szCs w:val="36"/>
          <w:rtl/>
        </w:rPr>
        <w:t>قُلْ</w:t>
      </w:r>
      <w:r w:rsidRPr="004317A0">
        <w:rPr>
          <w:rFonts w:ascii="Traditional Arabic" w:cs="Traditional Arabic"/>
          <w:b/>
          <w:bCs/>
          <w:color w:val="00B050"/>
          <w:sz w:val="36"/>
          <w:szCs w:val="36"/>
          <w:rtl/>
        </w:rPr>
        <w:t xml:space="preserve"> </w:t>
      </w:r>
      <w:r w:rsidRPr="004317A0">
        <w:rPr>
          <w:rFonts w:ascii="Traditional Arabic" w:cs="Traditional Arabic" w:hint="cs"/>
          <w:b/>
          <w:bCs/>
          <w:color w:val="00B050"/>
          <w:sz w:val="36"/>
          <w:szCs w:val="36"/>
          <w:rtl/>
        </w:rPr>
        <w:t>هَلْ</w:t>
      </w:r>
      <w:r w:rsidRPr="004317A0">
        <w:rPr>
          <w:rFonts w:ascii="Traditional Arabic" w:cs="Traditional Arabic"/>
          <w:b/>
          <w:bCs/>
          <w:color w:val="00B050"/>
          <w:sz w:val="36"/>
          <w:szCs w:val="36"/>
          <w:rtl/>
        </w:rPr>
        <w:t xml:space="preserve"> </w:t>
      </w:r>
      <w:r w:rsidRPr="004317A0">
        <w:rPr>
          <w:rFonts w:ascii="Traditional Arabic" w:cs="Traditional Arabic" w:hint="cs"/>
          <w:b/>
          <w:bCs/>
          <w:color w:val="00B050"/>
          <w:sz w:val="36"/>
          <w:szCs w:val="36"/>
          <w:rtl/>
        </w:rPr>
        <w:t>يَسْتَوِي</w:t>
      </w:r>
      <w:r w:rsidRPr="004317A0">
        <w:rPr>
          <w:rFonts w:ascii="Traditional Arabic" w:cs="Traditional Arabic"/>
          <w:b/>
          <w:bCs/>
          <w:color w:val="00B050"/>
          <w:sz w:val="36"/>
          <w:szCs w:val="36"/>
          <w:rtl/>
        </w:rPr>
        <w:t xml:space="preserve"> </w:t>
      </w:r>
      <w:r w:rsidRPr="004317A0">
        <w:rPr>
          <w:rFonts w:ascii="Traditional Arabic" w:cs="Traditional Arabic" w:hint="cs"/>
          <w:b/>
          <w:bCs/>
          <w:color w:val="00B050"/>
          <w:sz w:val="36"/>
          <w:szCs w:val="36"/>
          <w:rtl/>
        </w:rPr>
        <w:t>الَّذِينَ</w:t>
      </w:r>
      <w:r w:rsidRPr="004317A0">
        <w:rPr>
          <w:rFonts w:ascii="Traditional Arabic" w:cs="Traditional Arabic"/>
          <w:b/>
          <w:bCs/>
          <w:color w:val="00B050"/>
          <w:sz w:val="36"/>
          <w:szCs w:val="36"/>
          <w:rtl/>
        </w:rPr>
        <w:t xml:space="preserve"> </w:t>
      </w:r>
      <w:r w:rsidRPr="004317A0">
        <w:rPr>
          <w:rFonts w:ascii="Traditional Arabic" w:cs="Traditional Arabic" w:hint="cs"/>
          <w:b/>
          <w:bCs/>
          <w:color w:val="00B050"/>
          <w:sz w:val="36"/>
          <w:szCs w:val="36"/>
          <w:rtl/>
        </w:rPr>
        <w:t>يَعْلَمُونَ</w:t>
      </w:r>
      <w:r w:rsidRPr="004317A0">
        <w:rPr>
          <w:rFonts w:ascii="Traditional Arabic" w:cs="Traditional Arabic"/>
          <w:b/>
          <w:bCs/>
          <w:color w:val="00B050"/>
          <w:sz w:val="36"/>
          <w:szCs w:val="36"/>
          <w:rtl/>
        </w:rPr>
        <w:t xml:space="preserve"> </w:t>
      </w:r>
      <w:r w:rsidRPr="004317A0">
        <w:rPr>
          <w:rFonts w:ascii="Traditional Arabic" w:cs="Traditional Arabic" w:hint="cs"/>
          <w:b/>
          <w:bCs/>
          <w:color w:val="00B050"/>
          <w:sz w:val="36"/>
          <w:szCs w:val="36"/>
          <w:rtl/>
        </w:rPr>
        <w:t>وَالَّذِينَ</w:t>
      </w:r>
      <w:r w:rsidRPr="004317A0">
        <w:rPr>
          <w:rFonts w:ascii="Traditional Arabic" w:cs="Traditional Arabic"/>
          <w:b/>
          <w:bCs/>
          <w:color w:val="00B050"/>
          <w:sz w:val="36"/>
          <w:szCs w:val="36"/>
          <w:rtl/>
        </w:rPr>
        <w:t xml:space="preserve"> </w:t>
      </w:r>
      <w:r w:rsidRPr="004317A0">
        <w:rPr>
          <w:rFonts w:ascii="Traditional Arabic" w:cs="Traditional Arabic" w:hint="cs"/>
          <w:b/>
          <w:bCs/>
          <w:color w:val="00B050"/>
          <w:sz w:val="36"/>
          <w:szCs w:val="36"/>
          <w:rtl/>
        </w:rPr>
        <w:t>لَا</w:t>
      </w:r>
      <w:r w:rsidRPr="004317A0">
        <w:rPr>
          <w:rFonts w:ascii="Traditional Arabic" w:cs="Traditional Arabic"/>
          <w:b/>
          <w:bCs/>
          <w:color w:val="00B050"/>
          <w:sz w:val="36"/>
          <w:szCs w:val="36"/>
          <w:rtl/>
        </w:rPr>
        <w:t xml:space="preserve"> </w:t>
      </w:r>
      <w:r w:rsidRPr="004317A0">
        <w:rPr>
          <w:rFonts w:ascii="Traditional Arabic" w:cs="Traditional Arabic" w:hint="cs"/>
          <w:b/>
          <w:bCs/>
          <w:color w:val="00B050"/>
          <w:sz w:val="36"/>
          <w:szCs w:val="36"/>
          <w:rtl/>
        </w:rPr>
        <w:t>يَعْلَمُونَ</w:t>
      </w:r>
      <w:r>
        <w:rPr>
          <w:rFonts w:ascii="Traditional Arabic" w:cs="Traditional Arabic"/>
          <w:b/>
          <w:bCs/>
          <w:color w:val="000080"/>
          <w:sz w:val="44"/>
          <w:szCs w:val="44"/>
          <w:rtl/>
        </w:rPr>
        <w:t xml:space="preserve"> </w:t>
      </w:r>
      <w:r>
        <w:rPr>
          <w:rFonts w:cs="Simplified Arabic"/>
          <w:sz w:val="32"/>
          <w:szCs w:val="32"/>
        </w:rPr>
        <w:sym w:font="AGA Arabesque" w:char="F028"/>
      </w:r>
      <w:r w:rsidRPr="004317A0">
        <w:rPr>
          <w:rFonts w:ascii="KFGQPC Uthman Taha Naskh" w:hAnsi="QCF2BSML" w:cs="KFGQPC Uthman Taha Naskh"/>
          <w:sz w:val="27"/>
          <w:szCs w:val="27"/>
          <w:rtl/>
        </w:rPr>
        <w:t xml:space="preserve"> </w:t>
      </w:r>
      <w:r w:rsidRPr="00554E27">
        <w:rPr>
          <w:rFonts w:ascii="KFGQPC Uthman Taha Naskh" w:hAnsi="QCF2BSML" w:cs="KFGQPC Uthman Taha Naskh"/>
          <w:sz w:val="27"/>
          <w:szCs w:val="27"/>
          <w:rtl/>
        </w:rPr>
        <w:t>آل عمران: ٣٦</w:t>
      </w:r>
      <w:proofErr w:type="gramStart"/>
      <w:r>
        <w:rPr>
          <w:rFonts w:ascii="KFGQPC Uthman Taha Naskh" w:hAnsi="QCF2BSML" w:cs="KFGQPC Uthman Taha Naskh" w:hint="cs"/>
          <w:sz w:val="27"/>
          <w:szCs w:val="27"/>
          <w:rtl/>
        </w:rPr>
        <w:t xml:space="preserve"> .</w:t>
      </w:r>
      <w:proofErr w:type="gramEnd"/>
    </w:p>
    <w:p w14:paraId="56300C2F" w14:textId="68273408" w:rsidR="002B26C4" w:rsidRPr="008831C5" w:rsidRDefault="002B26C4" w:rsidP="009E0EA5">
      <w:pPr>
        <w:spacing w:before="70" w:after="70" w:line="240" w:lineRule="auto"/>
        <w:ind w:firstLine="454"/>
        <w:jc w:val="lowKashida"/>
        <w:rPr>
          <w:rFonts w:ascii="Simplified Arabic" w:hAnsi="Simplified Arabic" w:cs="Simplified Arabic"/>
          <w:sz w:val="12"/>
          <w:szCs w:val="12"/>
          <w:rtl/>
        </w:rPr>
      </w:pPr>
    </w:p>
    <w:p w14:paraId="0C503860" w14:textId="5B48A0FF" w:rsidR="002B26C4" w:rsidRPr="00554E27" w:rsidRDefault="002B26C4" w:rsidP="00E00A15">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وقال </w:t>
      </w:r>
      <w:r w:rsidR="00274985" w:rsidRPr="00554E27">
        <w:rPr>
          <w:rFonts w:ascii="Simplified Arabic" w:hAnsi="Simplified Arabic" w:cs="Simplified Arabic" w:hint="cs"/>
          <w:sz w:val="32"/>
          <w:szCs w:val="32"/>
        </w:rPr>
        <w:sym w:font="AGA Arabesque" w:char="F072"/>
      </w:r>
      <w:r w:rsidR="00274985" w:rsidRPr="00554E27">
        <w:rPr>
          <w:rFonts w:ascii="Simplified Arabic" w:hAnsi="Simplified Arabic" w:cs="Simplified Arabic" w:hint="cs"/>
          <w:sz w:val="32"/>
          <w:szCs w:val="32"/>
          <w:rtl/>
        </w:rPr>
        <w:t xml:space="preserve"> ((</w:t>
      </w:r>
      <w:r w:rsidR="00E00A15">
        <w:rPr>
          <w:rFonts w:ascii="Simplified Arabic" w:hAnsi="Simplified Arabic" w:cs="Simplified Arabic" w:hint="cs"/>
          <w:sz w:val="32"/>
          <w:szCs w:val="32"/>
          <w:rtl/>
        </w:rPr>
        <w:t xml:space="preserve"> </w:t>
      </w:r>
      <w:r w:rsidR="00E00A15" w:rsidRPr="00E00A15">
        <w:rPr>
          <w:rFonts w:ascii="Traditional Arabic" w:cs="AGA Furat Regular" w:hint="cs"/>
          <w:sz w:val="36"/>
          <w:szCs w:val="36"/>
          <w:rtl/>
        </w:rPr>
        <w:t>مَثَلُ</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الَّذِي</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يَذْكُرُ</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رَبَّهُ</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وَالَّذِي</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لاَ</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يَذْكُرُ</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رَبَّهُ،</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مَثَلُ</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الحَيِّ</w:t>
      </w:r>
      <w:r w:rsidR="00E00A15" w:rsidRPr="00E00A15">
        <w:rPr>
          <w:rFonts w:ascii="Traditional Arabic" w:cs="AGA Furat Regular"/>
          <w:sz w:val="36"/>
          <w:szCs w:val="36"/>
          <w:rtl/>
        </w:rPr>
        <w:t xml:space="preserve"> </w:t>
      </w:r>
      <w:r w:rsidR="00E00A15" w:rsidRPr="00E00A15">
        <w:rPr>
          <w:rFonts w:ascii="Traditional Arabic" w:cs="AGA Furat Regular" w:hint="cs"/>
          <w:sz w:val="36"/>
          <w:szCs w:val="36"/>
          <w:rtl/>
        </w:rPr>
        <w:t>وَالمَيِّتِ</w:t>
      </w:r>
      <w:r w:rsidR="00E00A15">
        <w:rPr>
          <w:rFonts w:ascii="Simplified Arabic" w:hAnsi="Simplified Arabic" w:cs="Simplified Arabic" w:hint="cs"/>
          <w:sz w:val="32"/>
          <w:szCs w:val="32"/>
          <w:rtl/>
        </w:rPr>
        <w:t xml:space="preserve"> </w:t>
      </w:r>
      <w:r w:rsidR="00274985"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متفق عليه من حديث أبي موسى الأشعري </w:t>
      </w:r>
      <w:r w:rsidR="00274985" w:rsidRPr="00554E27">
        <w:rPr>
          <w:rFonts w:ascii="Simplified Arabic" w:hAnsi="Simplified Arabic" w:cs="Simplified Arabic" w:hint="cs"/>
          <w:sz w:val="32"/>
          <w:szCs w:val="32"/>
        </w:rPr>
        <w:sym w:font="AGA Arabesque" w:char="F074"/>
      </w:r>
      <w:r w:rsidRPr="00554E27">
        <w:rPr>
          <w:rFonts w:ascii="Simplified Arabic" w:hAnsi="Simplified Arabic" w:cs="Simplified Arabic" w:hint="cs"/>
          <w:sz w:val="32"/>
          <w:szCs w:val="32"/>
          <w:rtl/>
        </w:rPr>
        <w:t>.</w:t>
      </w:r>
    </w:p>
    <w:p w14:paraId="7C8F716B" w14:textId="77777777" w:rsidR="002B26C4" w:rsidRDefault="002B26C4" w:rsidP="002B26C4">
      <w:pPr>
        <w:spacing w:before="70" w:after="70" w:line="240" w:lineRule="auto"/>
        <w:ind w:firstLine="454"/>
        <w:jc w:val="lowKashida"/>
        <w:rPr>
          <w:rFonts w:ascii="Simplified Arabic" w:hAnsi="Simplified Arabic" w:cs="Simplified Arabic" w:hint="cs"/>
          <w:sz w:val="32"/>
          <w:szCs w:val="32"/>
          <w:rtl/>
        </w:rPr>
      </w:pPr>
      <w:r w:rsidRPr="00554E27">
        <w:rPr>
          <w:rFonts w:ascii="Simplified Arabic" w:hAnsi="Simplified Arabic" w:cs="Simplified Arabic" w:hint="cs"/>
          <w:sz w:val="32"/>
          <w:szCs w:val="32"/>
          <w:rtl/>
        </w:rPr>
        <w:t>وللاستزادة من الأعمال التي شرعها الله لغير الحاج أيام الحج، يراجع مقال الدكتور راغب السرجاني في المكتبة الشاملة.</w:t>
      </w:r>
    </w:p>
    <w:p w14:paraId="72C2DE25"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38D12ECC"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4BFD1D9A"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48658073"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78FD9E01"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34A39196"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0214FFD6"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7AA76E22"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043913CE"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1CB97D36"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13053D03"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4B025F00"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350364B5"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5E3B4832" w14:textId="77777777" w:rsidR="002C39FA" w:rsidRDefault="002C39FA" w:rsidP="002B26C4">
      <w:pPr>
        <w:spacing w:before="70" w:after="70" w:line="240" w:lineRule="auto"/>
        <w:ind w:firstLine="454"/>
        <w:jc w:val="lowKashida"/>
        <w:rPr>
          <w:rFonts w:ascii="Simplified Arabic" w:hAnsi="Simplified Arabic" w:cs="Simplified Arabic" w:hint="cs"/>
          <w:sz w:val="32"/>
          <w:szCs w:val="32"/>
          <w:rtl/>
        </w:rPr>
      </w:pPr>
    </w:p>
    <w:p w14:paraId="234D9B34" w14:textId="77777777" w:rsidR="002C39FA" w:rsidRPr="002C39FA" w:rsidRDefault="002C39FA" w:rsidP="002B26C4">
      <w:pPr>
        <w:spacing w:before="70" w:after="70" w:line="240" w:lineRule="auto"/>
        <w:ind w:firstLine="454"/>
        <w:jc w:val="lowKashida"/>
        <w:rPr>
          <w:rFonts w:ascii="Simplified Arabic" w:hAnsi="Simplified Arabic" w:cs="Simplified Arabic"/>
          <w:sz w:val="18"/>
          <w:szCs w:val="18"/>
          <w:rtl/>
        </w:rPr>
      </w:pPr>
    </w:p>
    <w:p w14:paraId="25FF1F11"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97F88">
        <w:rPr>
          <w:rFonts w:ascii="Simplified Arabic" w:hAnsi="Simplified Arabic" w:cs="MCS Jeddah S_U normal." w:hint="cs"/>
          <w:color w:val="C00000"/>
          <w:sz w:val="32"/>
          <w:szCs w:val="32"/>
          <w:rtl/>
        </w:rPr>
        <w:t>العنصر</w:t>
      </w:r>
      <w:proofErr w:type="gramEnd"/>
      <w:r w:rsidRPr="00597F88">
        <w:rPr>
          <w:rFonts w:ascii="Simplified Arabic" w:hAnsi="Simplified Arabic" w:cs="MCS Jeddah S_U normal." w:hint="cs"/>
          <w:color w:val="C00000"/>
          <w:sz w:val="32"/>
          <w:szCs w:val="32"/>
          <w:rtl/>
        </w:rPr>
        <w:t xml:space="preserve"> التاسع</w:t>
      </w:r>
      <w:r w:rsidRPr="00554E27">
        <w:rPr>
          <w:rFonts w:ascii="Simplified Arabic" w:hAnsi="Simplified Arabic" w:cs="Simplified Arabic" w:hint="cs"/>
          <w:sz w:val="32"/>
          <w:szCs w:val="32"/>
          <w:rtl/>
        </w:rPr>
        <w:t>: القول الشاذ</w:t>
      </w:r>
    </w:p>
    <w:p w14:paraId="47579921"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جاء في معجم لغة </w:t>
      </w:r>
      <w:proofErr w:type="gramStart"/>
      <w:r w:rsidRPr="00554E27">
        <w:rPr>
          <w:rFonts w:ascii="Simplified Arabic" w:hAnsi="Simplified Arabic" w:cs="Simplified Arabic" w:hint="cs"/>
          <w:sz w:val="32"/>
          <w:szCs w:val="32"/>
          <w:rtl/>
        </w:rPr>
        <w:t>الفقهاء :</w:t>
      </w:r>
      <w:proofErr w:type="gramEnd"/>
      <w:r w:rsidRPr="00554E27">
        <w:rPr>
          <w:rFonts w:ascii="Simplified Arabic" w:hAnsi="Simplified Arabic" w:cs="Simplified Arabic" w:hint="cs"/>
          <w:sz w:val="32"/>
          <w:szCs w:val="32"/>
          <w:rtl/>
        </w:rPr>
        <w:t xml:space="preserve">  الشاذ ما خالف القاعدة أو القياس أو المألوف ، والقول الشاذ : القول الذي خالف فيه صاحبه أقوال سائر الفقهاء.</w:t>
      </w:r>
    </w:p>
    <w:p w14:paraId="069A6B8C" w14:textId="3A5155B2"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جاء في الموسوعة الفقهية: </w:t>
      </w:r>
      <w:r w:rsidR="00863BAB" w:rsidRPr="00554E27">
        <w:rPr>
          <w:rFonts w:ascii="Simplified Arabic" w:hAnsi="Simplified Arabic" w:cs="Simplified Arabic" w:hint="cs"/>
          <w:sz w:val="32"/>
          <w:szCs w:val="32"/>
          <w:rtl/>
        </w:rPr>
        <w:t>الشاذ المن</w:t>
      </w:r>
      <w:r w:rsidRPr="00554E27">
        <w:rPr>
          <w:rFonts w:ascii="Simplified Arabic" w:hAnsi="Simplified Arabic" w:cs="Simplified Arabic" w:hint="cs"/>
          <w:sz w:val="32"/>
          <w:szCs w:val="32"/>
          <w:rtl/>
        </w:rPr>
        <w:t xml:space="preserve">فرد عن غيره أو </w:t>
      </w:r>
      <w:proofErr w:type="gramStart"/>
      <w:r w:rsidRPr="00554E27">
        <w:rPr>
          <w:rFonts w:ascii="Simplified Arabic" w:hAnsi="Simplified Arabic" w:cs="Simplified Arabic" w:hint="cs"/>
          <w:sz w:val="32"/>
          <w:szCs w:val="32"/>
          <w:rtl/>
        </w:rPr>
        <w:t>الخارج</w:t>
      </w:r>
      <w:proofErr w:type="gramEnd"/>
      <w:r w:rsidRPr="00554E27">
        <w:rPr>
          <w:rFonts w:ascii="Simplified Arabic" w:hAnsi="Simplified Arabic" w:cs="Simplified Arabic" w:hint="cs"/>
          <w:sz w:val="32"/>
          <w:szCs w:val="32"/>
          <w:rtl/>
        </w:rPr>
        <w:t xml:space="preserve"> عن الجماعة.</w:t>
      </w:r>
    </w:p>
    <w:p w14:paraId="6D1C8431"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الشاذ في اصطلاح </w:t>
      </w:r>
      <w:proofErr w:type="gramStart"/>
      <w:r w:rsidRPr="00554E27">
        <w:rPr>
          <w:rFonts w:ascii="Simplified Arabic" w:hAnsi="Simplified Arabic" w:cs="Simplified Arabic" w:hint="cs"/>
          <w:sz w:val="32"/>
          <w:szCs w:val="32"/>
          <w:rtl/>
        </w:rPr>
        <w:t>الأصوليين</w:t>
      </w:r>
      <w:proofErr w:type="gramEnd"/>
      <w:r w:rsidRPr="00554E27">
        <w:rPr>
          <w:rFonts w:ascii="Simplified Arabic" w:hAnsi="Simplified Arabic" w:cs="Simplified Arabic" w:hint="cs"/>
          <w:sz w:val="32"/>
          <w:szCs w:val="32"/>
          <w:rtl/>
        </w:rPr>
        <w:t xml:space="preserve"> له عدة تعريفات، منها:</w:t>
      </w:r>
    </w:p>
    <w:p w14:paraId="7A083DB0" w14:textId="1C08CD80" w:rsidR="002B26C4" w:rsidRPr="00554E27" w:rsidRDefault="002B26C4" w:rsidP="00804A9E">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الشذوذ هو مخالفة الحق، فكل </w:t>
      </w:r>
      <w:r w:rsidR="00863BAB" w:rsidRPr="00554E27">
        <w:rPr>
          <w:rFonts w:ascii="Simplified Arabic" w:hAnsi="Simplified Arabic" w:cs="Simplified Arabic" w:hint="cs"/>
          <w:sz w:val="32"/>
          <w:szCs w:val="32"/>
          <w:rtl/>
        </w:rPr>
        <w:t>من خالف الصواب في مسأل</w:t>
      </w:r>
      <w:r w:rsidRPr="00554E27">
        <w:rPr>
          <w:rFonts w:ascii="Simplified Arabic" w:hAnsi="Simplified Arabic" w:cs="Simplified Arabic" w:hint="cs"/>
          <w:sz w:val="32"/>
          <w:szCs w:val="32"/>
          <w:rtl/>
        </w:rPr>
        <w:t>ة ما فهو فيها شاذ</w:t>
      </w:r>
      <w:r w:rsidRPr="00554E27">
        <w:rPr>
          <w:rFonts w:ascii="Simplified Arabic" w:hAnsi="Simplified Arabic" w:cs="Simplified Arabic"/>
          <w:sz w:val="32"/>
          <w:szCs w:val="32"/>
        </w:rPr>
        <w:t xml:space="preserve"> </w:t>
      </w:r>
      <w:proofErr w:type="gramStart"/>
      <w:r w:rsidRPr="00554E27">
        <w:rPr>
          <w:rFonts w:ascii="Simplified Arabic" w:hAnsi="Simplified Arabic" w:cs="Simplified Arabic"/>
          <w:sz w:val="32"/>
          <w:szCs w:val="32"/>
        </w:rPr>
        <w:t xml:space="preserve">[ </w:t>
      </w:r>
      <w:r w:rsidRPr="00554E27">
        <w:rPr>
          <w:rFonts w:ascii="Simplified Arabic" w:hAnsi="Simplified Arabic" w:cs="Simplified Arabic" w:hint="cs"/>
          <w:sz w:val="32"/>
          <w:szCs w:val="32"/>
          <w:rtl/>
        </w:rPr>
        <w:t xml:space="preserve"> وهو</w:t>
      </w:r>
      <w:proofErr w:type="gramEnd"/>
      <w:r w:rsidRPr="00554E27">
        <w:rPr>
          <w:rFonts w:ascii="Simplified Arabic" w:hAnsi="Simplified Arabic" w:cs="Simplified Arabic" w:hint="cs"/>
          <w:sz w:val="32"/>
          <w:szCs w:val="32"/>
          <w:rtl/>
        </w:rPr>
        <w:t xml:space="preserve"> قول ابن </w:t>
      </w:r>
      <w:r w:rsidR="002C39FA">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حزم</w:t>
      </w:r>
      <w:r w:rsidR="00804A9E">
        <w:rPr>
          <w:rFonts w:ascii="Simplified Arabic" w:hAnsi="Simplified Arabic" w:cs="Simplified Arabic" w:hint="cs"/>
          <w:sz w:val="32"/>
          <w:szCs w:val="32"/>
          <w:rtl/>
        </w:rPr>
        <w:t xml:space="preserve"> . </w:t>
      </w:r>
      <w:r w:rsidR="00804A9E" w:rsidRPr="00804A9E">
        <w:rPr>
          <w:rFonts w:ascii="Simplified Arabic" w:hAnsi="Simplified Arabic" w:cs="Simplified Arabic" w:hint="cs"/>
          <w:sz w:val="32"/>
          <w:szCs w:val="32"/>
          <w:rtl/>
        </w:rPr>
        <w:t>الإحكام</w:t>
      </w:r>
      <w:r w:rsidR="00804A9E" w:rsidRPr="00804A9E">
        <w:rPr>
          <w:rFonts w:ascii="Simplified Arabic" w:hAnsi="Simplified Arabic" w:cs="Simplified Arabic"/>
          <w:sz w:val="32"/>
          <w:szCs w:val="32"/>
          <w:rtl/>
        </w:rPr>
        <w:t xml:space="preserve"> </w:t>
      </w:r>
      <w:r w:rsidR="00804A9E" w:rsidRPr="00804A9E">
        <w:rPr>
          <w:rFonts w:ascii="Simplified Arabic" w:hAnsi="Simplified Arabic" w:cs="Simplified Arabic" w:hint="cs"/>
          <w:sz w:val="32"/>
          <w:szCs w:val="32"/>
          <w:rtl/>
        </w:rPr>
        <w:t>في</w:t>
      </w:r>
      <w:r w:rsidR="00804A9E" w:rsidRPr="00804A9E">
        <w:rPr>
          <w:rFonts w:ascii="Simplified Arabic" w:hAnsi="Simplified Arabic" w:cs="Simplified Arabic"/>
          <w:sz w:val="32"/>
          <w:szCs w:val="32"/>
          <w:rtl/>
        </w:rPr>
        <w:t xml:space="preserve"> </w:t>
      </w:r>
      <w:r w:rsidR="00804A9E" w:rsidRPr="00804A9E">
        <w:rPr>
          <w:rFonts w:ascii="Simplified Arabic" w:hAnsi="Simplified Arabic" w:cs="Simplified Arabic" w:hint="cs"/>
          <w:sz w:val="32"/>
          <w:szCs w:val="32"/>
          <w:rtl/>
        </w:rPr>
        <w:t>أصول</w:t>
      </w:r>
      <w:r w:rsidR="00804A9E" w:rsidRPr="00804A9E">
        <w:rPr>
          <w:rFonts w:ascii="Simplified Arabic" w:hAnsi="Simplified Arabic" w:cs="Simplified Arabic"/>
          <w:sz w:val="32"/>
          <w:szCs w:val="32"/>
          <w:rtl/>
        </w:rPr>
        <w:t xml:space="preserve"> </w:t>
      </w:r>
      <w:r w:rsidR="00804A9E" w:rsidRPr="00804A9E">
        <w:rPr>
          <w:rFonts w:ascii="Simplified Arabic" w:hAnsi="Simplified Arabic" w:cs="Simplified Arabic" w:hint="cs"/>
          <w:sz w:val="32"/>
          <w:szCs w:val="32"/>
          <w:rtl/>
        </w:rPr>
        <w:t>الأحكام</w:t>
      </w:r>
      <w:r w:rsidR="00804A9E" w:rsidRPr="00804A9E">
        <w:rPr>
          <w:rFonts w:ascii="Simplified Arabic" w:hAnsi="Simplified Arabic" w:cs="Simplified Arabic"/>
          <w:sz w:val="32"/>
          <w:szCs w:val="32"/>
          <w:rtl/>
        </w:rPr>
        <w:t xml:space="preserve"> </w:t>
      </w:r>
      <w:r w:rsidR="00804A9E" w:rsidRPr="00804A9E">
        <w:rPr>
          <w:rFonts w:ascii="Simplified Arabic" w:hAnsi="Simplified Arabic" w:cs="Simplified Arabic" w:hint="cs"/>
          <w:sz w:val="32"/>
          <w:szCs w:val="32"/>
          <w:rtl/>
        </w:rPr>
        <w:t>لابن</w:t>
      </w:r>
      <w:r w:rsidR="00804A9E" w:rsidRPr="00804A9E">
        <w:rPr>
          <w:rFonts w:ascii="Simplified Arabic" w:hAnsi="Simplified Arabic" w:cs="Simplified Arabic"/>
          <w:sz w:val="32"/>
          <w:szCs w:val="32"/>
          <w:rtl/>
        </w:rPr>
        <w:t xml:space="preserve"> </w:t>
      </w:r>
      <w:r w:rsidR="00804A9E" w:rsidRPr="00804A9E">
        <w:rPr>
          <w:rFonts w:ascii="Simplified Arabic" w:hAnsi="Simplified Arabic" w:cs="Simplified Arabic" w:hint="cs"/>
          <w:sz w:val="32"/>
          <w:szCs w:val="32"/>
          <w:rtl/>
        </w:rPr>
        <w:t>حزم</w:t>
      </w:r>
      <w:r w:rsidR="00804A9E" w:rsidRPr="00804A9E">
        <w:rPr>
          <w:rFonts w:ascii="Simplified Arabic" w:hAnsi="Simplified Arabic" w:cs="Simplified Arabic"/>
          <w:sz w:val="32"/>
          <w:szCs w:val="32"/>
          <w:rtl/>
        </w:rPr>
        <w:t xml:space="preserve"> </w:t>
      </w:r>
      <w:r w:rsidR="00804A9E">
        <w:rPr>
          <w:rFonts w:ascii="Simplified Arabic" w:hAnsi="Simplified Arabic" w:cs="Simplified Arabic" w:hint="cs"/>
          <w:sz w:val="32"/>
          <w:szCs w:val="32"/>
          <w:rtl/>
        </w:rPr>
        <w:t>م</w:t>
      </w:r>
      <w:r w:rsidR="00804A9E" w:rsidRPr="00804A9E">
        <w:rPr>
          <w:rFonts w:ascii="Simplified Arabic" w:hAnsi="Simplified Arabic" w:cs="Simplified Arabic" w:hint="cs"/>
          <w:sz w:val="32"/>
          <w:szCs w:val="32"/>
          <w:rtl/>
        </w:rPr>
        <w:t>ج</w:t>
      </w:r>
      <w:r w:rsidR="00804A9E">
        <w:rPr>
          <w:rFonts w:ascii="Simplified Arabic" w:hAnsi="Simplified Arabic" w:cs="Simplified Arabic" w:hint="cs"/>
          <w:sz w:val="32"/>
          <w:szCs w:val="32"/>
          <w:rtl/>
        </w:rPr>
        <w:t xml:space="preserve">لد </w:t>
      </w:r>
      <w:r w:rsidR="00804A9E" w:rsidRPr="00804A9E">
        <w:rPr>
          <w:rFonts w:ascii="Simplified Arabic" w:hAnsi="Simplified Arabic" w:cs="Simplified Arabic"/>
          <w:sz w:val="32"/>
          <w:szCs w:val="32"/>
          <w:rtl/>
        </w:rPr>
        <w:t>5</w:t>
      </w:r>
      <w:r w:rsidR="00804A9E">
        <w:rPr>
          <w:rFonts w:ascii="Simplified Arabic" w:hAnsi="Simplified Arabic" w:cs="Simplified Arabic" w:hint="cs"/>
          <w:sz w:val="32"/>
          <w:szCs w:val="32"/>
          <w:rtl/>
        </w:rPr>
        <w:t xml:space="preserve"> صفحة</w:t>
      </w:r>
      <w:r w:rsidR="00804A9E" w:rsidRPr="00804A9E">
        <w:rPr>
          <w:rFonts w:ascii="Simplified Arabic" w:hAnsi="Simplified Arabic" w:cs="Simplified Arabic"/>
          <w:sz w:val="32"/>
          <w:szCs w:val="32"/>
          <w:rtl/>
        </w:rPr>
        <w:t xml:space="preserve"> 84</w:t>
      </w:r>
      <w:r w:rsidRPr="00554E27">
        <w:rPr>
          <w:rFonts w:ascii="Simplified Arabic" w:hAnsi="Simplified Arabic" w:cs="Simplified Arabic" w:hint="cs"/>
          <w:sz w:val="32"/>
          <w:szCs w:val="32"/>
          <w:rtl/>
        </w:rPr>
        <w:t xml:space="preserve">. </w:t>
      </w:r>
    </w:p>
    <w:p w14:paraId="29338CBD"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وقيل: </w:t>
      </w:r>
      <w:proofErr w:type="gramStart"/>
      <w:r w:rsidRPr="00554E27">
        <w:rPr>
          <w:rFonts w:ascii="Simplified Arabic" w:hAnsi="Simplified Arabic" w:cs="Simplified Arabic" w:hint="cs"/>
          <w:sz w:val="32"/>
          <w:szCs w:val="32"/>
          <w:rtl/>
        </w:rPr>
        <w:t>الخارج</w:t>
      </w:r>
      <w:proofErr w:type="gramEnd"/>
      <w:r w:rsidRPr="00554E27">
        <w:rPr>
          <w:rFonts w:ascii="Simplified Arabic" w:hAnsi="Simplified Arabic" w:cs="Simplified Arabic" w:hint="cs"/>
          <w:sz w:val="32"/>
          <w:szCs w:val="32"/>
          <w:rtl/>
        </w:rPr>
        <w:t xml:space="preserve"> عن الموافقة بالمخالفة.</w:t>
      </w:r>
    </w:p>
    <w:p w14:paraId="39AAF59E" w14:textId="2D2DB7A2" w:rsidR="002B26C4" w:rsidRPr="00554E27" w:rsidRDefault="00863BAB"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وقيل: </w:t>
      </w:r>
      <w:r w:rsidR="002B26C4" w:rsidRPr="00554E27">
        <w:rPr>
          <w:rFonts w:ascii="Simplified Arabic" w:hAnsi="Simplified Arabic" w:cs="Simplified Arabic" w:hint="cs"/>
          <w:sz w:val="32"/>
          <w:szCs w:val="32"/>
          <w:rtl/>
        </w:rPr>
        <w:t xml:space="preserve">الشذوذ هو </w:t>
      </w:r>
      <w:proofErr w:type="gramStart"/>
      <w:r w:rsidR="002B26C4" w:rsidRPr="00554E27">
        <w:rPr>
          <w:rFonts w:ascii="Simplified Arabic" w:hAnsi="Simplified Arabic" w:cs="Simplified Arabic" w:hint="cs"/>
          <w:sz w:val="32"/>
          <w:szCs w:val="32"/>
          <w:rtl/>
        </w:rPr>
        <w:t>مخالفة</w:t>
      </w:r>
      <w:proofErr w:type="gramEnd"/>
      <w:r w:rsidR="002B26C4" w:rsidRPr="00554E27">
        <w:rPr>
          <w:rFonts w:ascii="Simplified Arabic" w:hAnsi="Simplified Arabic" w:cs="Simplified Arabic" w:hint="cs"/>
          <w:sz w:val="32"/>
          <w:szCs w:val="32"/>
          <w:rtl/>
        </w:rPr>
        <w:t xml:space="preserve"> الواحد للجماعة.</w:t>
      </w:r>
    </w:p>
    <w:p w14:paraId="6E9D88C2" w14:textId="18C079D9" w:rsidR="002B26C4" w:rsidRPr="00804A9E" w:rsidRDefault="002B26C4" w:rsidP="000C7519">
      <w:pPr>
        <w:spacing w:before="70" w:after="70" w:line="240" w:lineRule="auto"/>
        <w:ind w:firstLine="454"/>
        <w:jc w:val="both"/>
        <w:rPr>
          <w:rFonts w:cs="Simplified Arabic"/>
          <w:sz w:val="32"/>
          <w:szCs w:val="32"/>
          <w:rtl/>
        </w:rPr>
      </w:pPr>
      <w:r w:rsidRPr="00554E27">
        <w:rPr>
          <w:rFonts w:ascii="Simplified Arabic" w:hAnsi="Simplified Arabic" w:cs="Simplified Arabic" w:hint="cs"/>
          <w:sz w:val="32"/>
          <w:szCs w:val="32"/>
          <w:rtl/>
        </w:rPr>
        <w:t xml:space="preserve">قال الزركشي رحمه الله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هو قول الواحد وترك قول الأكثر</w:t>
      </w:r>
      <w:r w:rsidR="00804A9E">
        <w:rPr>
          <w:rFonts w:ascii="Simplified Arabic" w:hAnsi="Simplified Arabic" w:cs="Simplified Arabic" w:hint="cs"/>
          <w:sz w:val="32"/>
          <w:szCs w:val="32"/>
          <w:rtl/>
        </w:rPr>
        <w:t xml:space="preserve"> ]</w:t>
      </w:r>
      <w:r w:rsidR="00804A9E" w:rsidRPr="00804A9E">
        <w:rPr>
          <w:rFonts w:ascii="Traditional Arabic" w:cs="Traditional Arabic" w:hint="cs"/>
          <w:b/>
          <w:bCs/>
          <w:color w:val="000000"/>
          <w:sz w:val="40"/>
          <w:szCs w:val="40"/>
          <w:rtl/>
        </w:rPr>
        <w:t xml:space="preserve"> </w:t>
      </w:r>
      <w:r w:rsidR="00804A9E" w:rsidRPr="000C7519">
        <w:rPr>
          <w:rFonts w:ascii="Simplified Arabic" w:hAnsi="Simplified Arabic" w:cs="Simplified Arabic" w:hint="cs"/>
          <w:sz w:val="32"/>
          <w:szCs w:val="32"/>
          <w:rtl/>
        </w:rPr>
        <w:t>البحر</w:t>
      </w:r>
      <w:r w:rsidR="00804A9E" w:rsidRPr="000C7519">
        <w:rPr>
          <w:rFonts w:ascii="Simplified Arabic" w:hAnsi="Simplified Arabic" w:cs="Simplified Arabic"/>
          <w:sz w:val="32"/>
          <w:szCs w:val="32"/>
          <w:rtl/>
        </w:rPr>
        <w:t xml:space="preserve"> </w:t>
      </w:r>
      <w:r w:rsidR="00804A9E" w:rsidRPr="000C7519">
        <w:rPr>
          <w:rFonts w:ascii="Simplified Arabic" w:hAnsi="Simplified Arabic" w:cs="Simplified Arabic" w:hint="cs"/>
          <w:sz w:val="32"/>
          <w:szCs w:val="32"/>
          <w:rtl/>
        </w:rPr>
        <w:t>المحيط</w:t>
      </w:r>
      <w:r w:rsidR="00804A9E" w:rsidRPr="000C7519">
        <w:rPr>
          <w:rFonts w:ascii="Simplified Arabic" w:hAnsi="Simplified Arabic" w:cs="Simplified Arabic"/>
          <w:sz w:val="32"/>
          <w:szCs w:val="32"/>
          <w:rtl/>
        </w:rPr>
        <w:t xml:space="preserve"> </w:t>
      </w:r>
      <w:r w:rsidR="00804A9E" w:rsidRPr="000C7519">
        <w:rPr>
          <w:rFonts w:ascii="Simplified Arabic" w:hAnsi="Simplified Arabic" w:cs="Simplified Arabic" w:hint="cs"/>
          <w:sz w:val="32"/>
          <w:szCs w:val="32"/>
          <w:rtl/>
        </w:rPr>
        <w:t>في</w:t>
      </w:r>
      <w:r w:rsidR="00804A9E" w:rsidRPr="000C7519">
        <w:rPr>
          <w:rFonts w:ascii="Simplified Arabic" w:hAnsi="Simplified Arabic" w:cs="Simplified Arabic"/>
          <w:sz w:val="32"/>
          <w:szCs w:val="32"/>
          <w:rtl/>
        </w:rPr>
        <w:t xml:space="preserve"> </w:t>
      </w:r>
      <w:r w:rsidR="00804A9E" w:rsidRPr="000C7519">
        <w:rPr>
          <w:rFonts w:ascii="Simplified Arabic" w:hAnsi="Simplified Arabic" w:cs="Simplified Arabic" w:hint="cs"/>
          <w:sz w:val="32"/>
          <w:szCs w:val="32"/>
          <w:rtl/>
        </w:rPr>
        <w:t>أصول</w:t>
      </w:r>
      <w:r w:rsidR="00804A9E" w:rsidRPr="000C7519">
        <w:rPr>
          <w:rFonts w:ascii="Simplified Arabic" w:hAnsi="Simplified Arabic" w:cs="Simplified Arabic"/>
          <w:sz w:val="32"/>
          <w:szCs w:val="32"/>
          <w:rtl/>
        </w:rPr>
        <w:t xml:space="preserve"> </w:t>
      </w:r>
      <w:r w:rsidR="00804A9E" w:rsidRPr="000C7519">
        <w:rPr>
          <w:rFonts w:ascii="Simplified Arabic" w:hAnsi="Simplified Arabic" w:cs="Simplified Arabic" w:hint="cs"/>
          <w:sz w:val="32"/>
          <w:szCs w:val="32"/>
          <w:rtl/>
        </w:rPr>
        <w:t>الفقه</w:t>
      </w:r>
      <w:r w:rsidR="00804A9E" w:rsidRPr="00804A9E">
        <w:rPr>
          <w:rFonts w:ascii="Simplified Arabic" w:hAnsi="Simplified Arabic" w:cs="Simplified Arabic" w:hint="cs"/>
          <w:sz w:val="32"/>
          <w:szCs w:val="32"/>
          <w:rtl/>
        </w:rPr>
        <w:t xml:space="preserve"> </w:t>
      </w:r>
      <w:r w:rsidR="002C39FA">
        <w:rPr>
          <w:rFonts w:ascii="Simplified Arabic" w:hAnsi="Simplified Arabic" w:cs="Simplified Arabic" w:hint="cs"/>
          <w:sz w:val="32"/>
          <w:szCs w:val="32"/>
          <w:rtl/>
        </w:rPr>
        <w:t xml:space="preserve">                  </w:t>
      </w:r>
      <w:r w:rsidR="00804A9E">
        <w:rPr>
          <w:rFonts w:ascii="Simplified Arabic" w:hAnsi="Simplified Arabic" w:cs="Simplified Arabic" w:hint="cs"/>
          <w:sz w:val="32"/>
          <w:szCs w:val="32"/>
          <w:rtl/>
        </w:rPr>
        <w:t>م</w:t>
      </w:r>
      <w:r w:rsidR="00804A9E" w:rsidRPr="00804A9E">
        <w:rPr>
          <w:rFonts w:ascii="Simplified Arabic" w:hAnsi="Simplified Arabic" w:cs="Simplified Arabic" w:hint="cs"/>
          <w:sz w:val="32"/>
          <w:szCs w:val="32"/>
          <w:rtl/>
        </w:rPr>
        <w:t>ج</w:t>
      </w:r>
      <w:r w:rsidR="00804A9E">
        <w:rPr>
          <w:rFonts w:ascii="Simplified Arabic" w:hAnsi="Simplified Arabic" w:cs="Simplified Arabic" w:hint="cs"/>
          <w:sz w:val="32"/>
          <w:szCs w:val="32"/>
          <w:rtl/>
        </w:rPr>
        <w:t>لد 6 صفحة</w:t>
      </w:r>
      <w:r w:rsidR="00804A9E" w:rsidRPr="00804A9E">
        <w:rPr>
          <w:rFonts w:ascii="Simplified Arabic" w:hAnsi="Simplified Arabic" w:cs="Simplified Arabic"/>
          <w:sz w:val="32"/>
          <w:szCs w:val="32"/>
          <w:rtl/>
        </w:rPr>
        <w:t xml:space="preserve"> </w:t>
      </w:r>
      <w:r w:rsidR="00804A9E">
        <w:rPr>
          <w:rFonts w:ascii="Simplified Arabic" w:hAnsi="Simplified Arabic" w:cs="Simplified Arabic" w:hint="cs"/>
          <w:sz w:val="32"/>
          <w:szCs w:val="32"/>
          <w:rtl/>
        </w:rPr>
        <w:t>489</w:t>
      </w:r>
      <w:r w:rsidR="00804A9E">
        <w:rPr>
          <w:rFonts w:cs="Simplified Arabic"/>
          <w:sz w:val="32"/>
          <w:szCs w:val="32"/>
        </w:rPr>
        <w:t xml:space="preserve"> </w:t>
      </w:r>
      <w:r w:rsidR="00804A9E">
        <w:rPr>
          <w:rFonts w:ascii="Simplified Arabic" w:hAnsi="Simplified Arabic" w:cs="Simplified Arabic"/>
          <w:sz w:val="32"/>
          <w:szCs w:val="32"/>
        </w:rPr>
        <w:t xml:space="preserve"> </w:t>
      </w:r>
      <w:r w:rsidR="00804A9E">
        <w:rPr>
          <w:rFonts w:cs="Simplified Arabic"/>
          <w:sz w:val="32"/>
          <w:szCs w:val="32"/>
        </w:rPr>
        <w:t xml:space="preserve"> .</w:t>
      </w:r>
    </w:p>
    <w:p w14:paraId="2C947CEE" w14:textId="77777777" w:rsidR="002B26C4" w:rsidRPr="00554E27" w:rsidRDefault="002B26C4" w:rsidP="002B26C4">
      <w:pPr>
        <w:spacing w:before="70" w:after="70" w:line="240" w:lineRule="auto"/>
        <w:ind w:firstLine="454"/>
        <w:jc w:val="lowKashida"/>
        <w:rPr>
          <w:rFonts w:ascii="Simplified Arabic" w:hAnsi="Simplified Arabic" w:cs="AGA Furat Regular"/>
          <w:sz w:val="32"/>
          <w:szCs w:val="32"/>
          <w:rtl/>
        </w:rPr>
      </w:pPr>
      <w:r w:rsidRPr="00554E27">
        <w:rPr>
          <w:rFonts w:ascii="Simplified Arabic" w:hAnsi="Simplified Arabic" w:cs="AGA Furat Regular" w:hint="cs"/>
          <w:sz w:val="32"/>
          <w:szCs w:val="32"/>
          <w:rtl/>
        </w:rPr>
        <w:t>الرأي الشاذ في الفقه يطلق باعتبارين:</w:t>
      </w:r>
    </w:p>
    <w:p w14:paraId="124DC021" w14:textId="3E4800DF" w:rsidR="00863BAB" w:rsidRPr="00554E27" w:rsidRDefault="002B26C4" w:rsidP="008831C5">
      <w:pPr>
        <w:pStyle w:val="a3"/>
        <w:numPr>
          <w:ilvl w:val="0"/>
          <w:numId w:val="7"/>
        </w:numPr>
        <w:tabs>
          <w:tab w:val="left" w:pos="992"/>
        </w:tabs>
        <w:spacing w:before="70" w:after="70" w:line="240" w:lineRule="auto"/>
        <w:ind w:left="0" w:firstLine="454"/>
        <w:jc w:val="lowKashida"/>
        <w:rPr>
          <w:rFonts w:ascii="Simplified Arabic" w:hAnsi="Simplified Arabic" w:cs="Simplified Arabic"/>
          <w:sz w:val="32"/>
          <w:szCs w:val="32"/>
        </w:rPr>
      </w:pPr>
      <w:r w:rsidRPr="00554E27">
        <w:rPr>
          <w:rFonts w:ascii="Simplified Arabic" w:hAnsi="Simplified Arabic" w:cs="Simplified Arabic" w:hint="cs"/>
          <w:sz w:val="32"/>
          <w:szCs w:val="32"/>
          <w:rtl/>
        </w:rPr>
        <w:t>ما خالف الكتاب أو السنة أو الإجماع أو القياس الجلي أو خالف قواعد الشريعة</w:t>
      </w:r>
      <w:r w:rsidR="003A17A5">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w:t>
      </w:r>
      <w:proofErr w:type="gramStart"/>
      <w:r w:rsidRPr="00554E27">
        <w:rPr>
          <w:rFonts w:ascii="Simplified Arabic" w:hAnsi="Simplified Arabic" w:cs="Simplified Arabic" w:hint="cs"/>
          <w:sz w:val="32"/>
          <w:szCs w:val="32"/>
          <w:rtl/>
        </w:rPr>
        <w:t>العامة ،</w:t>
      </w:r>
      <w:proofErr w:type="gramEnd"/>
      <w:r w:rsidRPr="00554E27">
        <w:rPr>
          <w:rFonts w:ascii="Simplified Arabic" w:hAnsi="Simplified Arabic" w:cs="Simplified Arabic" w:hint="cs"/>
          <w:sz w:val="32"/>
          <w:szCs w:val="32"/>
          <w:rtl/>
        </w:rPr>
        <w:t xml:space="preserve"> أو ما يستند إلى دليل معتبر. </w:t>
      </w:r>
    </w:p>
    <w:p w14:paraId="57897314" w14:textId="4BD07DAA" w:rsidR="002B26C4" w:rsidRDefault="002B26C4" w:rsidP="008831C5">
      <w:pPr>
        <w:pStyle w:val="a3"/>
        <w:tabs>
          <w:tab w:val="left" w:pos="992"/>
        </w:tabs>
        <w:spacing w:before="70" w:after="70" w:line="240" w:lineRule="auto"/>
        <w:ind w:left="454"/>
        <w:jc w:val="lowKashida"/>
        <w:rPr>
          <w:rFonts w:ascii="Simplified Arabic" w:hAnsi="Simplified Arabic" w:cs="Simplified Arabic" w:hint="cs"/>
          <w:sz w:val="32"/>
          <w:szCs w:val="32"/>
          <w:rtl/>
        </w:rPr>
      </w:pPr>
      <w:proofErr w:type="gramStart"/>
      <w:r w:rsidRPr="00554E27">
        <w:rPr>
          <w:rFonts w:ascii="Simplified Arabic" w:hAnsi="Simplified Arabic" w:cs="Simplified Arabic" w:hint="cs"/>
          <w:sz w:val="32"/>
          <w:szCs w:val="32"/>
          <w:rtl/>
        </w:rPr>
        <w:t>وهو</w:t>
      </w:r>
      <w:proofErr w:type="gramEnd"/>
      <w:r w:rsidRPr="00554E27">
        <w:rPr>
          <w:rFonts w:ascii="Simplified Arabic" w:hAnsi="Simplified Arabic" w:cs="Simplified Arabic" w:hint="cs"/>
          <w:sz w:val="32"/>
          <w:szCs w:val="32"/>
          <w:rtl/>
        </w:rPr>
        <w:t xml:space="preserve"> الذي لا يجوز العمل ولا الفتوى به. </w:t>
      </w:r>
    </w:p>
    <w:p w14:paraId="1C7C730C" w14:textId="77777777" w:rsidR="003A5D54" w:rsidRPr="002C39FA" w:rsidRDefault="003A5D54" w:rsidP="008831C5">
      <w:pPr>
        <w:pStyle w:val="a3"/>
        <w:tabs>
          <w:tab w:val="left" w:pos="992"/>
        </w:tabs>
        <w:spacing w:before="70" w:after="70" w:line="240" w:lineRule="auto"/>
        <w:ind w:left="454"/>
        <w:jc w:val="lowKashida"/>
        <w:rPr>
          <w:rFonts w:ascii="Simplified Arabic" w:hAnsi="Simplified Arabic" w:cs="Simplified Arabic"/>
          <w:sz w:val="10"/>
          <w:szCs w:val="10"/>
        </w:rPr>
      </w:pPr>
    </w:p>
    <w:p w14:paraId="4EEA5C05" w14:textId="77777777" w:rsidR="00863BAB" w:rsidRPr="00554E27" w:rsidRDefault="002B26C4" w:rsidP="008831C5">
      <w:pPr>
        <w:pStyle w:val="a3"/>
        <w:numPr>
          <w:ilvl w:val="0"/>
          <w:numId w:val="7"/>
        </w:numPr>
        <w:tabs>
          <w:tab w:val="left" w:pos="992"/>
        </w:tabs>
        <w:spacing w:before="70" w:after="70" w:line="240" w:lineRule="auto"/>
        <w:ind w:left="0" w:firstLine="454"/>
        <w:jc w:val="lowKashida"/>
        <w:rPr>
          <w:rFonts w:ascii="Simplified Arabic" w:hAnsi="Simplified Arabic" w:cs="Simplified Arabic"/>
          <w:sz w:val="32"/>
          <w:szCs w:val="32"/>
        </w:rPr>
      </w:pPr>
      <w:proofErr w:type="gramStart"/>
      <w:r w:rsidRPr="00554E27">
        <w:rPr>
          <w:rFonts w:ascii="Simplified Arabic" w:hAnsi="Simplified Arabic" w:cs="Simplified Arabic" w:hint="cs"/>
          <w:sz w:val="32"/>
          <w:szCs w:val="32"/>
          <w:rtl/>
        </w:rPr>
        <w:t>مخالفة</w:t>
      </w:r>
      <w:proofErr w:type="gramEnd"/>
      <w:r w:rsidRPr="00554E27">
        <w:rPr>
          <w:rFonts w:ascii="Simplified Arabic" w:hAnsi="Simplified Arabic" w:cs="Simplified Arabic" w:hint="cs"/>
          <w:sz w:val="32"/>
          <w:szCs w:val="32"/>
          <w:rtl/>
        </w:rPr>
        <w:t xml:space="preserve"> المعتمد من المذاهب الفقهية: </w:t>
      </w:r>
    </w:p>
    <w:p w14:paraId="4F109E15" w14:textId="0FD8FC25" w:rsidR="002B26C4" w:rsidRPr="00554E27" w:rsidRDefault="002B26C4" w:rsidP="00863BAB">
      <w:pPr>
        <w:pStyle w:val="a3"/>
        <w:spacing w:before="70" w:after="70" w:line="240" w:lineRule="auto"/>
        <w:ind w:left="454"/>
        <w:jc w:val="lowKashida"/>
        <w:rPr>
          <w:rFonts w:ascii="Simplified Arabic" w:hAnsi="Simplified Arabic" w:cs="Simplified Arabic"/>
          <w:sz w:val="32"/>
          <w:szCs w:val="32"/>
        </w:rPr>
      </w:pPr>
      <w:proofErr w:type="gramStart"/>
      <w:r w:rsidRPr="00554E27">
        <w:rPr>
          <w:rFonts w:ascii="Simplified Arabic" w:hAnsi="Simplified Arabic" w:cs="Simplified Arabic" w:hint="cs"/>
          <w:sz w:val="32"/>
          <w:szCs w:val="32"/>
          <w:rtl/>
        </w:rPr>
        <w:t>وهذا</w:t>
      </w:r>
      <w:proofErr w:type="gramEnd"/>
      <w:r w:rsidRPr="00554E27">
        <w:rPr>
          <w:rFonts w:ascii="Simplified Arabic" w:hAnsi="Simplified Arabic" w:cs="Simplified Arabic" w:hint="cs"/>
          <w:sz w:val="32"/>
          <w:szCs w:val="32"/>
          <w:rtl/>
        </w:rPr>
        <w:t xml:space="preserve"> الوصف لا يعني بالضرورة رد القول تماماً. </w:t>
      </w:r>
    </w:p>
    <w:p w14:paraId="4B8D60F9" w14:textId="1E17C552" w:rsidR="002B26C4" w:rsidRDefault="002B26C4" w:rsidP="008B3526">
      <w:pPr>
        <w:spacing w:before="70" w:after="70" w:line="240" w:lineRule="auto"/>
        <w:ind w:firstLine="454"/>
        <w:jc w:val="lowKashida"/>
        <w:rPr>
          <w:rFonts w:ascii="Simplified Arabic" w:hAnsi="Simplified Arabic" w:cs="Simplified Arabic" w:hint="cs"/>
          <w:sz w:val="32"/>
          <w:szCs w:val="32"/>
          <w:rtl/>
        </w:rPr>
      </w:pPr>
      <w:r w:rsidRPr="00554E27">
        <w:rPr>
          <w:rFonts w:ascii="Simplified Arabic" w:hAnsi="Simplified Arabic" w:cs="Simplified Arabic" w:hint="cs"/>
          <w:sz w:val="32"/>
          <w:szCs w:val="32"/>
          <w:rtl/>
        </w:rPr>
        <w:t xml:space="preserve">قال </w:t>
      </w:r>
      <w:r w:rsidR="00863BAB" w:rsidRPr="00554E27">
        <w:rPr>
          <w:rFonts w:ascii="Simplified Arabic" w:hAnsi="Simplified Arabic" w:cs="Simplified Arabic" w:hint="cs"/>
          <w:sz w:val="32"/>
          <w:szCs w:val="32"/>
          <w:rtl/>
        </w:rPr>
        <w:t xml:space="preserve">الإمام </w:t>
      </w:r>
      <w:proofErr w:type="spellStart"/>
      <w:r w:rsidRPr="00554E27">
        <w:rPr>
          <w:rFonts w:ascii="Simplified Arabic" w:hAnsi="Simplified Arabic" w:cs="Simplified Arabic" w:hint="cs"/>
          <w:sz w:val="32"/>
          <w:szCs w:val="32"/>
          <w:rtl/>
        </w:rPr>
        <w:t>النفراوي</w:t>
      </w:r>
      <w:proofErr w:type="spellEnd"/>
      <w:r w:rsidRPr="00554E27">
        <w:rPr>
          <w:rFonts w:ascii="Simplified Arabic" w:hAnsi="Simplified Arabic" w:cs="Simplified Arabic" w:hint="cs"/>
          <w:sz w:val="32"/>
          <w:szCs w:val="32"/>
          <w:rtl/>
        </w:rPr>
        <w:t xml:space="preserve"> المالكي رحمه الله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وقد انعقد إجماع المسلمين اليوم على وجوب متابعة واحد من الأئمة الأربع: أبي حنيفة ومالك والشافعي وأحمد بن حنبل رضي الله عنهم وعدم جواز الخروج عن مذاهبهم وإنما حرم تقليد غير هؤلاء الأربعة من المجتهدين مع أن الجميع على هدى لعدم حفظ مذاهبهم لموت أصحابهم وعدم تدوينها</w:t>
      </w:r>
      <w:r w:rsidRPr="00554E27">
        <w:rPr>
          <w:rFonts w:ascii="Simplified Arabic" w:hAnsi="Simplified Arabic" w:cs="Simplified Arabic"/>
          <w:sz w:val="32"/>
          <w:szCs w:val="32"/>
        </w:rPr>
        <w:t>[</w:t>
      </w:r>
      <w:r w:rsidR="00863BAB" w:rsidRPr="00554E27">
        <w:rPr>
          <w:rFonts w:cs="Simplified Arabic"/>
          <w:sz w:val="32"/>
          <w:szCs w:val="32"/>
        </w:rPr>
        <w:t xml:space="preserve"> </w:t>
      </w:r>
      <w:r w:rsidR="008B3526">
        <w:rPr>
          <w:rFonts w:ascii="Simplified Arabic" w:hAnsi="Simplified Arabic" w:cs="Simplified Arabic" w:hint="cs"/>
          <w:sz w:val="32"/>
          <w:szCs w:val="32"/>
          <w:rtl/>
        </w:rPr>
        <w:t xml:space="preserve"> </w:t>
      </w:r>
      <w:r w:rsidR="008B3526" w:rsidRPr="00804A9E">
        <w:rPr>
          <w:rFonts w:ascii="Simplified Arabic" w:hAnsi="Simplified Arabic" w:cs="Simplified Arabic" w:hint="cs"/>
          <w:sz w:val="32"/>
          <w:szCs w:val="32"/>
          <w:rtl/>
        </w:rPr>
        <w:t>الفواكه</w:t>
      </w:r>
      <w:r w:rsidR="008B3526" w:rsidRPr="00804A9E">
        <w:rPr>
          <w:rFonts w:ascii="Simplified Arabic" w:hAnsi="Simplified Arabic" w:cs="Simplified Arabic"/>
          <w:sz w:val="32"/>
          <w:szCs w:val="32"/>
          <w:rtl/>
        </w:rPr>
        <w:t xml:space="preserve"> </w:t>
      </w:r>
      <w:proofErr w:type="spellStart"/>
      <w:r w:rsidR="008B3526" w:rsidRPr="00804A9E">
        <w:rPr>
          <w:rFonts w:ascii="Simplified Arabic" w:hAnsi="Simplified Arabic" w:cs="Simplified Arabic" w:hint="cs"/>
          <w:sz w:val="32"/>
          <w:szCs w:val="32"/>
          <w:rtl/>
        </w:rPr>
        <w:t>الدواني</w:t>
      </w:r>
      <w:proofErr w:type="spellEnd"/>
      <w:r w:rsidR="008B3526" w:rsidRPr="00804A9E">
        <w:rPr>
          <w:rFonts w:ascii="Simplified Arabic" w:hAnsi="Simplified Arabic" w:cs="Simplified Arabic"/>
          <w:sz w:val="32"/>
          <w:szCs w:val="32"/>
          <w:rtl/>
        </w:rPr>
        <w:t xml:space="preserve"> </w:t>
      </w:r>
      <w:r w:rsidR="008B3526" w:rsidRPr="00804A9E">
        <w:rPr>
          <w:rFonts w:ascii="Simplified Arabic" w:hAnsi="Simplified Arabic" w:cs="Simplified Arabic" w:hint="cs"/>
          <w:sz w:val="32"/>
          <w:szCs w:val="32"/>
          <w:rtl/>
        </w:rPr>
        <w:t>على</w:t>
      </w:r>
      <w:r w:rsidR="008B3526" w:rsidRPr="00804A9E">
        <w:rPr>
          <w:rFonts w:ascii="Simplified Arabic" w:hAnsi="Simplified Arabic" w:cs="Simplified Arabic"/>
          <w:sz w:val="32"/>
          <w:szCs w:val="32"/>
          <w:rtl/>
        </w:rPr>
        <w:t xml:space="preserve"> </w:t>
      </w:r>
      <w:r w:rsidR="008B3526" w:rsidRPr="00804A9E">
        <w:rPr>
          <w:rFonts w:ascii="Simplified Arabic" w:hAnsi="Simplified Arabic" w:cs="Simplified Arabic" w:hint="cs"/>
          <w:sz w:val="32"/>
          <w:szCs w:val="32"/>
          <w:rtl/>
        </w:rPr>
        <w:t>رسالة</w:t>
      </w:r>
      <w:r w:rsidR="008B3526" w:rsidRPr="00804A9E">
        <w:rPr>
          <w:rFonts w:ascii="Simplified Arabic" w:hAnsi="Simplified Arabic" w:cs="Simplified Arabic"/>
          <w:sz w:val="32"/>
          <w:szCs w:val="32"/>
          <w:rtl/>
        </w:rPr>
        <w:t xml:space="preserve"> </w:t>
      </w:r>
      <w:r w:rsidR="008B3526" w:rsidRPr="00804A9E">
        <w:rPr>
          <w:rFonts w:ascii="Simplified Arabic" w:hAnsi="Simplified Arabic" w:cs="Simplified Arabic" w:hint="cs"/>
          <w:sz w:val="32"/>
          <w:szCs w:val="32"/>
          <w:rtl/>
        </w:rPr>
        <w:t>ابن</w:t>
      </w:r>
      <w:r w:rsidR="008B3526" w:rsidRPr="00804A9E">
        <w:rPr>
          <w:rFonts w:ascii="Simplified Arabic" w:hAnsi="Simplified Arabic" w:cs="Simplified Arabic"/>
          <w:sz w:val="32"/>
          <w:szCs w:val="32"/>
          <w:rtl/>
        </w:rPr>
        <w:t xml:space="preserve"> </w:t>
      </w:r>
      <w:r w:rsidR="008B3526" w:rsidRPr="00804A9E">
        <w:rPr>
          <w:rFonts w:ascii="Simplified Arabic" w:hAnsi="Simplified Arabic" w:cs="Simplified Arabic" w:hint="cs"/>
          <w:sz w:val="32"/>
          <w:szCs w:val="32"/>
          <w:rtl/>
        </w:rPr>
        <w:t>أبي</w:t>
      </w:r>
      <w:r w:rsidR="008B3526" w:rsidRPr="00804A9E">
        <w:rPr>
          <w:rFonts w:ascii="Simplified Arabic" w:hAnsi="Simplified Arabic" w:cs="Simplified Arabic"/>
          <w:sz w:val="32"/>
          <w:szCs w:val="32"/>
          <w:rtl/>
        </w:rPr>
        <w:t xml:space="preserve"> </w:t>
      </w:r>
      <w:r w:rsidR="008B3526" w:rsidRPr="00804A9E">
        <w:rPr>
          <w:rFonts w:ascii="Simplified Arabic" w:hAnsi="Simplified Arabic" w:cs="Simplified Arabic" w:hint="cs"/>
          <w:sz w:val="32"/>
          <w:szCs w:val="32"/>
          <w:rtl/>
        </w:rPr>
        <w:t>زيد</w:t>
      </w:r>
      <w:r w:rsidR="008B3526" w:rsidRPr="00804A9E">
        <w:rPr>
          <w:rFonts w:ascii="Simplified Arabic" w:hAnsi="Simplified Arabic" w:cs="Simplified Arabic"/>
          <w:sz w:val="32"/>
          <w:szCs w:val="32"/>
          <w:rtl/>
        </w:rPr>
        <w:t xml:space="preserve"> </w:t>
      </w:r>
      <w:r w:rsidR="008B3526" w:rsidRPr="00804A9E">
        <w:rPr>
          <w:rFonts w:ascii="Simplified Arabic" w:hAnsi="Simplified Arabic" w:cs="Simplified Arabic" w:hint="cs"/>
          <w:sz w:val="32"/>
          <w:szCs w:val="32"/>
          <w:rtl/>
        </w:rPr>
        <w:t xml:space="preserve">القيرواني </w:t>
      </w:r>
      <w:r w:rsidR="008B3526">
        <w:rPr>
          <w:rFonts w:ascii="Simplified Arabic" w:hAnsi="Simplified Arabic" w:cs="Simplified Arabic" w:hint="cs"/>
          <w:sz w:val="32"/>
          <w:szCs w:val="32"/>
          <w:rtl/>
        </w:rPr>
        <w:t xml:space="preserve">مجلد 2 صفحة 356 </w:t>
      </w:r>
      <w:r w:rsidRPr="00554E27">
        <w:rPr>
          <w:rFonts w:ascii="Simplified Arabic" w:hAnsi="Simplified Arabic" w:cs="Simplified Arabic" w:hint="cs"/>
          <w:sz w:val="32"/>
          <w:szCs w:val="32"/>
          <w:rtl/>
        </w:rPr>
        <w:t>.</w:t>
      </w:r>
    </w:p>
    <w:p w14:paraId="12DFF4A7" w14:textId="77777777" w:rsidR="003D1C34" w:rsidRPr="003D1C34" w:rsidRDefault="003D1C34" w:rsidP="008B3526">
      <w:pPr>
        <w:spacing w:before="70" w:after="70" w:line="240" w:lineRule="auto"/>
        <w:ind w:firstLine="454"/>
        <w:jc w:val="lowKashida"/>
        <w:rPr>
          <w:rFonts w:ascii="Simplified Arabic" w:hAnsi="Simplified Arabic" w:cs="Simplified Arabic"/>
          <w:sz w:val="16"/>
          <w:szCs w:val="16"/>
          <w:rtl/>
        </w:rPr>
      </w:pPr>
    </w:p>
    <w:p w14:paraId="1BAAB072" w14:textId="24E7D3C8" w:rsidR="00863BAB" w:rsidRPr="00554E27" w:rsidRDefault="002B26C4" w:rsidP="008831C5">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ولا</w:t>
      </w:r>
      <w:proofErr w:type="gramEnd"/>
      <w:r w:rsidRPr="00554E27">
        <w:rPr>
          <w:rFonts w:ascii="Simplified Arabic" w:hAnsi="Simplified Arabic" w:cs="Simplified Arabic" w:hint="cs"/>
          <w:sz w:val="32"/>
          <w:szCs w:val="32"/>
          <w:rtl/>
        </w:rPr>
        <w:t xml:space="preserve"> يخفى على كل متعلم أن القول (بتع</w:t>
      </w:r>
      <w:r w:rsidR="009A4711">
        <w:rPr>
          <w:rFonts w:ascii="Simplified Arabic" w:hAnsi="Simplified Arabic" w:cs="Simplified Arabic" w:hint="cs"/>
          <w:sz w:val="32"/>
          <w:szCs w:val="32"/>
          <w:rtl/>
        </w:rPr>
        <w:t>د</w:t>
      </w:r>
      <w:r w:rsidRPr="00554E27">
        <w:rPr>
          <w:rFonts w:ascii="Simplified Arabic" w:hAnsi="Simplified Arabic" w:cs="Simplified Arabic" w:hint="cs"/>
          <w:sz w:val="32"/>
          <w:szCs w:val="32"/>
          <w:rtl/>
        </w:rPr>
        <w:t xml:space="preserve">د المناسك في أشهر الحج) قول شاذ خالف فيه من </w:t>
      </w:r>
      <w:r w:rsidR="00863BAB" w:rsidRPr="00554E27">
        <w:rPr>
          <w:rFonts w:ascii="Simplified Arabic" w:hAnsi="Simplified Arabic" w:cs="Simplified Arabic" w:hint="cs"/>
          <w:sz w:val="32"/>
          <w:szCs w:val="32"/>
          <w:rtl/>
        </w:rPr>
        <w:t>سبقه</w:t>
      </w:r>
      <w:r w:rsidRPr="00554E27">
        <w:rPr>
          <w:rFonts w:ascii="Simplified Arabic" w:hAnsi="Simplified Arabic" w:cs="Simplified Arabic" w:hint="cs"/>
          <w:sz w:val="32"/>
          <w:szCs w:val="32"/>
          <w:rtl/>
        </w:rPr>
        <w:t xml:space="preserve"> من المسلمين ولم يقل به أحد.</w:t>
      </w:r>
    </w:p>
    <w:p w14:paraId="7E3FBC55" w14:textId="77777777" w:rsidR="00863BAB" w:rsidRDefault="00863BAB" w:rsidP="00863BAB">
      <w:pPr>
        <w:spacing w:before="70" w:after="70" w:line="240" w:lineRule="auto"/>
        <w:ind w:firstLine="454"/>
        <w:jc w:val="lowKashida"/>
        <w:rPr>
          <w:rFonts w:ascii="Simplified Arabic" w:hAnsi="Simplified Arabic" w:cs="Simplified Arabic" w:hint="cs"/>
          <w:sz w:val="24"/>
          <w:szCs w:val="24"/>
          <w:rtl/>
        </w:rPr>
      </w:pPr>
    </w:p>
    <w:p w14:paraId="7347E916" w14:textId="77777777" w:rsidR="002C39FA" w:rsidRDefault="002C39FA" w:rsidP="00863BAB">
      <w:pPr>
        <w:spacing w:before="70" w:after="70" w:line="240" w:lineRule="auto"/>
        <w:ind w:firstLine="454"/>
        <w:jc w:val="lowKashida"/>
        <w:rPr>
          <w:rFonts w:ascii="Simplified Arabic" w:hAnsi="Simplified Arabic" w:cs="Simplified Arabic" w:hint="cs"/>
          <w:sz w:val="24"/>
          <w:szCs w:val="24"/>
          <w:rtl/>
        </w:rPr>
      </w:pPr>
    </w:p>
    <w:p w14:paraId="28C5F0F9" w14:textId="77777777" w:rsidR="002C39FA" w:rsidRDefault="002C39FA" w:rsidP="00863BAB">
      <w:pPr>
        <w:spacing w:before="70" w:after="70" w:line="240" w:lineRule="auto"/>
        <w:ind w:firstLine="454"/>
        <w:jc w:val="lowKashida"/>
        <w:rPr>
          <w:rFonts w:ascii="Simplified Arabic" w:hAnsi="Simplified Arabic" w:cs="Simplified Arabic" w:hint="cs"/>
          <w:sz w:val="24"/>
          <w:szCs w:val="24"/>
          <w:rtl/>
        </w:rPr>
      </w:pPr>
    </w:p>
    <w:p w14:paraId="4CBA3D39" w14:textId="77777777" w:rsidR="002C39FA" w:rsidRPr="003D1C34" w:rsidRDefault="002C39FA" w:rsidP="00863BAB">
      <w:pPr>
        <w:spacing w:before="70" w:after="70" w:line="240" w:lineRule="auto"/>
        <w:ind w:firstLine="454"/>
        <w:jc w:val="lowKashida"/>
        <w:rPr>
          <w:rFonts w:ascii="Simplified Arabic" w:hAnsi="Simplified Arabic" w:cs="Simplified Arabic"/>
          <w:sz w:val="8"/>
          <w:szCs w:val="8"/>
          <w:rtl/>
        </w:rPr>
      </w:pPr>
    </w:p>
    <w:p w14:paraId="3FC9FEA7" w14:textId="77777777" w:rsidR="002B26C4" w:rsidRPr="00554E27" w:rsidRDefault="002B26C4" w:rsidP="002B26C4">
      <w:pPr>
        <w:spacing w:before="70" w:after="70" w:line="240" w:lineRule="auto"/>
        <w:ind w:firstLine="454"/>
        <w:jc w:val="lowKashida"/>
        <w:rPr>
          <w:rFonts w:ascii="Simplified Arabic" w:hAnsi="Simplified Arabic" w:cs="AGA Furat Regular"/>
          <w:sz w:val="32"/>
          <w:szCs w:val="32"/>
          <w:rtl/>
        </w:rPr>
      </w:pPr>
      <w:r w:rsidRPr="00554E27">
        <w:rPr>
          <w:rFonts w:ascii="Simplified Arabic" w:hAnsi="Simplified Arabic" w:cs="AGA Furat Regular" w:hint="cs"/>
          <w:sz w:val="32"/>
          <w:szCs w:val="32"/>
          <w:rtl/>
        </w:rPr>
        <w:t xml:space="preserve">للاستزادة </w:t>
      </w:r>
      <w:proofErr w:type="gramStart"/>
      <w:r w:rsidRPr="00554E27">
        <w:rPr>
          <w:rFonts w:ascii="Simplified Arabic" w:hAnsi="Simplified Arabic" w:cs="AGA Furat Regular" w:hint="cs"/>
          <w:sz w:val="32"/>
          <w:szCs w:val="32"/>
          <w:rtl/>
        </w:rPr>
        <w:t>من</w:t>
      </w:r>
      <w:proofErr w:type="gramEnd"/>
      <w:r w:rsidRPr="00554E27">
        <w:rPr>
          <w:rFonts w:ascii="Simplified Arabic" w:hAnsi="Simplified Arabic" w:cs="AGA Furat Regular" w:hint="cs"/>
          <w:sz w:val="32"/>
          <w:szCs w:val="32"/>
          <w:rtl/>
        </w:rPr>
        <w:t xml:space="preserve"> خطر الأقوال الشاذة:</w:t>
      </w:r>
    </w:p>
    <w:p w14:paraId="433B2AC7" w14:textId="77777777" w:rsidR="002B26C4" w:rsidRPr="000C7519" w:rsidRDefault="002B26C4" w:rsidP="000C7519">
      <w:pPr>
        <w:pStyle w:val="a3"/>
        <w:numPr>
          <w:ilvl w:val="0"/>
          <w:numId w:val="9"/>
        </w:numPr>
        <w:spacing w:before="70" w:after="70" w:line="240" w:lineRule="auto"/>
        <w:ind w:left="-1" w:firstLine="0"/>
        <w:jc w:val="lowKashida"/>
        <w:rPr>
          <w:rFonts w:ascii="Simplified Arabic" w:hAnsi="Simplified Arabic" w:cs="Simplified Arabic"/>
          <w:sz w:val="32"/>
          <w:szCs w:val="32"/>
          <w:rtl/>
        </w:rPr>
      </w:pPr>
      <w:r w:rsidRPr="000C7519">
        <w:rPr>
          <w:rFonts w:ascii="Simplified Arabic" w:hAnsi="Simplified Arabic" w:cs="Simplified Arabic" w:hint="cs"/>
          <w:sz w:val="32"/>
          <w:szCs w:val="32"/>
          <w:rtl/>
        </w:rPr>
        <w:t xml:space="preserve">الأقوال الفقهية الشاذة وموقف السلف </w:t>
      </w:r>
      <w:proofErr w:type="gramStart"/>
      <w:r w:rsidRPr="000C7519">
        <w:rPr>
          <w:rFonts w:ascii="Simplified Arabic" w:hAnsi="Simplified Arabic" w:cs="Simplified Arabic" w:hint="cs"/>
          <w:sz w:val="32"/>
          <w:szCs w:val="32"/>
          <w:rtl/>
        </w:rPr>
        <w:t>منها</w:t>
      </w:r>
      <w:proofErr w:type="gramEnd"/>
      <w:r w:rsidRPr="000C7519">
        <w:rPr>
          <w:rFonts w:ascii="Simplified Arabic" w:hAnsi="Simplified Arabic" w:cs="Simplified Arabic" w:hint="cs"/>
          <w:sz w:val="32"/>
          <w:szCs w:val="32"/>
          <w:rtl/>
        </w:rPr>
        <w:t>، في موقع سلف للبحوث والدراسات.</w:t>
      </w:r>
    </w:p>
    <w:p w14:paraId="4FE4F387" w14:textId="77777777" w:rsidR="002B26C4" w:rsidRPr="000C7519" w:rsidRDefault="002B26C4" w:rsidP="000C7519">
      <w:pPr>
        <w:pStyle w:val="a3"/>
        <w:numPr>
          <w:ilvl w:val="0"/>
          <w:numId w:val="9"/>
        </w:numPr>
        <w:spacing w:before="70" w:after="70" w:line="240" w:lineRule="auto"/>
        <w:ind w:left="-1" w:firstLine="0"/>
        <w:jc w:val="lowKashida"/>
        <w:rPr>
          <w:rFonts w:ascii="Simplified Arabic" w:hAnsi="Simplified Arabic" w:cs="Simplified Arabic"/>
          <w:sz w:val="32"/>
          <w:szCs w:val="32"/>
          <w:rtl/>
        </w:rPr>
      </w:pPr>
      <w:r w:rsidRPr="000C7519">
        <w:rPr>
          <w:rFonts w:ascii="Simplified Arabic" w:hAnsi="Simplified Arabic" w:cs="Simplified Arabic" w:hint="cs"/>
          <w:sz w:val="32"/>
          <w:szCs w:val="32"/>
          <w:rtl/>
        </w:rPr>
        <w:t xml:space="preserve">القول الشاذ </w:t>
      </w:r>
      <w:proofErr w:type="gramStart"/>
      <w:r w:rsidRPr="000C7519">
        <w:rPr>
          <w:rFonts w:ascii="Simplified Arabic" w:hAnsi="Simplified Arabic" w:cs="Simplified Arabic" w:hint="cs"/>
          <w:sz w:val="32"/>
          <w:szCs w:val="32"/>
          <w:rtl/>
        </w:rPr>
        <w:t>في</w:t>
      </w:r>
      <w:proofErr w:type="gramEnd"/>
      <w:r w:rsidRPr="000C7519">
        <w:rPr>
          <w:rFonts w:ascii="Simplified Arabic" w:hAnsi="Simplified Arabic" w:cs="Simplified Arabic" w:hint="cs"/>
          <w:sz w:val="32"/>
          <w:szCs w:val="32"/>
          <w:rtl/>
        </w:rPr>
        <w:t xml:space="preserve"> الفقه الإسلامي ودعوى اكتشاف الإسلام من جديد. د. </w:t>
      </w:r>
      <w:proofErr w:type="gramStart"/>
      <w:r w:rsidRPr="000C7519">
        <w:rPr>
          <w:rFonts w:ascii="Simplified Arabic" w:hAnsi="Simplified Arabic" w:cs="Simplified Arabic" w:hint="cs"/>
          <w:sz w:val="32"/>
          <w:szCs w:val="32"/>
          <w:rtl/>
        </w:rPr>
        <w:t>هيثم</w:t>
      </w:r>
      <w:proofErr w:type="gramEnd"/>
      <w:r w:rsidRPr="000C7519">
        <w:rPr>
          <w:rFonts w:ascii="Simplified Arabic" w:hAnsi="Simplified Arabic" w:cs="Simplified Arabic" w:hint="cs"/>
          <w:sz w:val="32"/>
          <w:szCs w:val="32"/>
          <w:rtl/>
        </w:rPr>
        <w:t xml:space="preserve"> بن جواد الحداد. </w:t>
      </w:r>
      <w:proofErr w:type="gramStart"/>
      <w:r w:rsidRPr="000C7519">
        <w:rPr>
          <w:rFonts w:ascii="Simplified Arabic" w:hAnsi="Simplified Arabic" w:cs="Simplified Arabic" w:hint="cs"/>
          <w:sz w:val="32"/>
          <w:szCs w:val="32"/>
          <w:rtl/>
        </w:rPr>
        <w:t>في</w:t>
      </w:r>
      <w:proofErr w:type="gramEnd"/>
      <w:r w:rsidRPr="000C7519">
        <w:rPr>
          <w:rFonts w:ascii="Simplified Arabic" w:hAnsi="Simplified Arabic" w:cs="Simplified Arabic" w:hint="cs"/>
          <w:sz w:val="32"/>
          <w:szCs w:val="32"/>
          <w:rtl/>
        </w:rPr>
        <w:t xml:space="preserve"> موقع الدرر السنية.</w:t>
      </w:r>
    </w:p>
    <w:p w14:paraId="1D5F56B7" w14:textId="77777777" w:rsidR="002B26C4" w:rsidRPr="000C7519" w:rsidRDefault="002B26C4" w:rsidP="000C7519">
      <w:pPr>
        <w:pStyle w:val="a3"/>
        <w:numPr>
          <w:ilvl w:val="0"/>
          <w:numId w:val="9"/>
        </w:numPr>
        <w:spacing w:before="70" w:after="70" w:line="240" w:lineRule="auto"/>
        <w:ind w:left="-1" w:firstLine="0"/>
        <w:jc w:val="lowKashida"/>
        <w:rPr>
          <w:rFonts w:ascii="Simplified Arabic" w:hAnsi="Simplified Arabic" w:cs="Simplified Arabic"/>
          <w:sz w:val="32"/>
          <w:szCs w:val="32"/>
          <w:rtl/>
        </w:rPr>
      </w:pPr>
      <w:r w:rsidRPr="000C7519">
        <w:rPr>
          <w:rFonts w:ascii="Simplified Arabic" w:hAnsi="Simplified Arabic" w:cs="Simplified Arabic" w:hint="cs"/>
          <w:sz w:val="32"/>
          <w:szCs w:val="32"/>
          <w:rtl/>
        </w:rPr>
        <w:t xml:space="preserve">ما هذه الجرأة على الدين. عباس رحيم </w:t>
      </w:r>
      <w:r w:rsidRPr="000C7519">
        <w:rPr>
          <w:rFonts w:ascii="Simplified Arabic" w:hAnsi="Simplified Arabic" w:cs="Simplified Arabic"/>
          <w:sz w:val="32"/>
          <w:szCs w:val="32"/>
          <w:rtl/>
        </w:rPr>
        <w:t>–</w:t>
      </w:r>
      <w:r w:rsidRPr="000C7519">
        <w:rPr>
          <w:rFonts w:ascii="Simplified Arabic" w:hAnsi="Simplified Arabic" w:cs="Simplified Arabic" w:hint="cs"/>
          <w:sz w:val="32"/>
          <w:szCs w:val="32"/>
          <w:rtl/>
        </w:rPr>
        <w:t xml:space="preserve"> في موقع شبكة أنا المسلم.</w:t>
      </w:r>
    </w:p>
    <w:p w14:paraId="6D8E67B2" w14:textId="5250EEC3" w:rsidR="002B26C4" w:rsidRPr="000C7519" w:rsidRDefault="002B26C4" w:rsidP="000C7519">
      <w:pPr>
        <w:pStyle w:val="a3"/>
        <w:numPr>
          <w:ilvl w:val="0"/>
          <w:numId w:val="9"/>
        </w:numPr>
        <w:spacing w:before="70" w:after="70" w:line="240" w:lineRule="auto"/>
        <w:ind w:left="-1" w:firstLine="0"/>
        <w:jc w:val="lowKashida"/>
        <w:rPr>
          <w:rFonts w:ascii="Simplified Arabic" w:hAnsi="Simplified Arabic" w:cs="Simplified Arabic"/>
          <w:sz w:val="32"/>
          <w:szCs w:val="32"/>
          <w:rtl/>
        </w:rPr>
      </w:pPr>
      <w:proofErr w:type="gramStart"/>
      <w:r w:rsidRPr="000C7519">
        <w:rPr>
          <w:rFonts w:ascii="Simplified Arabic" w:hAnsi="Simplified Arabic" w:cs="Simplified Arabic" w:hint="cs"/>
          <w:sz w:val="32"/>
          <w:szCs w:val="32"/>
          <w:rtl/>
        </w:rPr>
        <w:t>ا</w:t>
      </w:r>
      <w:r w:rsidR="002119DB" w:rsidRPr="000C7519">
        <w:rPr>
          <w:rFonts w:ascii="Simplified Arabic" w:hAnsi="Simplified Arabic" w:cs="Simplified Arabic" w:hint="cs"/>
          <w:sz w:val="32"/>
          <w:szCs w:val="32"/>
          <w:rtl/>
        </w:rPr>
        <w:t>لقول</w:t>
      </w:r>
      <w:proofErr w:type="gramEnd"/>
      <w:r w:rsidR="002119DB" w:rsidRPr="000C7519">
        <w:rPr>
          <w:rFonts w:ascii="Simplified Arabic" w:hAnsi="Simplified Arabic" w:cs="Simplified Arabic" w:hint="cs"/>
          <w:sz w:val="32"/>
          <w:szCs w:val="32"/>
          <w:rtl/>
        </w:rPr>
        <w:t xml:space="preserve"> الشاذ وأثره على الفتيا. </w:t>
      </w:r>
      <w:proofErr w:type="spellStart"/>
      <w:r w:rsidR="002119DB" w:rsidRPr="000C7519">
        <w:rPr>
          <w:rFonts w:ascii="Simplified Arabic" w:hAnsi="Simplified Arabic" w:cs="Simplified Arabic" w:hint="cs"/>
          <w:sz w:val="32"/>
          <w:szCs w:val="32"/>
          <w:rtl/>
        </w:rPr>
        <w:t>أ.</w:t>
      </w:r>
      <w:r w:rsidRPr="000C7519">
        <w:rPr>
          <w:rFonts w:ascii="Simplified Arabic" w:hAnsi="Simplified Arabic" w:cs="Simplified Arabic" w:hint="cs"/>
          <w:sz w:val="32"/>
          <w:szCs w:val="32"/>
          <w:rtl/>
        </w:rPr>
        <w:t>د</w:t>
      </w:r>
      <w:proofErr w:type="spellEnd"/>
      <w:r w:rsidRPr="000C7519">
        <w:rPr>
          <w:rFonts w:ascii="Simplified Arabic" w:hAnsi="Simplified Arabic" w:cs="Simplified Arabic" w:hint="cs"/>
          <w:sz w:val="32"/>
          <w:szCs w:val="32"/>
          <w:rtl/>
        </w:rPr>
        <w:t xml:space="preserve"> أحمد بن علي المباركي.</w:t>
      </w:r>
    </w:p>
    <w:p w14:paraId="448B6025" w14:textId="77777777" w:rsidR="008831C5" w:rsidRDefault="008831C5" w:rsidP="002B26C4">
      <w:pPr>
        <w:spacing w:before="70" w:after="70" w:line="240" w:lineRule="auto"/>
        <w:ind w:firstLine="454"/>
        <w:jc w:val="lowKashida"/>
        <w:rPr>
          <w:rFonts w:ascii="Simplified Arabic" w:hAnsi="Simplified Arabic" w:cs="Simplified Arabic" w:hint="cs"/>
          <w:sz w:val="12"/>
          <w:szCs w:val="12"/>
          <w:rtl/>
        </w:rPr>
      </w:pPr>
    </w:p>
    <w:p w14:paraId="1FCB9976"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60CB10F7"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6956D069"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42862F93"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30DBF5AB"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016C5DBE"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3554F37A"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170D64AB"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77DBAED3"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41CECDC6"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35B90391"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15CA94F7"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17C17F8E"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75472A6C"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46336825"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3D2F3779"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576FE33D"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7A6D8388"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565BF995"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2182A8AA"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2C8D4BF0"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43A70948"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7A1BF9DA"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1E4D1336"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0DE6D191"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6B025E12"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54DFD3CC"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29CD0B4F"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3A379324"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0114A3D3"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0FDD7DAB"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3F2ABC73"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658C5703"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53F2FE55"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2C13E077"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11970A0D"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6A695FE0"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678FF555"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18C3995E"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22DF7CAC" w14:textId="77777777" w:rsidR="002C39FA" w:rsidRDefault="002C39FA" w:rsidP="002B26C4">
      <w:pPr>
        <w:spacing w:before="70" w:after="70" w:line="240" w:lineRule="auto"/>
        <w:ind w:firstLine="454"/>
        <w:jc w:val="lowKashida"/>
        <w:rPr>
          <w:rFonts w:ascii="Simplified Arabic" w:hAnsi="Simplified Arabic" w:cs="Simplified Arabic" w:hint="cs"/>
          <w:sz w:val="12"/>
          <w:szCs w:val="12"/>
          <w:rtl/>
        </w:rPr>
      </w:pPr>
    </w:p>
    <w:p w14:paraId="72BE9DEF" w14:textId="77777777" w:rsidR="002C39FA" w:rsidRPr="003D1C34" w:rsidRDefault="002C39FA" w:rsidP="002B26C4">
      <w:pPr>
        <w:spacing w:before="70" w:after="70" w:line="240" w:lineRule="auto"/>
        <w:ind w:firstLine="454"/>
        <w:jc w:val="lowKashida"/>
        <w:rPr>
          <w:rFonts w:ascii="Simplified Arabic" w:hAnsi="Simplified Arabic" w:cs="Simplified Arabic"/>
          <w:sz w:val="4"/>
          <w:szCs w:val="4"/>
          <w:rtl/>
        </w:rPr>
      </w:pPr>
    </w:p>
    <w:p w14:paraId="0B2D00DE"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97F88">
        <w:rPr>
          <w:rFonts w:ascii="Simplified Arabic" w:hAnsi="Simplified Arabic" w:cs="MCS Jeddah S_U normal." w:hint="cs"/>
          <w:color w:val="C00000"/>
          <w:sz w:val="32"/>
          <w:szCs w:val="32"/>
          <w:rtl/>
        </w:rPr>
        <w:t>العنصر العاشر</w:t>
      </w:r>
      <w:r w:rsidRPr="00554E27">
        <w:rPr>
          <w:rFonts w:ascii="Simplified Arabic" w:hAnsi="Simplified Arabic" w:cs="Simplified Arabic" w:hint="cs"/>
          <w:sz w:val="32"/>
          <w:szCs w:val="32"/>
          <w:rtl/>
        </w:rPr>
        <w:t xml:space="preserve">: مخاطبة الناس </w:t>
      </w:r>
      <w:proofErr w:type="gramStart"/>
      <w:r w:rsidRPr="00554E27">
        <w:rPr>
          <w:rFonts w:ascii="Simplified Arabic" w:hAnsi="Simplified Arabic" w:cs="Simplified Arabic" w:hint="cs"/>
          <w:sz w:val="32"/>
          <w:szCs w:val="32"/>
          <w:rtl/>
        </w:rPr>
        <w:t>على</w:t>
      </w:r>
      <w:proofErr w:type="gramEnd"/>
      <w:r w:rsidRPr="00554E27">
        <w:rPr>
          <w:rFonts w:ascii="Simplified Arabic" w:hAnsi="Simplified Arabic" w:cs="Simplified Arabic" w:hint="cs"/>
          <w:sz w:val="32"/>
          <w:szCs w:val="32"/>
          <w:rtl/>
        </w:rPr>
        <w:t xml:space="preserve"> قدر عقولهم.</w:t>
      </w:r>
    </w:p>
    <w:p w14:paraId="5886F906" w14:textId="15BDD6A8" w:rsidR="002B26C4" w:rsidRPr="00554E27" w:rsidRDefault="002B26C4" w:rsidP="002119DB">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لهذه العبارة أصل في حديث </w:t>
      </w:r>
      <w:proofErr w:type="gramStart"/>
      <w:r w:rsidRPr="00554E27">
        <w:rPr>
          <w:rFonts w:ascii="Simplified Arabic" w:hAnsi="Simplified Arabic" w:cs="Simplified Arabic" w:hint="cs"/>
          <w:sz w:val="32"/>
          <w:szCs w:val="32"/>
          <w:rtl/>
        </w:rPr>
        <w:t xml:space="preserve">النبي </w:t>
      </w:r>
      <w:r w:rsidR="002119DB" w:rsidRPr="00554E27">
        <w:rPr>
          <w:rFonts w:ascii="Simplified Arabic" w:hAnsi="Simplified Arabic" w:cs="Simplified Arabic" w:hint="cs"/>
          <w:sz w:val="32"/>
          <w:szCs w:val="32"/>
        </w:rPr>
        <w:sym w:font="AGA Arabesque" w:char="F072"/>
      </w:r>
      <w:r w:rsidRPr="00554E27">
        <w:rPr>
          <w:rFonts w:ascii="Simplified Arabic" w:hAnsi="Simplified Arabic" w:cs="Simplified Arabic" w:hint="cs"/>
          <w:sz w:val="32"/>
          <w:szCs w:val="32"/>
          <w:rtl/>
        </w:rPr>
        <w:t>،</w:t>
      </w:r>
      <w:proofErr w:type="gramEnd"/>
      <w:r w:rsidRPr="00554E27">
        <w:rPr>
          <w:rFonts w:ascii="Simplified Arabic" w:hAnsi="Simplified Arabic" w:cs="Simplified Arabic" w:hint="cs"/>
          <w:sz w:val="32"/>
          <w:szCs w:val="32"/>
          <w:rtl/>
        </w:rPr>
        <w:t xml:space="preserve"> ولكنه لا يصح، وللعلماء من آثار السلف شواهد </w:t>
      </w:r>
      <w:r w:rsidR="002C39FA">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كثيرة، وسأذكر أهمها:</w:t>
      </w:r>
    </w:p>
    <w:p w14:paraId="4D0C33BF" w14:textId="4402FE80" w:rsidR="002B26C4" w:rsidRPr="00554E27" w:rsidRDefault="002B26C4" w:rsidP="003A17A5">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قال علي </w:t>
      </w:r>
      <w:r w:rsidR="002119DB" w:rsidRPr="00554E27">
        <w:rPr>
          <w:rFonts w:ascii="Simplified Arabic" w:hAnsi="Simplified Arabic" w:cs="Simplified Arabic" w:hint="cs"/>
          <w:sz w:val="32"/>
          <w:szCs w:val="32"/>
        </w:rPr>
        <w:sym w:font="AGA Arabesque" w:char="F074"/>
      </w:r>
      <w:r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w:t>
      </w:r>
      <w:proofErr w:type="gramStart"/>
      <w:r w:rsidR="003A17A5" w:rsidRPr="003A17A5">
        <w:rPr>
          <w:rFonts w:ascii="Traditional Arabic" w:cs="AGA Furat Regular" w:hint="cs"/>
          <w:sz w:val="36"/>
          <w:szCs w:val="36"/>
          <w:rtl/>
        </w:rPr>
        <w:t>حدِّثوا</w:t>
      </w:r>
      <w:proofErr w:type="gramEnd"/>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الناسَ</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بما</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يَعرفونَ،</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أتُحبُّونَ</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أنْ</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يُكَذَّبَ</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اللهُ</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ورسولُه</w:t>
      </w:r>
      <w:r w:rsidR="003A17A5">
        <w:rPr>
          <w:rFonts w:ascii="Traditional Arabic" w:cs="Traditional Arabic"/>
          <w:b/>
          <w:bCs/>
          <w:color w:val="000000"/>
          <w:sz w:val="44"/>
          <w:szCs w:val="44"/>
          <w:rtl/>
        </w:rPr>
        <w:t xml:space="preserve">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رواه البخاري.</w:t>
      </w:r>
    </w:p>
    <w:p w14:paraId="2C9CD6A9" w14:textId="38C693AE" w:rsidR="002B26C4" w:rsidRPr="00554E27" w:rsidRDefault="002B26C4" w:rsidP="003A17A5">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قال</w:t>
      </w:r>
      <w:proofErr w:type="gramEnd"/>
      <w:r w:rsidRPr="00554E27">
        <w:rPr>
          <w:rFonts w:ascii="Simplified Arabic" w:hAnsi="Simplified Arabic" w:cs="Simplified Arabic" w:hint="cs"/>
          <w:sz w:val="32"/>
          <w:szCs w:val="32"/>
          <w:rtl/>
        </w:rPr>
        <w:t xml:space="preserve"> ابن مسعود </w:t>
      </w:r>
      <w:r w:rsidR="002119DB" w:rsidRPr="00554E27">
        <w:rPr>
          <w:rFonts w:ascii="Simplified Arabic" w:hAnsi="Simplified Arabic" w:cs="Simplified Arabic" w:hint="cs"/>
          <w:sz w:val="32"/>
          <w:szCs w:val="32"/>
        </w:rPr>
        <w:sym w:font="AGA Arabesque" w:char="F074"/>
      </w:r>
      <w:r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w:t>
      </w:r>
      <w:r w:rsidR="003A17A5" w:rsidRPr="003A17A5">
        <w:rPr>
          <w:rFonts w:ascii="Traditional Arabic" w:cs="AGA Furat Regular" w:hint="cs"/>
          <w:sz w:val="36"/>
          <w:szCs w:val="36"/>
          <w:rtl/>
        </w:rPr>
        <w:t>مَا</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أَنْتَ</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بِمُحَدِّثٍ</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قَوْمًا</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حَدِيثًا</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لَا</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تَبْلُغُهُ</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عُقُولُهُمْ</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إِلَّا</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كَانَ</w:t>
      </w:r>
      <w:r w:rsidR="003A17A5" w:rsidRPr="003A17A5">
        <w:rPr>
          <w:rFonts w:ascii="Traditional Arabic" w:cs="AGA Furat Regular"/>
          <w:sz w:val="36"/>
          <w:szCs w:val="36"/>
          <w:rtl/>
        </w:rPr>
        <w:t xml:space="preserve"> </w:t>
      </w:r>
      <w:r w:rsidR="003A17A5" w:rsidRPr="003A17A5">
        <w:rPr>
          <w:rFonts w:ascii="Traditional Arabic" w:cs="AGA Furat Regular" w:hint="cs"/>
          <w:sz w:val="36"/>
          <w:szCs w:val="36"/>
          <w:rtl/>
        </w:rPr>
        <w:t>لِبَعْضِهِمْ</w:t>
      </w:r>
      <w:r w:rsidR="003A17A5" w:rsidRPr="003A17A5">
        <w:rPr>
          <w:rFonts w:ascii="Traditional Arabic" w:cs="AGA Furat Regular"/>
          <w:sz w:val="36"/>
          <w:szCs w:val="36"/>
          <w:rtl/>
        </w:rPr>
        <w:t xml:space="preserve"> </w:t>
      </w:r>
      <w:r w:rsidR="003A17A5">
        <w:rPr>
          <w:rFonts w:ascii="Traditional Arabic" w:cs="AGA Furat Regular" w:hint="cs"/>
          <w:sz w:val="36"/>
          <w:szCs w:val="36"/>
          <w:rtl/>
        </w:rPr>
        <w:t>فِتْنَة</w:t>
      </w:r>
      <w:r w:rsidR="003A17A5">
        <w:rPr>
          <w:rFonts w:ascii="Simplified Arabic" w:hAnsi="Simplified Arabic" w:cs="Simplified Arabic" w:hint="cs"/>
          <w:sz w:val="32"/>
          <w:szCs w:val="32"/>
          <w:rtl/>
        </w:rPr>
        <w:t xml:space="preserve">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رواه مسلم.</w:t>
      </w:r>
    </w:p>
    <w:p w14:paraId="755E20E4" w14:textId="0EE76ACA" w:rsidR="002119DB" w:rsidRPr="00554E27" w:rsidRDefault="002119DB" w:rsidP="002119DB">
      <w:pPr>
        <w:spacing w:before="70" w:after="70" w:line="240" w:lineRule="auto"/>
        <w:ind w:firstLine="454"/>
        <w:jc w:val="lowKashida"/>
        <w:rPr>
          <w:rFonts w:ascii="Simplified Arabic" w:hAnsi="Simplified Arabic" w:cs="Simplified Arabic"/>
          <w:sz w:val="32"/>
          <w:szCs w:val="32"/>
          <w:rtl/>
        </w:rPr>
      </w:pPr>
      <w:r w:rsidRPr="003941A5">
        <w:rPr>
          <w:rFonts w:ascii="Simplified Arabic" w:hAnsi="Simplified Arabic" w:cs="Simplified Arabic" w:hint="cs"/>
          <w:sz w:val="32"/>
          <w:szCs w:val="32"/>
          <w:rtl/>
        </w:rPr>
        <w:t xml:space="preserve">قال ابن الجوزي رحمه الله </w:t>
      </w:r>
      <w:r w:rsidRPr="003941A5">
        <w:rPr>
          <w:rFonts w:ascii="Simplified Arabic" w:hAnsi="Simplified Arabic" w:cs="Simplified Arabic"/>
          <w:sz w:val="32"/>
          <w:szCs w:val="32"/>
        </w:rPr>
        <w:t>]</w:t>
      </w:r>
      <w:r w:rsidRPr="003941A5">
        <w:rPr>
          <w:rFonts w:ascii="Simplified Arabic" w:hAnsi="Simplified Arabic" w:cs="Simplified Arabic" w:hint="cs"/>
          <w:sz w:val="32"/>
          <w:szCs w:val="32"/>
          <w:rtl/>
        </w:rPr>
        <w:t xml:space="preserve"> </w:t>
      </w:r>
      <w:r w:rsidRPr="00ED7AC9">
        <w:rPr>
          <w:rFonts w:ascii="Simplified Arabic" w:hAnsi="Simplified Arabic" w:cs="Simplified Arabic" w:hint="cs"/>
          <w:sz w:val="32"/>
          <w:szCs w:val="32"/>
          <w:rtl/>
        </w:rPr>
        <w:t>ولا ينبغي أن يملي ما لا يحتمله عقول العوام</w:t>
      </w:r>
      <w:r w:rsidR="00ED7AC9">
        <w:rPr>
          <w:rFonts w:ascii="Simplified Arabic" w:hAnsi="Simplified Arabic" w:cs="Simplified Arabic" w:hint="cs"/>
          <w:sz w:val="32"/>
          <w:szCs w:val="32"/>
          <w:rtl/>
        </w:rPr>
        <w:t xml:space="preserve"> </w:t>
      </w:r>
      <w:r w:rsidR="00ED7AC9">
        <w:rPr>
          <w:rFonts w:cs="Simplified Arabic"/>
          <w:sz w:val="32"/>
          <w:szCs w:val="32"/>
        </w:rPr>
        <w:t xml:space="preserve"> </w:t>
      </w:r>
      <w:r w:rsidRPr="003941A5">
        <w:rPr>
          <w:rFonts w:ascii="Simplified Arabic" w:hAnsi="Simplified Arabic" w:cs="Simplified Arabic"/>
          <w:sz w:val="32"/>
          <w:szCs w:val="32"/>
        </w:rPr>
        <w:t>[</w:t>
      </w:r>
      <w:r w:rsidR="00582BE9" w:rsidRPr="003941A5">
        <w:rPr>
          <w:rFonts w:ascii="Simplified Arabic" w:hAnsi="Simplified Arabic" w:cs="Simplified Arabic" w:hint="cs"/>
          <w:sz w:val="32"/>
          <w:szCs w:val="32"/>
          <w:rtl/>
        </w:rPr>
        <w:t xml:space="preserve"> صيد الخاطر </w:t>
      </w:r>
      <w:r w:rsidRPr="003941A5">
        <w:rPr>
          <w:rFonts w:ascii="Simplified Arabic" w:hAnsi="Simplified Arabic" w:cs="Simplified Arabic" w:hint="cs"/>
          <w:sz w:val="32"/>
          <w:szCs w:val="32"/>
          <w:rtl/>
        </w:rPr>
        <w:t>.</w:t>
      </w:r>
    </w:p>
    <w:p w14:paraId="0A3D01D9" w14:textId="190D995E" w:rsidR="00582BE9" w:rsidRPr="003941A5" w:rsidRDefault="00582BE9" w:rsidP="003941A5">
      <w:pPr>
        <w:spacing w:before="70" w:after="70" w:line="240" w:lineRule="auto"/>
        <w:ind w:firstLine="454"/>
        <w:jc w:val="lowKashida"/>
        <w:rPr>
          <w:rFonts w:ascii="Simplified Arabic" w:hAnsi="Simplified Arabic" w:cs="Simplified Arabic"/>
          <w:sz w:val="32"/>
          <w:szCs w:val="32"/>
        </w:rPr>
      </w:pPr>
      <w:r w:rsidRPr="003941A5">
        <w:rPr>
          <w:rFonts w:ascii="Simplified Arabic" w:hAnsi="Simplified Arabic" w:cs="Simplified Arabic"/>
          <w:sz w:val="32"/>
          <w:szCs w:val="32"/>
          <w:rtl/>
        </w:rPr>
        <w:t>وَفِي تَارِيخِ السَّرَخْسِيِّ</w:t>
      </w:r>
      <w:r w:rsidR="00ED7AC9">
        <w:rPr>
          <w:rFonts w:cs="Simplified Arabic"/>
          <w:sz w:val="32"/>
          <w:szCs w:val="32"/>
        </w:rPr>
        <w:t>:</w:t>
      </w:r>
      <w:r w:rsidRPr="003941A5">
        <w:rPr>
          <w:rFonts w:ascii="Simplified Arabic" w:hAnsi="Simplified Arabic" w:cs="Simplified Arabic"/>
          <w:sz w:val="32"/>
          <w:szCs w:val="32"/>
        </w:rPr>
        <w:t xml:space="preserve"> </w:t>
      </w:r>
      <w:r w:rsidR="00ED7AC9">
        <w:rPr>
          <w:rFonts w:ascii="Simplified Arabic" w:hAnsi="Simplified Arabic" w:cs="Simplified Arabic" w:hint="cs"/>
          <w:sz w:val="32"/>
          <w:szCs w:val="32"/>
          <w:rtl/>
        </w:rPr>
        <w:t xml:space="preserve"> </w:t>
      </w:r>
      <w:r w:rsidR="003941A5" w:rsidRPr="003941A5">
        <w:rPr>
          <w:rFonts w:ascii="Simplified Arabic" w:hAnsi="Simplified Arabic" w:cs="Simplified Arabic" w:hint="cs"/>
          <w:sz w:val="32"/>
          <w:szCs w:val="32"/>
          <w:rtl/>
        </w:rPr>
        <w:t>عن الربيع قال سمعت</w:t>
      </w:r>
      <w:r w:rsidRPr="003941A5">
        <w:rPr>
          <w:rFonts w:ascii="Simplified Arabic" w:hAnsi="Simplified Arabic" w:cs="Simplified Arabic"/>
          <w:sz w:val="32"/>
          <w:szCs w:val="32"/>
          <w:rtl/>
        </w:rPr>
        <w:t xml:space="preserve"> الشَّافِعِيَّ</w:t>
      </w:r>
      <w:r w:rsidR="003941A5">
        <w:rPr>
          <w:rFonts w:ascii="Simplified Arabic" w:hAnsi="Simplified Arabic" w:cs="Simplified Arabic" w:hint="cs"/>
          <w:sz w:val="32"/>
          <w:szCs w:val="32"/>
          <w:rtl/>
        </w:rPr>
        <w:t xml:space="preserve">[ </w:t>
      </w:r>
      <w:r w:rsidRPr="003941A5">
        <w:rPr>
          <w:rFonts w:ascii="Simplified Arabic" w:hAnsi="Simplified Arabic" w:cs="Simplified Arabic"/>
          <w:sz w:val="32"/>
          <w:szCs w:val="32"/>
        </w:rPr>
        <w:t> </w:t>
      </w:r>
      <w:r w:rsidRPr="003941A5">
        <w:rPr>
          <w:rFonts w:ascii="Simplified Arabic" w:hAnsi="Simplified Arabic" w:cs="Simplified Arabic"/>
          <w:sz w:val="32"/>
          <w:szCs w:val="32"/>
          <w:rtl/>
        </w:rPr>
        <w:t>لَوْ أَنَّ مُحَمَّدَ بْنَ الْحَسَنِ كَانَ يُكَلِّمُنَا عَلَى قَدْرِ عَقْلِهِ مَا فَهِمْنَا عَنْهُ لَكِنَّهُ كَانَ يُكَلِّمُنَا عَلَى قَدْرِ عُقُولِنَا فَنَفْهَمُهُ</w:t>
      </w:r>
      <w:r w:rsidR="003941A5">
        <w:rPr>
          <w:rFonts w:ascii="Simplified Arabic" w:hAnsi="Simplified Arabic" w:cs="Simplified Arabic" w:hint="cs"/>
          <w:sz w:val="32"/>
          <w:szCs w:val="32"/>
          <w:rtl/>
        </w:rPr>
        <w:t xml:space="preserve"> ].</w:t>
      </w:r>
    </w:p>
    <w:p w14:paraId="638AFF9E" w14:textId="648EAC23" w:rsidR="00582BE9" w:rsidRDefault="002B26C4" w:rsidP="00ED7AC9">
      <w:pPr>
        <w:spacing w:before="70" w:after="70" w:line="240" w:lineRule="auto"/>
        <w:ind w:firstLine="454"/>
        <w:jc w:val="lowKashida"/>
        <w:rPr>
          <w:rFonts w:ascii="Simplified Arabic" w:hAnsi="Simplified Arabic" w:cs="Simplified Arabic"/>
          <w:sz w:val="32"/>
          <w:szCs w:val="32"/>
        </w:rPr>
      </w:pPr>
      <w:r w:rsidRPr="00582BE9">
        <w:rPr>
          <w:rFonts w:ascii="Simplified Arabic" w:hAnsi="Simplified Arabic" w:cs="Simplified Arabic" w:hint="cs"/>
          <w:sz w:val="32"/>
          <w:szCs w:val="32"/>
          <w:rtl/>
        </w:rPr>
        <w:t>قال محمد بن عبدالله بن عبد</w:t>
      </w:r>
      <w:r w:rsidR="000C7519">
        <w:rPr>
          <w:rFonts w:ascii="Simplified Arabic" w:hAnsi="Simplified Arabic" w:cs="Simplified Arabic" w:hint="cs"/>
          <w:sz w:val="32"/>
          <w:szCs w:val="32"/>
          <w:rtl/>
        </w:rPr>
        <w:t xml:space="preserve"> </w:t>
      </w:r>
      <w:r w:rsidRPr="00582BE9">
        <w:rPr>
          <w:rFonts w:ascii="Simplified Arabic" w:hAnsi="Simplified Arabic" w:cs="Simplified Arabic" w:hint="cs"/>
          <w:sz w:val="32"/>
          <w:szCs w:val="32"/>
          <w:rtl/>
        </w:rPr>
        <w:t>الحكم</w:t>
      </w:r>
      <w:r w:rsidR="00ED7AC9">
        <w:rPr>
          <w:rFonts w:ascii="Simplified Arabic" w:hAnsi="Simplified Arabic" w:cs="Simplified Arabic" w:hint="cs"/>
          <w:sz w:val="32"/>
          <w:szCs w:val="32"/>
          <w:rtl/>
        </w:rPr>
        <w:t xml:space="preserve"> [</w:t>
      </w:r>
      <w:r w:rsidRPr="00582BE9">
        <w:rPr>
          <w:rFonts w:ascii="Simplified Arabic" w:hAnsi="Simplified Arabic" w:cs="Simplified Arabic" w:hint="cs"/>
          <w:sz w:val="32"/>
          <w:szCs w:val="32"/>
          <w:rtl/>
        </w:rPr>
        <w:t xml:space="preserve"> أخبرت الشافعي يوماً بحديث وأنا غلام فقال: من حدثك؟ </w:t>
      </w:r>
      <w:proofErr w:type="gramStart"/>
      <w:r w:rsidRPr="00582BE9">
        <w:rPr>
          <w:rFonts w:ascii="Simplified Arabic" w:hAnsi="Simplified Arabic" w:cs="Simplified Arabic" w:hint="cs"/>
          <w:sz w:val="32"/>
          <w:szCs w:val="32"/>
          <w:rtl/>
        </w:rPr>
        <w:t>فقلت</w:t>
      </w:r>
      <w:proofErr w:type="gramEnd"/>
      <w:r w:rsidRPr="00582BE9">
        <w:rPr>
          <w:rFonts w:ascii="Simplified Arabic" w:hAnsi="Simplified Arabic" w:cs="Simplified Arabic" w:hint="cs"/>
          <w:sz w:val="32"/>
          <w:szCs w:val="32"/>
          <w:rtl/>
        </w:rPr>
        <w:t>: أنت، قال: ما حدثتك من شيء فهو كما حدثتك، وإياك والرواية عن الأحياء</w:t>
      </w:r>
      <w:r w:rsidR="00ED7AC9">
        <w:rPr>
          <w:rFonts w:ascii="Simplified Arabic" w:hAnsi="Simplified Arabic" w:cs="Simplified Arabic" w:hint="cs"/>
          <w:sz w:val="32"/>
          <w:szCs w:val="32"/>
          <w:rtl/>
        </w:rPr>
        <w:t xml:space="preserve"> ]</w:t>
      </w:r>
      <w:r w:rsidRPr="00582BE9">
        <w:rPr>
          <w:rFonts w:ascii="Simplified Arabic" w:hAnsi="Simplified Arabic" w:cs="Simplified Arabic" w:hint="cs"/>
          <w:sz w:val="32"/>
          <w:szCs w:val="32"/>
          <w:rtl/>
        </w:rPr>
        <w:t>.</w:t>
      </w:r>
      <w:r w:rsidR="00582BE9" w:rsidRPr="00582BE9">
        <w:rPr>
          <w:rFonts w:ascii="Simplified Arabic" w:hAnsi="Simplified Arabic" w:cs="Simplified Arabic"/>
          <w:sz w:val="32"/>
          <w:szCs w:val="32"/>
          <w:rtl/>
        </w:rPr>
        <w:t xml:space="preserve"> </w:t>
      </w:r>
      <w:proofErr w:type="spellStart"/>
      <w:r w:rsidR="00582BE9" w:rsidRPr="00582BE9">
        <w:rPr>
          <w:rFonts w:ascii="Simplified Arabic" w:hAnsi="Simplified Arabic" w:cs="Simplified Arabic"/>
          <w:sz w:val="32"/>
          <w:szCs w:val="32"/>
          <w:rtl/>
        </w:rPr>
        <w:t>الکفايه</w:t>
      </w:r>
      <w:proofErr w:type="spellEnd"/>
      <w:r w:rsidR="00582BE9" w:rsidRPr="00582BE9">
        <w:rPr>
          <w:rFonts w:ascii="Simplified Arabic" w:hAnsi="Simplified Arabic" w:cs="Simplified Arabic"/>
          <w:sz w:val="32"/>
          <w:szCs w:val="32"/>
          <w:rtl/>
        </w:rPr>
        <w:t xml:space="preserve"> في علم </w:t>
      </w:r>
      <w:proofErr w:type="spellStart"/>
      <w:r w:rsidR="00582BE9" w:rsidRPr="00582BE9">
        <w:rPr>
          <w:rFonts w:ascii="Simplified Arabic" w:hAnsi="Simplified Arabic" w:cs="Simplified Arabic"/>
          <w:sz w:val="32"/>
          <w:szCs w:val="32"/>
          <w:rtl/>
        </w:rPr>
        <w:t>الروايه</w:t>
      </w:r>
      <w:proofErr w:type="spellEnd"/>
      <w:r w:rsidR="00582BE9" w:rsidRPr="00582BE9">
        <w:rPr>
          <w:rFonts w:ascii="Simplified Arabic" w:hAnsi="Simplified Arabic" w:cs="Simplified Arabic" w:hint="cs"/>
          <w:sz w:val="32"/>
          <w:szCs w:val="32"/>
          <w:rtl/>
        </w:rPr>
        <w:t xml:space="preserve"> </w:t>
      </w:r>
      <w:r w:rsidR="00582BE9">
        <w:rPr>
          <w:rFonts w:ascii="Simplified Arabic" w:hAnsi="Simplified Arabic" w:cs="Simplified Arabic" w:hint="cs"/>
          <w:sz w:val="32"/>
          <w:szCs w:val="32"/>
          <w:rtl/>
        </w:rPr>
        <w:t>للخطيب البغدادي مجلد 1 صفحة 170 .</w:t>
      </w:r>
    </w:p>
    <w:p w14:paraId="2834453A" w14:textId="6C0CFB57" w:rsidR="002B26C4" w:rsidRPr="000C7519" w:rsidRDefault="002B26C4" w:rsidP="008831C5">
      <w:pPr>
        <w:pStyle w:val="a3"/>
        <w:numPr>
          <w:ilvl w:val="0"/>
          <w:numId w:val="14"/>
        </w:numPr>
        <w:spacing w:before="70" w:after="70" w:line="240" w:lineRule="auto"/>
        <w:ind w:left="425" w:hanging="426"/>
        <w:jc w:val="lowKashida"/>
        <w:rPr>
          <w:rFonts w:ascii="Simplified Arabic" w:hAnsi="Simplified Arabic" w:cs="Simplified Arabic"/>
          <w:sz w:val="32"/>
          <w:szCs w:val="32"/>
          <w:rtl/>
        </w:rPr>
      </w:pPr>
      <w:r w:rsidRPr="00582BE9">
        <w:rPr>
          <w:rFonts w:ascii="Simplified Arabic" w:hAnsi="Simplified Arabic" w:cs="AGA Furat Regular" w:hint="cs"/>
          <w:sz w:val="32"/>
          <w:szCs w:val="32"/>
          <w:rtl/>
        </w:rPr>
        <w:t>للاستزادة</w:t>
      </w:r>
      <w:r w:rsidRPr="00582BE9">
        <w:rPr>
          <w:rFonts w:ascii="Simplified Arabic" w:hAnsi="Simplified Arabic" w:cs="Simplified Arabic" w:hint="cs"/>
          <w:sz w:val="32"/>
          <w:szCs w:val="32"/>
          <w:rtl/>
        </w:rPr>
        <w:t xml:space="preserve">: </w:t>
      </w:r>
      <w:r w:rsidRPr="000C7519">
        <w:rPr>
          <w:rFonts w:ascii="Simplified Arabic" w:hAnsi="Simplified Arabic" w:cs="Simplified Arabic" w:hint="cs"/>
          <w:sz w:val="32"/>
          <w:szCs w:val="32"/>
          <w:rtl/>
        </w:rPr>
        <w:t xml:space="preserve">الآداب الشرعية والمنح المرعية </w:t>
      </w:r>
      <w:r w:rsidRPr="000C7519">
        <w:rPr>
          <w:rFonts w:ascii="Simplified Arabic" w:hAnsi="Simplified Arabic" w:cs="Simplified Arabic"/>
          <w:sz w:val="32"/>
          <w:szCs w:val="32"/>
          <w:rtl/>
        </w:rPr>
        <w:t>–</w:t>
      </w:r>
      <w:r w:rsidRPr="000C7519">
        <w:rPr>
          <w:rFonts w:ascii="Simplified Arabic" w:hAnsi="Simplified Arabic" w:cs="Simplified Arabic" w:hint="cs"/>
          <w:sz w:val="32"/>
          <w:szCs w:val="32"/>
          <w:rtl/>
        </w:rPr>
        <w:t xml:space="preserve"> لابن مفلح.</w:t>
      </w:r>
    </w:p>
    <w:p w14:paraId="7850831B" w14:textId="0A31E371" w:rsidR="002B26C4" w:rsidRPr="00554E27" w:rsidRDefault="002B26C4" w:rsidP="008831C5">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وقد بوب البخاري رحمه الله في صحيحه </w:t>
      </w:r>
      <w:r w:rsidR="002119DB" w:rsidRPr="00554E27">
        <w:rPr>
          <w:rFonts w:ascii="Simplified Arabic" w:hAnsi="Simplified Arabic" w:cs="Simplified Arabic" w:hint="cs"/>
          <w:sz w:val="32"/>
          <w:szCs w:val="32"/>
          <w:rtl/>
        </w:rPr>
        <w:t>[</w:t>
      </w:r>
      <w:r w:rsidR="00C6189B">
        <w:rPr>
          <w:rFonts w:ascii="Traditional Arabic" w:cs="Traditional Arabic" w:hint="cs"/>
          <w:b/>
          <w:bCs/>
          <w:color w:val="FF0000"/>
          <w:sz w:val="44"/>
          <w:szCs w:val="44"/>
          <w:rtl/>
        </w:rPr>
        <w:t xml:space="preserve"> </w:t>
      </w:r>
      <w:r w:rsidR="00C6189B" w:rsidRPr="00C6189B">
        <w:rPr>
          <w:rFonts w:ascii="Simplified Arabic" w:hAnsi="Simplified Arabic" w:cs="Simplified Arabic" w:hint="cs"/>
          <w:sz w:val="32"/>
          <w:szCs w:val="32"/>
          <w:rtl/>
        </w:rPr>
        <w:t>بَابُ</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مَنْ</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خَصَّ</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بِالعِلْمِ</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قَوْمًا</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دُونَ</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قَوْمٍ،</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كَرَاهِيَةَ</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أَنْ</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لاَ</w:t>
      </w:r>
      <w:r w:rsidR="00C6189B" w:rsidRPr="00C6189B">
        <w:rPr>
          <w:rFonts w:ascii="Simplified Arabic" w:hAnsi="Simplified Arabic" w:cs="Simplified Arabic"/>
          <w:sz w:val="32"/>
          <w:szCs w:val="32"/>
          <w:rtl/>
        </w:rPr>
        <w:t xml:space="preserve"> </w:t>
      </w:r>
      <w:r w:rsidR="008831C5">
        <w:rPr>
          <w:rFonts w:ascii="Simplified Arabic" w:hAnsi="Simplified Arabic" w:cs="Simplified Arabic" w:hint="cs"/>
          <w:sz w:val="32"/>
          <w:szCs w:val="32"/>
          <w:rtl/>
        </w:rPr>
        <w:t xml:space="preserve"> </w:t>
      </w:r>
      <w:r w:rsidR="00C6189B" w:rsidRPr="00C6189B">
        <w:rPr>
          <w:rFonts w:ascii="Simplified Arabic" w:hAnsi="Simplified Arabic" w:cs="Simplified Arabic" w:hint="cs"/>
          <w:sz w:val="32"/>
          <w:szCs w:val="32"/>
          <w:rtl/>
        </w:rPr>
        <w:t>يَفْهَمُوا</w:t>
      </w:r>
      <w:r w:rsidR="00C6189B">
        <w:rPr>
          <w:rFonts w:ascii="Simplified Arabic" w:hAnsi="Simplified Arabic" w:cs="Simplified Arabic" w:hint="cs"/>
          <w:sz w:val="32"/>
          <w:szCs w:val="32"/>
          <w:rtl/>
        </w:rPr>
        <w:t xml:space="preserve"> </w:t>
      </w:r>
      <w:r w:rsidR="002119DB"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وذكر أثر علياً </w:t>
      </w:r>
      <w:r w:rsidR="008831C5">
        <w:rPr>
          <w:rFonts w:ascii="Simplified Arabic" w:hAnsi="Simplified Arabic" w:cs="Simplified Arabic" w:hint="cs"/>
          <w:sz w:val="32"/>
          <w:szCs w:val="32"/>
        </w:rPr>
        <w:sym w:font="AGA Arabesque" w:char="F074"/>
      </w:r>
      <w:r w:rsidR="008831C5">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المتقدم.</w:t>
      </w:r>
    </w:p>
    <w:p w14:paraId="2D7A8CFF" w14:textId="5D4202DB" w:rsidR="00C6189B" w:rsidRPr="00C6189B" w:rsidRDefault="002B26C4" w:rsidP="00C6189B">
      <w:pPr>
        <w:autoSpaceDE w:val="0"/>
        <w:autoSpaceDN w:val="0"/>
        <w:adjustRightInd w:val="0"/>
        <w:spacing w:after="0" w:line="240" w:lineRule="auto"/>
        <w:jc w:val="both"/>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وأخرج البخاري </w:t>
      </w:r>
      <w:proofErr w:type="gramStart"/>
      <w:r w:rsidRPr="00554E27">
        <w:rPr>
          <w:rFonts w:ascii="Simplified Arabic" w:hAnsi="Simplified Arabic" w:cs="Simplified Arabic" w:hint="cs"/>
          <w:sz w:val="32"/>
          <w:szCs w:val="32"/>
          <w:rtl/>
        </w:rPr>
        <w:t>رحمه</w:t>
      </w:r>
      <w:proofErr w:type="gramEnd"/>
      <w:r w:rsidRPr="00554E27">
        <w:rPr>
          <w:rFonts w:ascii="Simplified Arabic" w:hAnsi="Simplified Arabic" w:cs="Simplified Arabic" w:hint="cs"/>
          <w:sz w:val="32"/>
          <w:szCs w:val="32"/>
          <w:rtl/>
        </w:rPr>
        <w:t xml:space="preserve"> الله أن النبي </w:t>
      </w:r>
      <w:r w:rsidR="002119DB" w:rsidRPr="00554E27">
        <w:rPr>
          <w:rFonts w:ascii="Simplified Arabic" w:hAnsi="Simplified Arabic" w:cs="Simplified Arabic" w:hint="cs"/>
          <w:sz w:val="32"/>
          <w:szCs w:val="32"/>
        </w:rPr>
        <w:sym w:font="AGA Arabesque" w:char="F072"/>
      </w:r>
      <w:r w:rsidR="002119DB"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قال:" </w:t>
      </w:r>
      <w:r w:rsidR="00C6189B" w:rsidRPr="00C6189B">
        <w:rPr>
          <w:rFonts w:ascii="Simplified Arabic" w:hAnsi="Simplified Arabic" w:cs="Simplified Arabic" w:hint="cs"/>
          <w:sz w:val="32"/>
          <w:szCs w:val="32"/>
          <w:rtl/>
        </w:rPr>
        <w:t>يا</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معاذُ</w:t>
      </w:r>
      <w:r w:rsidR="00C6189B" w:rsidRPr="00C6189B">
        <w:rPr>
          <w:rFonts w:ascii="Simplified Arabic" w:hAnsi="Simplified Arabic" w:cs="Simplified Arabic"/>
          <w:sz w:val="32"/>
          <w:szCs w:val="32"/>
          <w:rtl/>
        </w:rPr>
        <w:t xml:space="preserve">! ". </w:t>
      </w:r>
      <w:r w:rsidR="00C6189B" w:rsidRPr="00C6189B">
        <w:rPr>
          <w:rFonts w:ascii="Simplified Arabic" w:hAnsi="Simplified Arabic" w:cs="Simplified Arabic" w:hint="cs"/>
          <w:sz w:val="32"/>
          <w:szCs w:val="32"/>
          <w:rtl/>
        </w:rPr>
        <w:t>قالَ</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لبَّيكَ</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يا</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رسولَ</w:t>
      </w:r>
      <w:r w:rsidR="00C6189B" w:rsidRPr="00C6189B">
        <w:rPr>
          <w:rFonts w:ascii="Simplified Arabic" w:hAnsi="Simplified Arabic" w:cs="Simplified Arabic"/>
          <w:sz w:val="32"/>
          <w:szCs w:val="32"/>
          <w:rtl/>
        </w:rPr>
        <w:t xml:space="preserve"> </w:t>
      </w:r>
      <w:proofErr w:type="gramStart"/>
      <w:r w:rsidR="00C6189B" w:rsidRPr="00C6189B">
        <w:rPr>
          <w:rFonts w:ascii="Simplified Arabic" w:hAnsi="Simplified Arabic" w:cs="Simplified Arabic" w:hint="cs"/>
          <w:sz w:val="32"/>
          <w:szCs w:val="32"/>
          <w:rtl/>
        </w:rPr>
        <w:t>الله</w:t>
      </w:r>
      <w:proofErr w:type="gramEnd"/>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وَسَعْدَيْكَ</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ثلاثاً</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قالَ</w:t>
      </w:r>
      <w:r w:rsidR="00C6189B">
        <w:rPr>
          <w:rFonts w:ascii="Simplified Arabic" w:hAnsi="Simplified Arabic" w:cs="Simplified Arabic" w:hint="cs"/>
          <w:sz w:val="32"/>
          <w:szCs w:val="32"/>
          <w:rtl/>
        </w:rPr>
        <w:t xml:space="preserve"> </w:t>
      </w:r>
      <w:r w:rsidR="008831C5">
        <w:rPr>
          <w:rFonts w:ascii="Simplified Arabic" w:hAnsi="Simplified Arabic" w:cs="Simplified Arabic" w:hint="cs"/>
          <w:sz w:val="32"/>
          <w:szCs w:val="32"/>
          <w:rtl/>
        </w:rPr>
        <w:t xml:space="preserve">    </w:t>
      </w:r>
      <w:r w:rsidR="00C6189B">
        <w:rPr>
          <w:rFonts w:ascii="Simplified Arabic" w:hAnsi="Simplified Arabic" w:cs="Simplified Arabic" w:hint="cs"/>
          <w:sz w:val="32"/>
          <w:szCs w:val="32"/>
          <w:rtl/>
        </w:rPr>
        <w:t>((</w:t>
      </w:r>
      <w:r w:rsidR="00C6189B" w:rsidRPr="00C6189B">
        <w:rPr>
          <w:rFonts w:ascii="Simplified Arabic" w:hAnsi="Simplified Arabic" w:cs="Simplified Arabic"/>
          <w:sz w:val="32"/>
          <w:szCs w:val="32"/>
          <w:rtl/>
        </w:rPr>
        <w:t xml:space="preserve"> </w:t>
      </w:r>
      <w:r w:rsidR="00C6189B" w:rsidRPr="00C6189B">
        <w:rPr>
          <w:rFonts w:ascii="Traditional Arabic" w:cs="AGA Furat Regular" w:hint="cs"/>
          <w:sz w:val="36"/>
          <w:szCs w:val="36"/>
          <w:rtl/>
        </w:rPr>
        <w:t>ما</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مِن</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أَحدٍ</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يَشهَدُ</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أنْ</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لا</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إِله</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إلا</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الله،</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وأنَّ</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محمداً</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رسولُ</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الله،</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صِدْقاً</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من</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قَلبهِ؛</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إِلا</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حرَّمَه</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الله</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على</w:t>
      </w:r>
      <w:r w:rsidR="008831C5">
        <w:rPr>
          <w:rFonts w:ascii="Traditional Arabic" w:cs="AGA Furat Regular" w:hint="cs"/>
          <w:sz w:val="36"/>
          <w:szCs w:val="36"/>
          <w:rtl/>
        </w:rPr>
        <w:t xml:space="preserve">               </w:t>
      </w:r>
      <w:r w:rsidR="00C6189B" w:rsidRPr="00C6189B">
        <w:rPr>
          <w:rFonts w:ascii="Traditional Arabic" w:cs="AGA Furat Regular"/>
          <w:sz w:val="36"/>
          <w:szCs w:val="36"/>
          <w:rtl/>
        </w:rPr>
        <w:t xml:space="preserve"> </w:t>
      </w:r>
      <w:r w:rsidR="00C6189B" w:rsidRPr="00C6189B">
        <w:rPr>
          <w:rFonts w:ascii="Traditional Arabic" w:cs="AGA Furat Regular" w:hint="cs"/>
          <w:sz w:val="36"/>
          <w:szCs w:val="36"/>
          <w:rtl/>
        </w:rPr>
        <w:t>النَّارِ</w:t>
      </w:r>
      <w:r w:rsidR="00C6189B">
        <w:rPr>
          <w:rFonts w:ascii="Simplified Arabic" w:hAnsi="Simplified Arabic" w:cs="Simplified Arabic" w:hint="cs"/>
          <w:sz w:val="32"/>
          <w:szCs w:val="32"/>
          <w:rtl/>
        </w:rPr>
        <w:t xml:space="preserve"> </w:t>
      </w:r>
      <w:proofErr w:type="gramStart"/>
      <w:r w:rsidR="00C6189B">
        <w:rPr>
          <w:rFonts w:ascii="Simplified Arabic" w:hAnsi="Simplified Arabic" w:cs="Simplified Arabic" w:hint="cs"/>
          <w:sz w:val="32"/>
          <w:szCs w:val="32"/>
          <w:rtl/>
        </w:rPr>
        <w:t xml:space="preserve">)) </w:t>
      </w:r>
      <w:r w:rsidR="00C6189B" w:rsidRPr="00C6189B">
        <w:rPr>
          <w:rFonts w:ascii="Simplified Arabic" w:hAnsi="Simplified Arabic" w:cs="Simplified Arabic"/>
          <w:sz w:val="32"/>
          <w:szCs w:val="32"/>
          <w:rtl/>
        </w:rPr>
        <w:t>.</w:t>
      </w:r>
      <w:proofErr w:type="gramEnd"/>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قالَ</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يا</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رسولَ</w:t>
      </w:r>
      <w:r w:rsidR="00C6189B" w:rsidRPr="00C6189B">
        <w:rPr>
          <w:rFonts w:ascii="Simplified Arabic" w:hAnsi="Simplified Arabic" w:cs="Simplified Arabic"/>
          <w:sz w:val="32"/>
          <w:szCs w:val="32"/>
          <w:rtl/>
        </w:rPr>
        <w:t xml:space="preserve"> </w:t>
      </w:r>
      <w:proofErr w:type="gramStart"/>
      <w:r w:rsidR="00C6189B" w:rsidRPr="00C6189B">
        <w:rPr>
          <w:rFonts w:ascii="Simplified Arabic" w:hAnsi="Simplified Arabic" w:cs="Simplified Arabic" w:hint="cs"/>
          <w:sz w:val="32"/>
          <w:szCs w:val="32"/>
          <w:rtl/>
        </w:rPr>
        <w:t>الله</w:t>
      </w:r>
      <w:proofErr w:type="gramEnd"/>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أفَلا</w:t>
      </w:r>
      <w:r w:rsidR="00C6189B" w:rsidRPr="00C6189B">
        <w:rPr>
          <w:rFonts w:ascii="Simplified Arabic" w:hAnsi="Simplified Arabic" w:cs="Simplified Arabic"/>
          <w:sz w:val="32"/>
          <w:szCs w:val="32"/>
          <w:rtl/>
        </w:rPr>
        <w:t xml:space="preserve"> </w:t>
      </w:r>
      <w:proofErr w:type="gramStart"/>
      <w:r w:rsidR="00C6189B" w:rsidRPr="00C6189B">
        <w:rPr>
          <w:rFonts w:ascii="Simplified Arabic" w:hAnsi="Simplified Arabic" w:cs="Simplified Arabic" w:hint="cs"/>
          <w:sz w:val="32"/>
          <w:szCs w:val="32"/>
          <w:rtl/>
        </w:rPr>
        <w:t>أُخْبرُ</w:t>
      </w:r>
      <w:proofErr w:type="gramEnd"/>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بهِ</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الناسَ</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فيَستَبشِروا؟</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قالَ</w:t>
      </w:r>
      <w:r w:rsidR="00C6189B" w:rsidRPr="00C6189B">
        <w:rPr>
          <w:rFonts w:ascii="Simplified Arabic" w:hAnsi="Simplified Arabic" w:cs="Simplified Arabic"/>
          <w:sz w:val="32"/>
          <w:szCs w:val="32"/>
          <w:rtl/>
        </w:rPr>
        <w:t xml:space="preserve">: </w:t>
      </w:r>
      <w:r w:rsidR="00C6189B">
        <w:rPr>
          <w:rFonts w:ascii="Simplified Arabic" w:hAnsi="Simplified Arabic" w:cs="Simplified Arabic" w:hint="cs"/>
          <w:sz w:val="32"/>
          <w:szCs w:val="32"/>
          <w:rtl/>
        </w:rPr>
        <w:t xml:space="preserve">(( </w:t>
      </w:r>
      <w:r w:rsidR="00C6189B" w:rsidRPr="00C6189B">
        <w:rPr>
          <w:rFonts w:ascii="Traditional Arabic" w:cs="AGA Furat Regular" w:hint="cs"/>
          <w:sz w:val="36"/>
          <w:szCs w:val="36"/>
          <w:rtl/>
        </w:rPr>
        <w:t>إِذاً</w:t>
      </w:r>
      <w:r w:rsidR="00C6189B" w:rsidRPr="00C6189B">
        <w:rPr>
          <w:rFonts w:ascii="Traditional Arabic" w:cs="AGA Furat Regular"/>
          <w:sz w:val="36"/>
          <w:szCs w:val="36"/>
          <w:rtl/>
        </w:rPr>
        <w:t xml:space="preserve"> </w:t>
      </w:r>
      <w:proofErr w:type="gramStart"/>
      <w:r w:rsidR="00C6189B" w:rsidRPr="00C6189B">
        <w:rPr>
          <w:rFonts w:ascii="Traditional Arabic" w:cs="AGA Furat Regular" w:hint="cs"/>
          <w:sz w:val="36"/>
          <w:szCs w:val="36"/>
          <w:rtl/>
        </w:rPr>
        <w:t>يتَّكِلُوا</w:t>
      </w:r>
      <w:proofErr w:type="gramEnd"/>
      <w:r w:rsidR="00C6189B">
        <w:rPr>
          <w:rFonts w:ascii="Simplified Arabic" w:hAnsi="Simplified Arabic" w:cs="Simplified Arabic" w:hint="cs"/>
          <w:sz w:val="32"/>
          <w:szCs w:val="32"/>
          <w:rtl/>
        </w:rPr>
        <w:t xml:space="preserve"> ))</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وأَخبَرَ</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بها</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مُعاذٌ</w:t>
      </w:r>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عندَ</w:t>
      </w:r>
      <w:r w:rsidR="008831C5">
        <w:rPr>
          <w:rFonts w:ascii="Simplified Arabic" w:hAnsi="Simplified Arabic" w:cs="Simplified Arabic" w:hint="cs"/>
          <w:sz w:val="32"/>
          <w:szCs w:val="32"/>
          <w:rtl/>
        </w:rPr>
        <w:t xml:space="preserve">   </w:t>
      </w:r>
      <w:r w:rsidR="00C6189B" w:rsidRPr="00C6189B">
        <w:rPr>
          <w:rFonts w:ascii="Simplified Arabic" w:hAnsi="Simplified Arabic" w:cs="Simplified Arabic"/>
          <w:sz w:val="32"/>
          <w:szCs w:val="32"/>
          <w:rtl/>
        </w:rPr>
        <w:t xml:space="preserve"> </w:t>
      </w:r>
      <w:proofErr w:type="gramStart"/>
      <w:r w:rsidR="00C6189B" w:rsidRPr="00C6189B">
        <w:rPr>
          <w:rFonts w:ascii="Simplified Arabic" w:hAnsi="Simplified Arabic" w:cs="Simplified Arabic" w:hint="cs"/>
          <w:sz w:val="32"/>
          <w:szCs w:val="32"/>
          <w:rtl/>
        </w:rPr>
        <w:t>موْتهِ</w:t>
      </w:r>
      <w:proofErr w:type="gramEnd"/>
      <w:r w:rsidR="00C6189B" w:rsidRPr="00C6189B">
        <w:rPr>
          <w:rFonts w:ascii="Simplified Arabic" w:hAnsi="Simplified Arabic" w:cs="Simplified Arabic"/>
          <w:sz w:val="32"/>
          <w:szCs w:val="32"/>
          <w:rtl/>
        </w:rPr>
        <w:t xml:space="preserve"> </w:t>
      </w:r>
      <w:r w:rsidR="00C6189B" w:rsidRPr="00C6189B">
        <w:rPr>
          <w:rFonts w:ascii="Simplified Arabic" w:hAnsi="Simplified Arabic" w:cs="Simplified Arabic" w:hint="cs"/>
          <w:sz w:val="32"/>
          <w:szCs w:val="32"/>
          <w:rtl/>
        </w:rPr>
        <w:t>تأَثُّماً</w:t>
      </w:r>
      <w:r w:rsidR="00C6189B" w:rsidRPr="00C6189B">
        <w:rPr>
          <w:rFonts w:ascii="Simplified Arabic" w:hAnsi="Simplified Arabic" w:cs="Simplified Arabic"/>
          <w:sz w:val="32"/>
          <w:szCs w:val="32"/>
          <w:rtl/>
        </w:rPr>
        <w:t>.</w:t>
      </w:r>
    </w:p>
    <w:p w14:paraId="7E2CEBEE" w14:textId="77777777" w:rsidR="002119DB" w:rsidRPr="002C39FA" w:rsidRDefault="002119DB" w:rsidP="00C6189B">
      <w:pPr>
        <w:spacing w:before="70" w:after="70" w:line="240" w:lineRule="auto"/>
        <w:jc w:val="lowKashida"/>
        <w:rPr>
          <w:rFonts w:ascii="Simplified Arabic" w:hAnsi="Simplified Arabic" w:cs="Simplified Arabic"/>
          <w:sz w:val="6"/>
          <w:szCs w:val="6"/>
          <w:rtl/>
        </w:rPr>
      </w:pPr>
    </w:p>
    <w:p w14:paraId="1B061215" w14:textId="77777777" w:rsidR="002B26C4" w:rsidRPr="000C7519" w:rsidRDefault="002B26C4" w:rsidP="00E20A9F">
      <w:pPr>
        <w:pStyle w:val="a3"/>
        <w:numPr>
          <w:ilvl w:val="0"/>
          <w:numId w:val="10"/>
        </w:numPr>
        <w:spacing w:before="70" w:after="70" w:line="240" w:lineRule="auto"/>
        <w:ind w:left="425" w:hanging="426"/>
        <w:jc w:val="lowKashida"/>
        <w:rPr>
          <w:rFonts w:ascii="Simplified Arabic" w:hAnsi="Simplified Arabic" w:cs="AGA Furat Regular"/>
          <w:sz w:val="32"/>
          <w:szCs w:val="32"/>
          <w:rtl/>
        </w:rPr>
      </w:pPr>
      <w:r w:rsidRPr="000C7519">
        <w:rPr>
          <w:rFonts w:ascii="Simplified Arabic" w:hAnsi="Simplified Arabic" w:cs="AGA Furat Regular" w:hint="cs"/>
          <w:sz w:val="32"/>
          <w:szCs w:val="32"/>
          <w:rtl/>
        </w:rPr>
        <w:t xml:space="preserve">الحكمة </w:t>
      </w:r>
      <w:proofErr w:type="gramStart"/>
      <w:r w:rsidRPr="000C7519">
        <w:rPr>
          <w:rFonts w:ascii="Simplified Arabic" w:hAnsi="Simplified Arabic" w:cs="AGA Furat Regular" w:hint="cs"/>
          <w:sz w:val="32"/>
          <w:szCs w:val="32"/>
          <w:rtl/>
        </w:rPr>
        <w:t>من</w:t>
      </w:r>
      <w:proofErr w:type="gramEnd"/>
      <w:r w:rsidRPr="000C7519">
        <w:rPr>
          <w:rFonts w:ascii="Simplified Arabic" w:hAnsi="Simplified Arabic" w:cs="AGA Furat Regular" w:hint="cs"/>
          <w:sz w:val="32"/>
          <w:szCs w:val="32"/>
          <w:rtl/>
        </w:rPr>
        <w:t xml:space="preserve"> عدم نشر العلم في هذا الحديث:</w:t>
      </w:r>
    </w:p>
    <w:p w14:paraId="52F07BE8" w14:textId="6CB4590D" w:rsidR="002B26C4" w:rsidRPr="00554E27" w:rsidRDefault="002B26C4" w:rsidP="00783CBF">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قال الغزالي رحمه الله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أن يقتصر بالمتعلم على قدر فهمه فلا يلقى إليه ما لا يبلغه عقله فينفر</w:t>
      </w:r>
      <w:r w:rsidR="009A4711">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أو يخبط عل</w:t>
      </w:r>
      <w:r w:rsidR="002119DB" w:rsidRPr="00554E27">
        <w:rPr>
          <w:rFonts w:ascii="Simplified Arabic" w:hAnsi="Simplified Arabic" w:cs="Simplified Arabic" w:hint="cs"/>
          <w:sz w:val="32"/>
          <w:szCs w:val="32"/>
          <w:rtl/>
        </w:rPr>
        <w:t>ي</w:t>
      </w:r>
      <w:r w:rsidRPr="00554E27">
        <w:rPr>
          <w:rFonts w:ascii="Simplified Arabic" w:hAnsi="Simplified Arabic" w:cs="Simplified Arabic" w:hint="cs"/>
          <w:sz w:val="32"/>
          <w:szCs w:val="32"/>
          <w:rtl/>
        </w:rPr>
        <w:t>ه عقله، ولذلك قيل ك</w:t>
      </w:r>
      <w:r w:rsidR="002119DB"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ل لكل عبد بمعيار عقله وز</w:t>
      </w:r>
      <w:r w:rsidR="002119DB" w:rsidRPr="00554E27">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ن له بميزان فهمه حتى تسلم منه وينتفع بك وإلا وقع الإنكار لتفاوت المعيار </w:t>
      </w:r>
      <w:r w:rsidRPr="00554E27">
        <w:rPr>
          <w:rFonts w:ascii="Simplified Arabic" w:hAnsi="Simplified Arabic" w:cs="Simplified Arabic"/>
          <w:sz w:val="32"/>
          <w:szCs w:val="32"/>
        </w:rPr>
        <w:t>[</w:t>
      </w:r>
      <w:r w:rsidR="00E5124B">
        <w:rPr>
          <w:rFonts w:ascii="Simplified Arabic" w:hAnsi="Simplified Arabic" w:cs="Simplified Arabic" w:hint="cs"/>
          <w:sz w:val="32"/>
          <w:szCs w:val="32"/>
          <w:rtl/>
        </w:rPr>
        <w:t xml:space="preserve"> </w:t>
      </w:r>
      <w:r w:rsidR="00783CBF" w:rsidRPr="00E5124B">
        <w:rPr>
          <w:rFonts w:ascii="Simplified Arabic" w:hAnsi="Simplified Arabic" w:cs="Simplified Arabic" w:hint="cs"/>
          <w:sz w:val="32"/>
          <w:szCs w:val="32"/>
          <w:rtl/>
        </w:rPr>
        <w:t>إحياء</w:t>
      </w:r>
      <w:r w:rsidR="00783CBF" w:rsidRPr="00E5124B">
        <w:rPr>
          <w:rFonts w:ascii="Simplified Arabic" w:hAnsi="Simplified Arabic" w:cs="Simplified Arabic"/>
          <w:sz w:val="32"/>
          <w:szCs w:val="32"/>
          <w:rtl/>
        </w:rPr>
        <w:t xml:space="preserve"> </w:t>
      </w:r>
      <w:r w:rsidR="00783CBF" w:rsidRPr="00E5124B">
        <w:rPr>
          <w:rFonts w:ascii="Simplified Arabic" w:hAnsi="Simplified Arabic" w:cs="Simplified Arabic" w:hint="cs"/>
          <w:sz w:val="32"/>
          <w:szCs w:val="32"/>
          <w:rtl/>
        </w:rPr>
        <w:t>علوم</w:t>
      </w:r>
      <w:r w:rsidR="00783CBF" w:rsidRPr="00E5124B">
        <w:rPr>
          <w:rFonts w:ascii="Simplified Arabic" w:hAnsi="Simplified Arabic" w:cs="Simplified Arabic"/>
          <w:sz w:val="32"/>
          <w:szCs w:val="32"/>
          <w:rtl/>
        </w:rPr>
        <w:t xml:space="preserve"> </w:t>
      </w:r>
      <w:r w:rsidR="00783CBF" w:rsidRPr="00E5124B">
        <w:rPr>
          <w:rFonts w:ascii="Simplified Arabic" w:hAnsi="Simplified Arabic" w:cs="Simplified Arabic" w:hint="cs"/>
          <w:sz w:val="32"/>
          <w:szCs w:val="32"/>
          <w:rtl/>
        </w:rPr>
        <w:t>الدين</w:t>
      </w:r>
      <w:r w:rsidR="00783CBF">
        <w:rPr>
          <w:rFonts w:ascii="Traditional Arabic" w:cs="Traditional Arabic" w:hint="cs"/>
          <w:b/>
          <w:bCs/>
          <w:color w:val="000000"/>
          <w:sz w:val="40"/>
          <w:szCs w:val="40"/>
          <w:rtl/>
        </w:rPr>
        <w:t xml:space="preserve"> </w:t>
      </w:r>
      <w:r w:rsidR="00783CBF">
        <w:rPr>
          <w:rFonts w:ascii="Simplified Arabic" w:hAnsi="Simplified Arabic" w:cs="Simplified Arabic" w:hint="cs"/>
          <w:sz w:val="32"/>
          <w:szCs w:val="32"/>
          <w:rtl/>
        </w:rPr>
        <w:t xml:space="preserve">مجلد 1 صفحة 75 </w:t>
      </w:r>
      <w:r w:rsidRPr="00554E27">
        <w:rPr>
          <w:rFonts w:ascii="Simplified Arabic" w:hAnsi="Simplified Arabic" w:cs="Simplified Arabic" w:hint="cs"/>
          <w:sz w:val="32"/>
          <w:szCs w:val="32"/>
          <w:rtl/>
        </w:rPr>
        <w:t>.</w:t>
      </w:r>
    </w:p>
    <w:p w14:paraId="34B95467" w14:textId="77777777" w:rsidR="003D1C34" w:rsidRDefault="003D1C34" w:rsidP="002B26C4">
      <w:pPr>
        <w:spacing w:before="70" w:after="70" w:line="240" w:lineRule="auto"/>
        <w:ind w:firstLine="454"/>
        <w:jc w:val="lowKashida"/>
        <w:rPr>
          <w:rFonts w:ascii="Simplified Arabic" w:hAnsi="Simplified Arabic" w:cs="Simplified Arabic" w:hint="cs"/>
          <w:sz w:val="32"/>
          <w:szCs w:val="32"/>
          <w:rtl/>
        </w:rPr>
      </w:pPr>
    </w:p>
    <w:p w14:paraId="44E7D3ED" w14:textId="77777777" w:rsidR="003D1C34" w:rsidRDefault="003D1C34" w:rsidP="002B26C4">
      <w:pPr>
        <w:spacing w:before="70" w:after="70" w:line="240" w:lineRule="auto"/>
        <w:ind w:firstLine="454"/>
        <w:jc w:val="lowKashida"/>
        <w:rPr>
          <w:rFonts w:ascii="Simplified Arabic" w:hAnsi="Simplified Arabic" w:cs="Simplified Arabic" w:hint="cs"/>
          <w:sz w:val="32"/>
          <w:szCs w:val="32"/>
          <w:rtl/>
        </w:rPr>
      </w:pPr>
    </w:p>
    <w:p w14:paraId="6ECE49AC" w14:textId="77777777" w:rsidR="002B26C4" w:rsidRDefault="002B26C4" w:rsidP="002B26C4">
      <w:pPr>
        <w:spacing w:before="70" w:after="70" w:line="240" w:lineRule="auto"/>
        <w:ind w:firstLine="454"/>
        <w:jc w:val="lowKashida"/>
        <w:rPr>
          <w:rFonts w:ascii="Simplified Arabic" w:hAnsi="Simplified Arabic" w:cs="Simplified Arabic" w:hint="cs"/>
          <w:sz w:val="32"/>
          <w:szCs w:val="32"/>
          <w:rtl/>
        </w:rPr>
      </w:pPr>
      <w:proofErr w:type="gramStart"/>
      <w:r w:rsidRPr="008C646A">
        <w:rPr>
          <w:rFonts w:ascii="Simplified Arabic" w:hAnsi="Simplified Arabic" w:cs="Simplified Arabic" w:hint="cs"/>
          <w:sz w:val="32"/>
          <w:szCs w:val="32"/>
          <w:rtl/>
        </w:rPr>
        <w:t>ومنها</w:t>
      </w:r>
      <w:proofErr w:type="gramEnd"/>
      <w:r w:rsidRPr="008C646A">
        <w:rPr>
          <w:rFonts w:ascii="Simplified Arabic" w:hAnsi="Simplified Arabic" w:cs="Simplified Arabic" w:hint="cs"/>
          <w:sz w:val="32"/>
          <w:szCs w:val="32"/>
          <w:rtl/>
        </w:rPr>
        <w:t>: عدم انفضاض الناس من حول الدعاة، والطعن في العلماء، وقد قيل إن العالم الحكيم يدعو الناس إلى علمه بالعمل والوقار وإن العلم الأخرق يطرد الناس عن علمه بالهذر والإكثار.</w:t>
      </w:r>
    </w:p>
    <w:p w14:paraId="2EE0B630" w14:textId="77777777" w:rsidR="002C39FA" w:rsidRPr="003D1C34" w:rsidRDefault="002C39FA" w:rsidP="002B26C4">
      <w:pPr>
        <w:spacing w:before="70" w:after="70" w:line="240" w:lineRule="auto"/>
        <w:ind w:firstLine="454"/>
        <w:jc w:val="lowKashida"/>
        <w:rPr>
          <w:rFonts w:ascii="Simplified Arabic" w:hAnsi="Simplified Arabic" w:cs="Simplified Arabic"/>
          <w:sz w:val="18"/>
          <w:szCs w:val="18"/>
          <w:rtl/>
        </w:rPr>
      </w:pPr>
    </w:p>
    <w:p w14:paraId="7AED35E1" w14:textId="5DC926CE" w:rsidR="002B26C4" w:rsidRPr="008831C5" w:rsidRDefault="002B26C4" w:rsidP="008C646A">
      <w:pPr>
        <w:spacing w:before="70" w:after="70" w:line="240" w:lineRule="auto"/>
        <w:ind w:firstLine="454"/>
        <w:jc w:val="lowKashida"/>
        <w:rPr>
          <w:rFonts w:ascii="Simplified Arabic" w:hAnsi="Simplified Arabic" w:cs="Simplified Arabic"/>
          <w:sz w:val="32"/>
          <w:szCs w:val="32"/>
          <w:rtl/>
        </w:rPr>
      </w:pPr>
      <w:r w:rsidRPr="008C646A">
        <w:rPr>
          <w:rFonts w:ascii="Simplified Arabic" w:hAnsi="Simplified Arabic" w:cs="Simplified Arabic" w:hint="cs"/>
          <w:sz w:val="32"/>
          <w:szCs w:val="32"/>
          <w:rtl/>
        </w:rPr>
        <w:t>ومنها: الأمن من الخطأ والالتباس عند الناس في أمور الشرعية وقد سهل تن</w:t>
      </w:r>
      <w:r w:rsidR="002119DB" w:rsidRPr="008C646A">
        <w:rPr>
          <w:rFonts w:ascii="Simplified Arabic" w:hAnsi="Simplified Arabic" w:cs="Simplified Arabic" w:hint="cs"/>
          <w:sz w:val="32"/>
          <w:szCs w:val="32"/>
          <w:rtl/>
        </w:rPr>
        <w:t>ا</w:t>
      </w:r>
      <w:r w:rsidRPr="008C646A">
        <w:rPr>
          <w:rFonts w:ascii="Simplified Arabic" w:hAnsi="Simplified Arabic" w:cs="Simplified Arabic" w:hint="cs"/>
          <w:sz w:val="32"/>
          <w:szCs w:val="32"/>
          <w:rtl/>
        </w:rPr>
        <w:t>قل الخطأ بين</w:t>
      </w:r>
      <w:r w:rsidR="008831C5">
        <w:rPr>
          <w:rFonts w:ascii="Simplified Arabic" w:hAnsi="Simplified Arabic" w:cs="Simplified Arabic" w:hint="cs"/>
          <w:sz w:val="32"/>
          <w:szCs w:val="32"/>
          <w:rtl/>
        </w:rPr>
        <w:t xml:space="preserve">              </w:t>
      </w:r>
      <w:r w:rsidRPr="008C646A">
        <w:rPr>
          <w:rFonts w:ascii="Simplified Arabic" w:hAnsi="Simplified Arabic" w:cs="Simplified Arabic" w:hint="cs"/>
          <w:sz w:val="32"/>
          <w:szCs w:val="32"/>
          <w:rtl/>
        </w:rPr>
        <w:t xml:space="preserve"> </w:t>
      </w:r>
      <w:r w:rsidRPr="008831C5">
        <w:rPr>
          <w:rFonts w:ascii="Simplified Arabic" w:hAnsi="Simplified Arabic" w:cs="Simplified Arabic" w:hint="cs"/>
          <w:sz w:val="32"/>
          <w:szCs w:val="32"/>
          <w:rtl/>
        </w:rPr>
        <w:t xml:space="preserve">الناس، كما قال </w:t>
      </w:r>
      <w:r w:rsidR="002119DB" w:rsidRPr="008831C5">
        <w:rPr>
          <w:rFonts w:ascii="Simplified Arabic" w:hAnsi="Simplified Arabic" w:cs="Simplified Arabic" w:hint="cs"/>
          <w:sz w:val="32"/>
          <w:szCs w:val="32"/>
        </w:rPr>
        <w:sym w:font="AGA Arabesque" w:char="F072"/>
      </w:r>
      <w:r w:rsidR="002119DB" w:rsidRPr="008831C5">
        <w:rPr>
          <w:rFonts w:ascii="Simplified Arabic" w:hAnsi="Simplified Arabic" w:cs="Simplified Arabic" w:hint="cs"/>
          <w:sz w:val="32"/>
          <w:szCs w:val="32"/>
          <w:rtl/>
        </w:rPr>
        <w:t xml:space="preserve"> ((</w:t>
      </w:r>
      <w:r w:rsidR="008C646A" w:rsidRPr="008831C5">
        <w:rPr>
          <w:rFonts w:ascii="Traditional Arabic" w:cs="AGA Furat Regular" w:hint="cs"/>
          <w:sz w:val="36"/>
          <w:szCs w:val="36"/>
          <w:rtl/>
        </w:rPr>
        <w:t xml:space="preserve"> كَفَى</w:t>
      </w:r>
      <w:r w:rsidR="008C646A" w:rsidRPr="008831C5">
        <w:rPr>
          <w:rFonts w:ascii="Traditional Arabic" w:cs="AGA Furat Regular"/>
          <w:sz w:val="36"/>
          <w:szCs w:val="36"/>
          <w:rtl/>
        </w:rPr>
        <w:t xml:space="preserve"> </w:t>
      </w:r>
      <w:r w:rsidR="008C646A" w:rsidRPr="008831C5">
        <w:rPr>
          <w:rFonts w:ascii="Traditional Arabic" w:cs="AGA Furat Regular" w:hint="cs"/>
          <w:sz w:val="36"/>
          <w:szCs w:val="36"/>
          <w:rtl/>
        </w:rPr>
        <w:t>بِالْمَرْءِ</w:t>
      </w:r>
      <w:r w:rsidR="008C646A" w:rsidRPr="008831C5">
        <w:rPr>
          <w:rFonts w:ascii="Traditional Arabic" w:cs="AGA Furat Regular"/>
          <w:sz w:val="36"/>
          <w:szCs w:val="36"/>
          <w:rtl/>
        </w:rPr>
        <w:t xml:space="preserve"> </w:t>
      </w:r>
      <w:r w:rsidR="008C646A" w:rsidRPr="008831C5">
        <w:rPr>
          <w:rFonts w:ascii="Traditional Arabic" w:cs="AGA Furat Regular" w:hint="cs"/>
          <w:sz w:val="36"/>
          <w:szCs w:val="36"/>
          <w:rtl/>
        </w:rPr>
        <w:t>كَذِبًا</w:t>
      </w:r>
      <w:r w:rsidR="008C646A" w:rsidRPr="008831C5">
        <w:rPr>
          <w:rFonts w:ascii="Traditional Arabic" w:cs="AGA Furat Regular"/>
          <w:sz w:val="36"/>
          <w:szCs w:val="36"/>
          <w:rtl/>
        </w:rPr>
        <w:t xml:space="preserve"> </w:t>
      </w:r>
      <w:r w:rsidR="008C646A" w:rsidRPr="008831C5">
        <w:rPr>
          <w:rFonts w:ascii="Traditional Arabic" w:cs="AGA Furat Regular" w:hint="cs"/>
          <w:sz w:val="36"/>
          <w:szCs w:val="36"/>
          <w:rtl/>
        </w:rPr>
        <w:t>أَنْ</w:t>
      </w:r>
      <w:r w:rsidR="008C646A" w:rsidRPr="008831C5">
        <w:rPr>
          <w:rFonts w:ascii="Traditional Arabic" w:cs="AGA Furat Regular"/>
          <w:sz w:val="36"/>
          <w:szCs w:val="36"/>
          <w:rtl/>
        </w:rPr>
        <w:t xml:space="preserve"> </w:t>
      </w:r>
      <w:r w:rsidR="008C646A" w:rsidRPr="008831C5">
        <w:rPr>
          <w:rFonts w:ascii="Traditional Arabic" w:cs="AGA Furat Regular" w:hint="cs"/>
          <w:sz w:val="36"/>
          <w:szCs w:val="36"/>
          <w:rtl/>
        </w:rPr>
        <w:t>يُحَدِّثَ</w:t>
      </w:r>
      <w:r w:rsidR="008C646A" w:rsidRPr="008831C5">
        <w:rPr>
          <w:rFonts w:ascii="Traditional Arabic" w:cs="AGA Furat Regular"/>
          <w:sz w:val="36"/>
          <w:szCs w:val="36"/>
          <w:rtl/>
        </w:rPr>
        <w:t xml:space="preserve"> </w:t>
      </w:r>
      <w:r w:rsidR="008C646A" w:rsidRPr="008831C5">
        <w:rPr>
          <w:rFonts w:ascii="Traditional Arabic" w:cs="AGA Furat Regular" w:hint="cs"/>
          <w:sz w:val="36"/>
          <w:szCs w:val="36"/>
          <w:rtl/>
        </w:rPr>
        <w:t>بِكُلِّ</w:t>
      </w:r>
      <w:r w:rsidR="008C646A" w:rsidRPr="008831C5">
        <w:rPr>
          <w:rFonts w:ascii="Traditional Arabic" w:cs="AGA Furat Regular"/>
          <w:sz w:val="36"/>
          <w:szCs w:val="36"/>
          <w:rtl/>
        </w:rPr>
        <w:t xml:space="preserve"> </w:t>
      </w:r>
      <w:r w:rsidR="008C646A" w:rsidRPr="008831C5">
        <w:rPr>
          <w:rFonts w:ascii="Traditional Arabic" w:cs="AGA Furat Regular" w:hint="cs"/>
          <w:sz w:val="36"/>
          <w:szCs w:val="36"/>
          <w:rtl/>
        </w:rPr>
        <w:t>مَا</w:t>
      </w:r>
      <w:r w:rsidR="008C646A" w:rsidRPr="008831C5">
        <w:rPr>
          <w:rFonts w:ascii="Traditional Arabic" w:cs="AGA Furat Regular"/>
          <w:sz w:val="36"/>
          <w:szCs w:val="36"/>
          <w:rtl/>
        </w:rPr>
        <w:t xml:space="preserve"> </w:t>
      </w:r>
      <w:r w:rsidR="008C646A" w:rsidRPr="008831C5">
        <w:rPr>
          <w:rFonts w:ascii="Traditional Arabic" w:cs="AGA Furat Regular" w:hint="cs"/>
          <w:sz w:val="36"/>
          <w:szCs w:val="36"/>
          <w:rtl/>
        </w:rPr>
        <w:t>سَمِعَ</w:t>
      </w:r>
      <w:r w:rsidR="008C646A" w:rsidRPr="008831C5">
        <w:rPr>
          <w:rFonts w:ascii="Simplified Arabic" w:hAnsi="Simplified Arabic" w:cs="Simplified Arabic" w:hint="cs"/>
          <w:sz w:val="32"/>
          <w:szCs w:val="32"/>
          <w:rtl/>
        </w:rPr>
        <w:t xml:space="preserve"> </w:t>
      </w:r>
      <w:r w:rsidR="002119DB" w:rsidRPr="008831C5">
        <w:rPr>
          <w:rFonts w:ascii="Simplified Arabic" w:hAnsi="Simplified Arabic" w:cs="Simplified Arabic" w:hint="cs"/>
          <w:sz w:val="32"/>
          <w:szCs w:val="32"/>
          <w:rtl/>
        </w:rPr>
        <w:t>))</w:t>
      </w:r>
      <w:r w:rsidRPr="008831C5">
        <w:rPr>
          <w:rFonts w:ascii="Simplified Arabic" w:hAnsi="Simplified Arabic" w:cs="Simplified Arabic" w:hint="cs"/>
          <w:sz w:val="32"/>
          <w:szCs w:val="32"/>
          <w:rtl/>
        </w:rPr>
        <w:t xml:space="preserve"> رواه مسلم من حديث</w:t>
      </w:r>
      <w:r w:rsidR="008C646A" w:rsidRPr="008831C5">
        <w:rPr>
          <w:rFonts w:ascii="Simplified Arabic" w:hAnsi="Simplified Arabic" w:cs="Simplified Arabic" w:hint="cs"/>
          <w:sz w:val="32"/>
          <w:szCs w:val="32"/>
          <w:rtl/>
        </w:rPr>
        <w:t xml:space="preserve"> أبي </w:t>
      </w:r>
      <w:r w:rsidR="009A4711">
        <w:rPr>
          <w:rFonts w:ascii="Simplified Arabic" w:hAnsi="Simplified Arabic" w:cs="Simplified Arabic" w:hint="cs"/>
          <w:sz w:val="32"/>
          <w:szCs w:val="32"/>
          <w:rtl/>
        </w:rPr>
        <w:t xml:space="preserve">                      </w:t>
      </w:r>
      <w:proofErr w:type="gramStart"/>
      <w:r w:rsidR="008C646A" w:rsidRPr="008831C5">
        <w:rPr>
          <w:rFonts w:ascii="Simplified Arabic" w:hAnsi="Simplified Arabic" w:cs="Simplified Arabic" w:hint="cs"/>
          <w:sz w:val="32"/>
          <w:szCs w:val="32"/>
          <w:rtl/>
        </w:rPr>
        <w:t xml:space="preserve">هريرة </w:t>
      </w:r>
      <w:r w:rsidR="008C646A" w:rsidRPr="008831C5">
        <w:rPr>
          <w:rFonts w:ascii="Simplified Arabic" w:hAnsi="Simplified Arabic" w:cs="Simplified Arabic" w:hint="cs"/>
          <w:sz w:val="32"/>
          <w:szCs w:val="32"/>
        </w:rPr>
        <w:sym w:font="AGA Arabesque" w:char="F074"/>
      </w:r>
      <w:r w:rsidRPr="008831C5">
        <w:rPr>
          <w:rFonts w:ascii="Simplified Arabic" w:hAnsi="Simplified Arabic" w:cs="Simplified Arabic" w:hint="cs"/>
          <w:sz w:val="32"/>
          <w:szCs w:val="32"/>
          <w:rtl/>
        </w:rPr>
        <w:t xml:space="preserve"> .</w:t>
      </w:r>
      <w:proofErr w:type="gramEnd"/>
    </w:p>
    <w:p w14:paraId="7938F63D" w14:textId="278E1314" w:rsidR="002B26C4" w:rsidRDefault="002B26C4" w:rsidP="00E5124B">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قال الإمام ا</w:t>
      </w:r>
      <w:r w:rsidR="002119DB" w:rsidRPr="00554E27">
        <w:rPr>
          <w:rFonts w:ascii="Simplified Arabic" w:hAnsi="Simplified Arabic" w:cs="Simplified Arabic" w:hint="cs"/>
          <w:sz w:val="32"/>
          <w:szCs w:val="32"/>
          <w:rtl/>
        </w:rPr>
        <w:t xml:space="preserve">لنووي رحمه الله على هذا </w:t>
      </w:r>
      <w:proofErr w:type="gramStart"/>
      <w:r w:rsidR="002119DB" w:rsidRPr="00554E27">
        <w:rPr>
          <w:rFonts w:ascii="Simplified Arabic" w:hAnsi="Simplified Arabic" w:cs="Simplified Arabic" w:hint="cs"/>
          <w:sz w:val="32"/>
          <w:szCs w:val="32"/>
          <w:rtl/>
        </w:rPr>
        <w:t xml:space="preserve">الحديث </w:t>
      </w:r>
      <w:r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Pr>
        <w:t>]</w:t>
      </w:r>
      <w:proofErr w:type="gramEnd"/>
      <w:r w:rsidRPr="00554E27">
        <w:rPr>
          <w:rFonts w:ascii="Simplified Arabic" w:hAnsi="Simplified Arabic" w:cs="Simplified Arabic" w:hint="cs"/>
          <w:sz w:val="32"/>
          <w:szCs w:val="32"/>
          <w:rtl/>
        </w:rPr>
        <w:t xml:space="preserve"> ففيه الزجر في التحديث بكل ما سمع الإنسان ، فإنه يسمع في ا</w:t>
      </w:r>
      <w:r w:rsidR="002119DB" w:rsidRPr="00554E27">
        <w:rPr>
          <w:rFonts w:ascii="Simplified Arabic" w:hAnsi="Simplified Arabic" w:cs="Simplified Arabic" w:hint="cs"/>
          <w:sz w:val="32"/>
          <w:szCs w:val="32"/>
          <w:rtl/>
        </w:rPr>
        <w:t>لعادة الصدق والكذب فإذا حدث بكلِ</w:t>
      </w:r>
      <w:r w:rsidRPr="00554E27">
        <w:rPr>
          <w:rFonts w:ascii="Simplified Arabic" w:hAnsi="Simplified Arabic" w:cs="Simplified Arabic" w:hint="cs"/>
          <w:sz w:val="32"/>
          <w:szCs w:val="32"/>
          <w:rtl/>
        </w:rPr>
        <w:t xml:space="preserve"> ما سمع </w:t>
      </w:r>
      <w:r w:rsidR="002119DB" w:rsidRPr="00554E27">
        <w:rPr>
          <w:rFonts w:ascii="Simplified Arabic" w:hAnsi="Simplified Arabic" w:cs="Simplified Arabic" w:hint="cs"/>
          <w:sz w:val="32"/>
          <w:szCs w:val="32"/>
          <w:rtl/>
        </w:rPr>
        <w:t>فقد</w:t>
      </w:r>
      <w:r w:rsidRPr="00554E27">
        <w:rPr>
          <w:rFonts w:ascii="Simplified Arabic" w:hAnsi="Simplified Arabic" w:cs="Simplified Arabic" w:hint="cs"/>
          <w:sz w:val="32"/>
          <w:szCs w:val="32"/>
          <w:rtl/>
        </w:rPr>
        <w:t xml:space="preserve"> كذب</w:t>
      </w:r>
      <w:r w:rsidRPr="00554E27">
        <w:rPr>
          <w:rFonts w:ascii="Simplified Arabic" w:hAnsi="Simplified Arabic" w:cs="Simplified Arabic"/>
          <w:sz w:val="32"/>
          <w:szCs w:val="32"/>
        </w:rPr>
        <w:t>[</w:t>
      </w:r>
      <w:r w:rsidR="00E5124B">
        <w:rPr>
          <w:rFonts w:ascii="Simplified Arabic" w:hAnsi="Simplified Arabic" w:cs="Simplified Arabic" w:hint="cs"/>
          <w:sz w:val="32"/>
          <w:szCs w:val="32"/>
          <w:rtl/>
        </w:rPr>
        <w:t xml:space="preserve"> شرح مسلم . مجلد 1 صفحة </w:t>
      </w:r>
      <w:proofErr w:type="gramStart"/>
      <w:r w:rsidR="00E5124B">
        <w:rPr>
          <w:rFonts w:ascii="Simplified Arabic" w:hAnsi="Simplified Arabic" w:cs="Simplified Arabic" w:hint="cs"/>
          <w:sz w:val="32"/>
          <w:szCs w:val="32"/>
          <w:rtl/>
        </w:rPr>
        <w:t xml:space="preserve">75 </w:t>
      </w:r>
      <w:r w:rsidRPr="00554E27">
        <w:rPr>
          <w:rFonts w:ascii="Simplified Arabic" w:hAnsi="Simplified Arabic" w:cs="Simplified Arabic" w:hint="cs"/>
          <w:sz w:val="32"/>
          <w:szCs w:val="32"/>
          <w:rtl/>
        </w:rPr>
        <w:t>.</w:t>
      </w:r>
      <w:proofErr w:type="gramEnd"/>
    </w:p>
    <w:p w14:paraId="35BBBC35" w14:textId="77777777" w:rsidR="008831C5" w:rsidRDefault="008831C5" w:rsidP="00E5124B">
      <w:pPr>
        <w:spacing w:before="70" w:after="70" w:line="240" w:lineRule="auto"/>
        <w:ind w:firstLine="454"/>
        <w:jc w:val="lowKashida"/>
        <w:rPr>
          <w:rFonts w:ascii="Simplified Arabic" w:hAnsi="Simplified Arabic" w:cs="Simplified Arabic" w:hint="cs"/>
          <w:sz w:val="32"/>
          <w:szCs w:val="32"/>
          <w:rtl/>
        </w:rPr>
      </w:pPr>
    </w:p>
    <w:p w14:paraId="7DBA0A07"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651FB064"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0BBEE44B"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3548BD4E"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42932BAF"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22FFA3F4"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44419724"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23500F34"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51641089"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06DB3F06"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240D8832"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362EB6CA"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392727F1"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2E342A1C"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22403AAE" w14:textId="77777777" w:rsidR="002C39FA" w:rsidRDefault="002C39FA" w:rsidP="00E5124B">
      <w:pPr>
        <w:spacing w:before="70" w:after="70" w:line="240" w:lineRule="auto"/>
        <w:ind w:firstLine="454"/>
        <w:jc w:val="lowKashida"/>
        <w:rPr>
          <w:rFonts w:ascii="Simplified Arabic" w:hAnsi="Simplified Arabic" w:cs="Simplified Arabic" w:hint="cs"/>
          <w:sz w:val="32"/>
          <w:szCs w:val="32"/>
          <w:rtl/>
        </w:rPr>
      </w:pPr>
    </w:p>
    <w:p w14:paraId="51FE26F2" w14:textId="77777777" w:rsidR="002C39FA" w:rsidRPr="003D1C34" w:rsidRDefault="002C39FA" w:rsidP="009A4711">
      <w:pPr>
        <w:spacing w:before="70" w:after="70" w:line="240" w:lineRule="auto"/>
        <w:jc w:val="lowKashida"/>
        <w:rPr>
          <w:rFonts w:ascii="Simplified Arabic" w:hAnsi="Simplified Arabic" w:cs="Simplified Arabic" w:hint="cs"/>
          <w:sz w:val="4"/>
          <w:szCs w:val="4"/>
          <w:rtl/>
        </w:rPr>
      </w:pPr>
      <w:bookmarkStart w:id="0" w:name="_GoBack"/>
      <w:bookmarkEnd w:id="0"/>
    </w:p>
    <w:p w14:paraId="1E28F3EC" w14:textId="77777777" w:rsidR="002C39FA" w:rsidRPr="002C39FA" w:rsidRDefault="002C39FA" w:rsidP="00E5124B">
      <w:pPr>
        <w:spacing w:before="70" w:after="70" w:line="240" w:lineRule="auto"/>
        <w:ind w:firstLine="454"/>
        <w:jc w:val="lowKashida"/>
        <w:rPr>
          <w:rFonts w:ascii="Simplified Arabic" w:hAnsi="Simplified Arabic" w:cs="Simplified Arabic"/>
          <w:sz w:val="16"/>
          <w:szCs w:val="16"/>
          <w:rtl/>
        </w:rPr>
      </w:pPr>
    </w:p>
    <w:p w14:paraId="1F5F01F1"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97F88">
        <w:rPr>
          <w:rFonts w:ascii="Simplified Arabic" w:hAnsi="Simplified Arabic" w:cs="MCS Jeddah S_U normal." w:hint="cs"/>
          <w:color w:val="C00000"/>
          <w:sz w:val="32"/>
          <w:szCs w:val="32"/>
          <w:rtl/>
        </w:rPr>
        <w:t xml:space="preserve">العنصر </w:t>
      </w:r>
      <w:proofErr w:type="gramStart"/>
      <w:r w:rsidRPr="00597F88">
        <w:rPr>
          <w:rFonts w:ascii="Simplified Arabic" w:hAnsi="Simplified Arabic" w:cs="MCS Jeddah S_U normal." w:hint="cs"/>
          <w:color w:val="C00000"/>
          <w:sz w:val="32"/>
          <w:szCs w:val="32"/>
          <w:rtl/>
        </w:rPr>
        <w:t>الحادي</w:t>
      </w:r>
      <w:proofErr w:type="gramEnd"/>
      <w:r w:rsidRPr="00597F88">
        <w:rPr>
          <w:rFonts w:ascii="Simplified Arabic" w:hAnsi="Simplified Arabic" w:cs="MCS Jeddah S_U normal." w:hint="cs"/>
          <w:color w:val="C00000"/>
          <w:sz w:val="32"/>
          <w:szCs w:val="32"/>
          <w:rtl/>
        </w:rPr>
        <w:t xml:space="preserve"> عشر</w:t>
      </w:r>
      <w:r w:rsidRPr="00554E27">
        <w:rPr>
          <w:rFonts w:ascii="Simplified Arabic" w:hAnsi="Simplified Arabic" w:cs="Simplified Arabic" w:hint="cs"/>
          <w:sz w:val="32"/>
          <w:szCs w:val="32"/>
          <w:rtl/>
        </w:rPr>
        <w:t>: مخالفة الإجماع</w:t>
      </w:r>
    </w:p>
    <w:p w14:paraId="1ADA4867" w14:textId="77777777"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الإجماع</w:t>
      </w:r>
      <w:proofErr w:type="gramEnd"/>
      <w:r w:rsidRPr="00554E27">
        <w:rPr>
          <w:rFonts w:ascii="Simplified Arabic" w:hAnsi="Simplified Arabic" w:cs="Simplified Arabic" w:hint="cs"/>
          <w:sz w:val="32"/>
          <w:szCs w:val="32"/>
          <w:rtl/>
        </w:rPr>
        <w:t xml:space="preserve"> مصدر من مصادر التشريع الإسلامي الأصلية، يأتي بعد الكتاب والسنة، بل عده الطبري في رتبتهما.</w:t>
      </w:r>
    </w:p>
    <w:p w14:paraId="431866B1" w14:textId="696BF037" w:rsidR="002B26C4" w:rsidRPr="00554E27" w:rsidRDefault="002B26C4" w:rsidP="009B0A03">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وحكم منكر الحكم المجمع عليه أو مخالفة الإجماع </w:t>
      </w:r>
      <w:r w:rsidR="009B0A03" w:rsidRPr="00554E27">
        <w:rPr>
          <w:rFonts w:ascii="Simplified Arabic" w:hAnsi="Simplified Arabic" w:cs="Simplified Arabic" w:hint="cs"/>
          <w:sz w:val="32"/>
          <w:szCs w:val="32"/>
          <w:rtl/>
        </w:rPr>
        <w:t>اختل</w:t>
      </w:r>
      <w:r w:rsidRPr="00554E27">
        <w:rPr>
          <w:rFonts w:ascii="Simplified Arabic" w:hAnsi="Simplified Arabic" w:cs="Simplified Arabic" w:hint="cs"/>
          <w:sz w:val="32"/>
          <w:szCs w:val="32"/>
          <w:rtl/>
        </w:rPr>
        <w:t>ف العلماء عليها في أقوال، وأوسط هذه الأقوال هو من قال: إذا كان من ضروريات الدين، وهو ما يعرفه الخواص والعوام كالعبادات الخمس وو</w:t>
      </w:r>
      <w:r w:rsidR="009B0A03" w:rsidRPr="00554E27">
        <w:rPr>
          <w:rFonts w:ascii="Simplified Arabic" w:hAnsi="Simplified Arabic" w:cs="Simplified Arabic" w:hint="cs"/>
          <w:sz w:val="32"/>
          <w:szCs w:val="32"/>
          <w:rtl/>
        </w:rPr>
        <w:t>جوب اعتقاد التوحيد والرسالة فجاح</w:t>
      </w:r>
      <w:r w:rsidRPr="00554E27">
        <w:rPr>
          <w:rFonts w:ascii="Simplified Arabic" w:hAnsi="Simplified Arabic" w:cs="Simplified Arabic" w:hint="cs"/>
          <w:sz w:val="32"/>
          <w:szCs w:val="32"/>
          <w:rtl/>
        </w:rPr>
        <w:t xml:space="preserve">ده كافر، لأنه صار بخلافه جاحداً لما قطع من دين محمد </w:t>
      </w:r>
      <w:r w:rsidR="009B0A03" w:rsidRPr="00554E27">
        <w:rPr>
          <w:rFonts w:ascii="Simplified Arabic" w:hAnsi="Simplified Arabic" w:cs="Simplified Arabic" w:hint="cs"/>
          <w:sz w:val="32"/>
          <w:szCs w:val="32"/>
        </w:rPr>
        <w:sym w:font="AGA Arabesque" w:char="F072"/>
      </w:r>
      <w:r w:rsidR="009B0A03"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وصار كالجاحد لصدقه.</w:t>
      </w:r>
    </w:p>
    <w:p w14:paraId="1A2874E3" w14:textId="1BFAD4C3"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اختار هذا القول الخطيب البغدادي وابن</w:t>
      </w:r>
      <w:r w:rsidR="009B0A03" w:rsidRPr="00554E27">
        <w:rPr>
          <w:rFonts w:ascii="Simplified Arabic" w:hAnsi="Simplified Arabic" w:cs="Simplified Arabic" w:hint="cs"/>
          <w:sz w:val="32"/>
          <w:szCs w:val="32"/>
          <w:rtl/>
        </w:rPr>
        <w:t xml:space="preserve"> السمعاني </w:t>
      </w:r>
      <w:proofErr w:type="spellStart"/>
      <w:r w:rsidR="009B0A03" w:rsidRPr="00554E27">
        <w:rPr>
          <w:rFonts w:ascii="Simplified Arabic" w:hAnsi="Simplified Arabic" w:cs="Simplified Arabic" w:hint="cs"/>
          <w:sz w:val="32"/>
          <w:szCs w:val="32"/>
          <w:rtl/>
        </w:rPr>
        <w:t>والآمدي</w:t>
      </w:r>
      <w:proofErr w:type="spellEnd"/>
      <w:r w:rsidR="009B0A03" w:rsidRPr="00554E27">
        <w:rPr>
          <w:rFonts w:ascii="Simplified Arabic" w:hAnsi="Simplified Arabic" w:cs="Simplified Arabic" w:hint="cs"/>
          <w:sz w:val="32"/>
          <w:szCs w:val="32"/>
          <w:rtl/>
        </w:rPr>
        <w:t xml:space="preserve"> وابن الحاجب و</w:t>
      </w:r>
      <w:r w:rsidRPr="00554E27">
        <w:rPr>
          <w:rFonts w:ascii="Simplified Arabic" w:hAnsi="Simplified Arabic" w:cs="Simplified Arabic" w:hint="cs"/>
          <w:sz w:val="32"/>
          <w:szCs w:val="32"/>
          <w:rtl/>
        </w:rPr>
        <w:t xml:space="preserve">رجحه </w:t>
      </w:r>
      <w:proofErr w:type="spellStart"/>
      <w:r w:rsidRPr="00554E27">
        <w:rPr>
          <w:rFonts w:ascii="Simplified Arabic" w:hAnsi="Simplified Arabic" w:cs="Simplified Arabic" w:hint="cs"/>
          <w:sz w:val="32"/>
          <w:szCs w:val="32"/>
          <w:rtl/>
        </w:rPr>
        <w:t>الطوفي</w:t>
      </w:r>
      <w:proofErr w:type="spellEnd"/>
      <w:r w:rsidRPr="00554E27">
        <w:rPr>
          <w:rFonts w:ascii="Simplified Arabic" w:hAnsi="Simplified Arabic" w:cs="Simplified Arabic" w:hint="cs"/>
          <w:sz w:val="32"/>
          <w:szCs w:val="32"/>
          <w:rtl/>
        </w:rPr>
        <w:t>.</w:t>
      </w:r>
    </w:p>
    <w:p w14:paraId="1D18E11D" w14:textId="0D83285D" w:rsidR="002B26C4" w:rsidRPr="00554E27" w:rsidRDefault="002B26C4" w:rsidP="009B0A03">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قال الخطيب البغدادي رحمه الله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الإجماع على ضربين: أحدهما إجماع الخاصة والعامة وهو مثل إجماعهم على القبلة أنها الكعبة وعلى صوم رمضان ووجوب الحج والوضوء... وأشباه ذلك ... فمن جحد الإجماع استتيب فإن تاب وإلا </w:t>
      </w:r>
      <w:proofErr w:type="gramStart"/>
      <w:r w:rsidRPr="00554E27">
        <w:rPr>
          <w:rFonts w:ascii="Simplified Arabic" w:hAnsi="Simplified Arabic" w:cs="Simplified Arabic" w:hint="cs"/>
          <w:sz w:val="32"/>
          <w:szCs w:val="32"/>
          <w:rtl/>
        </w:rPr>
        <w:t>ق</w:t>
      </w:r>
      <w:r w:rsidR="009B0A03" w:rsidRPr="00554E27">
        <w:rPr>
          <w:rFonts w:ascii="Simplified Arabic" w:hAnsi="Simplified Arabic" w:cs="Simplified Arabic" w:hint="cs"/>
          <w:sz w:val="32"/>
          <w:szCs w:val="32"/>
          <w:rtl/>
        </w:rPr>
        <w:t>ت</w:t>
      </w:r>
      <w:r w:rsidRPr="00554E27">
        <w:rPr>
          <w:rFonts w:ascii="Simplified Arabic" w:hAnsi="Simplified Arabic" w:cs="Simplified Arabic" w:hint="cs"/>
          <w:sz w:val="32"/>
          <w:szCs w:val="32"/>
          <w:rtl/>
        </w:rPr>
        <w:t>ل .</w:t>
      </w:r>
      <w:proofErr w:type="gramEnd"/>
      <w:r w:rsidRPr="00554E27">
        <w:rPr>
          <w:rFonts w:ascii="Simplified Arabic" w:hAnsi="Simplified Arabic" w:cs="Simplified Arabic" w:hint="cs"/>
          <w:sz w:val="32"/>
          <w:szCs w:val="32"/>
          <w:rtl/>
        </w:rPr>
        <w:t>..</w:t>
      </w:r>
      <w:proofErr w:type="gramStart"/>
      <w:r w:rsidRPr="00554E27">
        <w:rPr>
          <w:rFonts w:ascii="Simplified Arabic" w:hAnsi="Simplified Arabic" w:cs="Simplified Arabic"/>
          <w:sz w:val="32"/>
          <w:szCs w:val="32"/>
        </w:rPr>
        <w:t>[</w:t>
      </w:r>
      <w:r w:rsidR="00CE3280">
        <w:rPr>
          <w:rFonts w:ascii="Simplified Arabic" w:hAnsi="Simplified Arabic" w:cs="Simplified Arabic" w:hint="cs"/>
          <w:sz w:val="32"/>
          <w:szCs w:val="32"/>
          <w:rtl/>
        </w:rPr>
        <w:t xml:space="preserve"> </w:t>
      </w:r>
      <w:r w:rsidR="00CE3280" w:rsidRPr="00CE3280">
        <w:rPr>
          <w:rFonts w:ascii="Simplified Arabic" w:hAnsi="Simplified Arabic" w:cs="Simplified Arabic" w:hint="cs"/>
          <w:sz w:val="32"/>
          <w:szCs w:val="32"/>
          <w:rtl/>
        </w:rPr>
        <w:t>الفقيه</w:t>
      </w:r>
      <w:proofErr w:type="gramEnd"/>
      <w:r w:rsidR="00CE3280" w:rsidRPr="00CE3280">
        <w:rPr>
          <w:rFonts w:ascii="Simplified Arabic" w:hAnsi="Simplified Arabic" w:cs="Simplified Arabic"/>
          <w:sz w:val="32"/>
          <w:szCs w:val="32"/>
          <w:rtl/>
        </w:rPr>
        <w:t xml:space="preserve"> </w:t>
      </w:r>
      <w:r w:rsidR="00CE3280" w:rsidRPr="00CE3280">
        <w:rPr>
          <w:rFonts w:ascii="Simplified Arabic" w:hAnsi="Simplified Arabic" w:cs="Simplified Arabic" w:hint="cs"/>
          <w:sz w:val="32"/>
          <w:szCs w:val="32"/>
          <w:rtl/>
        </w:rPr>
        <w:t>و</w:t>
      </w:r>
      <w:r w:rsidR="00CE3280" w:rsidRPr="00CE3280">
        <w:rPr>
          <w:rFonts w:ascii="Simplified Arabic" w:hAnsi="Simplified Arabic" w:cs="Simplified Arabic"/>
          <w:sz w:val="32"/>
          <w:szCs w:val="32"/>
          <w:rtl/>
        </w:rPr>
        <w:t xml:space="preserve"> </w:t>
      </w:r>
      <w:r w:rsidR="00CE3280" w:rsidRPr="00CE3280">
        <w:rPr>
          <w:rFonts w:ascii="Simplified Arabic" w:hAnsi="Simplified Arabic" w:cs="Simplified Arabic" w:hint="cs"/>
          <w:sz w:val="32"/>
          <w:szCs w:val="32"/>
          <w:rtl/>
        </w:rPr>
        <w:t>المتفقه مجلد 1 صفحة 434</w:t>
      </w:r>
      <w:r w:rsidRPr="00554E27">
        <w:rPr>
          <w:rFonts w:ascii="Simplified Arabic" w:hAnsi="Simplified Arabic" w:cs="Simplified Arabic" w:hint="cs"/>
          <w:sz w:val="32"/>
          <w:szCs w:val="32"/>
          <w:rtl/>
        </w:rPr>
        <w:t>.</w:t>
      </w:r>
    </w:p>
    <w:p w14:paraId="5E80D54C" w14:textId="0D6B19D3"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وذك</w:t>
      </w:r>
      <w:r w:rsidR="009B0A03" w:rsidRPr="00554E27">
        <w:rPr>
          <w:rFonts w:ascii="Simplified Arabic" w:hAnsi="Simplified Arabic" w:cs="Simplified Arabic" w:hint="cs"/>
          <w:sz w:val="32"/>
          <w:szCs w:val="32"/>
          <w:rtl/>
        </w:rPr>
        <w:t>ر العلماء أنه إذا انعقد الإجماع</w:t>
      </w:r>
      <w:r w:rsidRPr="00554E27">
        <w:rPr>
          <w:rFonts w:ascii="Simplified Arabic" w:hAnsi="Simplified Arabic" w:cs="Simplified Arabic" w:hint="cs"/>
          <w:sz w:val="32"/>
          <w:szCs w:val="32"/>
          <w:rtl/>
        </w:rPr>
        <w:t>، فهو حجة شرعية، فالواجب اتباعه، ولا يجوز الخروج عنه.</w:t>
      </w:r>
    </w:p>
    <w:p w14:paraId="0F83B48E" w14:textId="030117F6" w:rsidR="002B26C4" w:rsidRPr="00554E27" w:rsidRDefault="002B26C4" w:rsidP="00CE3280">
      <w:pPr>
        <w:spacing w:before="70" w:after="70" w:line="240" w:lineRule="auto"/>
        <w:ind w:firstLine="454"/>
        <w:jc w:val="lowKashida"/>
        <w:rPr>
          <w:rFonts w:ascii="Simplified Arabic" w:hAnsi="Simplified Arabic" w:cs="Simplified Arabic"/>
          <w:sz w:val="32"/>
          <w:szCs w:val="32"/>
        </w:rPr>
      </w:pPr>
      <w:r w:rsidRPr="00554E27">
        <w:rPr>
          <w:rFonts w:ascii="Simplified Arabic" w:hAnsi="Simplified Arabic" w:cs="Simplified Arabic" w:hint="cs"/>
          <w:sz w:val="32"/>
          <w:szCs w:val="32"/>
          <w:rtl/>
        </w:rPr>
        <w:t xml:space="preserve">قال الإمام الشافعي رحمه الله في الرسالة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وأمر رسول الله </w:t>
      </w:r>
      <w:r w:rsidR="009B0A03" w:rsidRPr="00554E27">
        <w:rPr>
          <w:rFonts w:ascii="Simplified Arabic" w:hAnsi="Simplified Arabic" w:cs="Simplified Arabic" w:hint="cs"/>
          <w:sz w:val="32"/>
          <w:szCs w:val="32"/>
        </w:rPr>
        <w:sym w:font="AGA Arabesque" w:char="F072"/>
      </w:r>
      <w:r w:rsidR="009B0A03" w:rsidRPr="00554E27">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بلزوم جماعة المسلمين مما يحتج به من أن إجماع المسلمين </w:t>
      </w:r>
      <w:r w:rsidRPr="00554E27">
        <w:rPr>
          <w:rFonts w:ascii="Simplified Arabic" w:hAnsi="Simplified Arabic" w:cs="Simplified Arabic"/>
          <w:sz w:val="32"/>
          <w:szCs w:val="32"/>
          <w:rtl/>
        </w:rPr>
        <w:t>–</w:t>
      </w:r>
      <w:r w:rsidRPr="00554E27">
        <w:rPr>
          <w:rFonts w:ascii="Simplified Arabic" w:hAnsi="Simplified Arabic" w:cs="Simplified Arabic" w:hint="cs"/>
          <w:sz w:val="32"/>
          <w:szCs w:val="32"/>
          <w:rtl/>
        </w:rPr>
        <w:t xml:space="preserve"> إن شاء الله </w:t>
      </w:r>
      <w:r w:rsidRPr="00554E27">
        <w:rPr>
          <w:rFonts w:ascii="Simplified Arabic" w:hAnsi="Simplified Arabic" w:cs="Simplified Arabic"/>
          <w:sz w:val="32"/>
          <w:szCs w:val="32"/>
          <w:rtl/>
        </w:rPr>
        <w:t>–</w:t>
      </w:r>
      <w:r w:rsidRPr="00554E27">
        <w:rPr>
          <w:rFonts w:ascii="Simplified Arabic" w:hAnsi="Simplified Arabic" w:cs="Simplified Arabic" w:hint="cs"/>
          <w:sz w:val="32"/>
          <w:szCs w:val="32"/>
          <w:rtl/>
        </w:rPr>
        <w:t xml:space="preserve"> لازم</w:t>
      </w:r>
      <w:r w:rsidR="00CE3280">
        <w:rPr>
          <w:rFonts w:cs="Simplified Arabic"/>
          <w:sz w:val="32"/>
          <w:szCs w:val="32"/>
        </w:rPr>
        <w:t xml:space="preserve"> </w:t>
      </w:r>
      <w:r w:rsidRPr="00554E27">
        <w:rPr>
          <w:rFonts w:ascii="Simplified Arabic" w:hAnsi="Simplified Arabic" w:cs="Simplified Arabic"/>
          <w:sz w:val="32"/>
          <w:szCs w:val="32"/>
        </w:rPr>
        <w:t>[</w:t>
      </w:r>
      <w:r w:rsidR="00CE3280" w:rsidRPr="00CE3280">
        <w:rPr>
          <w:rFonts w:ascii="Simplified Arabic" w:hAnsi="Simplified Arabic" w:cs="Simplified Arabic" w:hint="cs"/>
          <w:sz w:val="32"/>
          <w:szCs w:val="32"/>
          <w:rtl/>
        </w:rPr>
        <w:t xml:space="preserve">مجلد 1 صفحة </w:t>
      </w:r>
      <w:r w:rsidR="00CE3280">
        <w:rPr>
          <w:rFonts w:ascii="Simplified Arabic" w:hAnsi="Simplified Arabic" w:cs="Simplified Arabic" w:hint="cs"/>
          <w:sz w:val="32"/>
          <w:szCs w:val="32"/>
          <w:rtl/>
        </w:rPr>
        <w:t>401 .</w:t>
      </w:r>
    </w:p>
    <w:p w14:paraId="4AB26D4C" w14:textId="6BB0E700" w:rsidR="002B26C4" w:rsidRPr="00CE3280" w:rsidRDefault="002B26C4" w:rsidP="002C39FA">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قال السرخسي رحمه الله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الإجماع موجب للعلم قطعاً بمنزلة النص، فكما لا يجوز ترك العمل بالنص باعتبار رأي يعترض له: لا يجوز مخالفة الإجماع برأي يعترض له بعدما انعقد الإجماع </w:t>
      </w:r>
      <w:r w:rsidR="008C646A">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بدليله</w:t>
      </w:r>
      <w:r w:rsidR="009B0A03" w:rsidRPr="00554E27">
        <w:rPr>
          <w:rFonts w:ascii="Simplified Arabic" w:hAnsi="Simplified Arabic" w:cs="Simplified Arabic" w:hint="cs"/>
          <w:sz w:val="32"/>
          <w:szCs w:val="32"/>
          <w:rtl/>
        </w:rPr>
        <w:t xml:space="preserve"> </w:t>
      </w:r>
      <w:r w:rsidRPr="00554E27">
        <w:rPr>
          <w:rFonts w:ascii="Simplified Arabic" w:hAnsi="Simplified Arabic" w:cs="Simplified Arabic"/>
          <w:sz w:val="32"/>
          <w:szCs w:val="32"/>
        </w:rPr>
        <w:t>[</w:t>
      </w:r>
      <w:r w:rsidR="008C646A">
        <w:rPr>
          <w:rFonts w:ascii="Simplified Arabic" w:hAnsi="Simplified Arabic" w:cs="Simplified Arabic" w:hint="cs"/>
          <w:sz w:val="32"/>
          <w:szCs w:val="32"/>
          <w:rtl/>
        </w:rPr>
        <w:t xml:space="preserve"> </w:t>
      </w:r>
      <w:r w:rsidR="00CE3280" w:rsidRPr="008C646A">
        <w:rPr>
          <w:rFonts w:ascii="Simplified Arabic" w:hAnsi="Simplified Arabic" w:cs="Simplified Arabic" w:hint="cs"/>
          <w:sz w:val="32"/>
          <w:szCs w:val="32"/>
          <w:rtl/>
        </w:rPr>
        <w:t>أصول</w:t>
      </w:r>
      <w:r w:rsidR="00CE3280" w:rsidRPr="008C646A">
        <w:rPr>
          <w:rFonts w:ascii="Simplified Arabic" w:hAnsi="Simplified Arabic" w:cs="Simplified Arabic"/>
          <w:sz w:val="32"/>
          <w:szCs w:val="32"/>
          <w:rtl/>
        </w:rPr>
        <w:t xml:space="preserve"> </w:t>
      </w:r>
      <w:r w:rsidR="00CE3280" w:rsidRPr="008C646A">
        <w:rPr>
          <w:rFonts w:ascii="Simplified Arabic" w:hAnsi="Simplified Arabic" w:cs="Simplified Arabic" w:hint="cs"/>
          <w:sz w:val="32"/>
          <w:szCs w:val="32"/>
          <w:rtl/>
        </w:rPr>
        <w:t>السرخسي</w:t>
      </w:r>
      <w:r w:rsidR="00CE3280">
        <w:rPr>
          <w:rFonts w:ascii="Traditional Arabic" w:cs="Traditional Arabic" w:hint="cs"/>
          <w:b/>
          <w:bCs/>
          <w:color w:val="000000"/>
          <w:sz w:val="40"/>
          <w:szCs w:val="40"/>
          <w:rtl/>
        </w:rPr>
        <w:t xml:space="preserve"> </w:t>
      </w:r>
      <w:r w:rsidRPr="00554E27">
        <w:rPr>
          <w:rFonts w:ascii="Simplified Arabic" w:hAnsi="Simplified Arabic" w:cs="Simplified Arabic" w:hint="cs"/>
          <w:sz w:val="32"/>
          <w:szCs w:val="32"/>
          <w:rtl/>
        </w:rPr>
        <w:t>.</w:t>
      </w:r>
      <w:r w:rsidR="00CE3280" w:rsidRPr="00CE3280">
        <w:rPr>
          <w:rFonts w:ascii="Simplified Arabic" w:hAnsi="Simplified Arabic" w:cs="Simplified Arabic" w:hint="cs"/>
          <w:sz w:val="32"/>
          <w:szCs w:val="32"/>
          <w:rtl/>
        </w:rPr>
        <w:t xml:space="preserve"> مجلد 1 صفحة </w:t>
      </w:r>
      <w:proofErr w:type="gramStart"/>
      <w:r w:rsidR="00CE3280">
        <w:rPr>
          <w:rFonts w:ascii="Simplified Arabic" w:hAnsi="Simplified Arabic" w:cs="Simplified Arabic" w:hint="cs"/>
          <w:sz w:val="32"/>
          <w:szCs w:val="32"/>
          <w:rtl/>
        </w:rPr>
        <w:t>308 .</w:t>
      </w:r>
      <w:proofErr w:type="gramEnd"/>
    </w:p>
    <w:p w14:paraId="5DB20BF3" w14:textId="7C9AEA99" w:rsidR="008C646A" w:rsidRDefault="009B0A03" w:rsidP="002C39FA">
      <w:pPr>
        <w:autoSpaceDE w:val="0"/>
        <w:autoSpaceDN w:val="0"/>
        <w:adjustRightInd w:val="0"/>
        <w:spacing w:after="0" w:line="240" w:lineRule="auto"/>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قال ابن تيمية رحمه الله </w:t>
      </w:r>
      <w:r w:rsidR="002B26C4" w:rsidRPr="00554E27">
        <w:rPr>
          <w:rFonts w:ascii="Simplified Arabic" w:hAnsi="Simplified Arabic" w:cs="Simplified Arabic" w:hint="cs"/>
          <w:sz w:val="32"/>
          <w:szCs w:val="32"/>
          <w:rtl/>
        </w:rPr>
        <w:t xml:space="preserve"> </w:t>
      </w:r>
      <w:r w:rsidR="002B26C4" w:rsidRPr="00554E27">
        <w:rPr>
          <w:rFonts w:ascii="Simplified Arabic" w:hAnsi="Simplified Arabic" w:cs="Simplified Arabic"/>
          <w:sz w:val="32"/>
          <w:szCs w:val="32"/>
        </w:rPr>
        <w:t>]</w:t>
      </w:r>
      <w:r w:rsidR="002B26C4" w:rsidRPr="00554E27">
        <w:rPr>
          <w:rFonts w:ascii="Simplified Arabic" w:hAnsi="Simplified Arabic" w:cs="Simplified Arabic" w:hint="cs"/>
          <w:sz w:val="32"/>
          <w:szCs w:val="32"/>
          <w:rtl/>
        </w:rPr>
        <w:t xml:space="preserve"> كل ما أجمعوا عليه فلا بد أن يكون فيه نص عن الرسول </w:t>
      </w:r>
      <w:r w:rsidR="00F03EC8" w:rsidRPr="00554E27">
        <w:rPr>
          <w:rFonts w:ascii="Simplified Arabic" w:hAnsi="Simplified Arabic" w:cs="Simplified Arabic" w:hint="cs"/>
          <w:sz w:val="32"/>
          <w:szCs w:val="32"/>
        </w:rPr>
        <w:sym w:font="AGA Arabesque" w:char="F072"/>
      </w:r>
      <w:r w:rsidR="002B26C4" w:rsidRPr="00554E27">
        <w:rPr>
          <w:rFonts w:ascii="Simplified Arabic" w:hAnsi="Simplified Arabic" w:cs="Simplified Arabic" w:hint="cs"/>
          <w:sz w:val="32"/>
          <w:szCs w:val="32"/>
          <w:rtl/>
        </w:rPr>
        <w:t xml:space="preserve">، فكل مسألة يقطع فيها بالإجماع وبانتفاء المنازع من المؤمنين: فإنها مما بين الله فيه الهدى ومخالف مثل هذا الإجماع يكفر، كما يكفر مخالف النص البيّن </w:t>
      </w:r>
      <w:r w:rsidR="002B26C4" w:rsidRPr="00554E27">
        <w:rPr>
          <w:rFonts w:ascii="Simplified Arabic" w:hAnsi="Simplified Arabic" w:cs="Simplified Arabic"/>
          <w:sz w:val="32"/>
          <w:szCs w:val="32"/>
        </w:rPr>
        <w:t>[</w:t>
      </w:r>
      <w:r w:rsidR="00CE3280" w:rsidRPr="006E584B">
        <w:rPr>
          <w:rFonts w:ascii="Simplified Arabic" w:hAnsi="Simplified Arabic" w:cs="Simplified Arabic" w:hint="cs"/>
          <w:sz w:val="32"/>
          <w:szCs w:val="32"/>
          <w:rtl/>
        </w:rPr>
        <w:t xml:space="preserve"> مجموع</w:t>
      </w:r>
      <w:r w:rsidR="00CE3280" w:rsidRPr="006E584B">
        <w:rPr>
          <w:rFonts w:ascii="Simplified Arabic" w:hAnsi="Simplified Arabic" w:cs="Simplified Arabic"/>
          <w:sz w:val="32"/>
          <w:szCs w:val="32"/>
          <w:rtl/>
        </w:rPr>
        <w:t xml:space="preserve"> </w:t>
      </w:r>
      <w:r w:rsidR="00CE3280" w:rsidRPr="006E584B">
        <w:rPr>
          <w:rFonts w:ascii="Simplified Arabic" w:hAnsi="Simplified Arabic" w:cs="Simplified Arabic" w:hint="cs"/>
          <w:sz w:val="32"/>
          <w:szCs w:val="32"/>
          <w:rtl/>
        </w:rPr>
        <w:t xml:space="preserve">الفتاوى </w:t>
      </w:r>
      <w:r w:rsidR="002B26C4" w:rsidRPr="00554E27">
        <w:rPr>
          <w:rFonts w:ascii="Simplified Arabic" w:hAnsi="Simplified Arabic" w:cs="Simplified Arabic" w:hint="cs"/>
          <w:sz w:val="32"/>
          <w:szCs w:val="32"/>
          <w:rtl/>
        </w:rPr>
        <w:t>.</w:t>
      </w:r>
      <w:r w:rsidR="00CE3280" w:rsidRPr="006E584B">
        <w:rPr>
          <w:rFonts w:ascii="Simplified Arabic" w:hAnsi="Simplified Arabic" w:cs="Simplified Arabic" w:hint="cs"/>
          <w:sz w:val="32"/>
          <w:szCs w:val="32"/>
          <w:rtl/>
        </w:rPr>
        <w:t xml:space="preserve"> </w:t>
      </w:r>
      <w:r w:rsidR="00CE3280" w:rsidRPr="00CE3280">
        <w:rPr>
          <w:rFonts w:ascii="Simplified Arabic" w:hAnsi="Simplified Arabic" w:cs="Simplified Arabic" w:hint="cs"/>
          <w:sz w:val="32"/>
          <w:szCs w:val="32"/>
          <w:rtl/>
        </w:rPr>
        <w:t xml:space="preserve">مجلد </w:t>
      </w:r>
      <w:r w:rsidR="00CE3280">
        <w:rPr>
          <w:rFonts w:ascii="Simplified Arabic" w:hAnsi="Simplified Arabic" w:cs="Simplified Arabic" w:hint="cs"/>
          <w:sz w:val="32"/>
          <w:szCs w:val="32"/>
          <w:rtl/>
        </w:rPr>
        <w:t>7</w:t>
      </w:r>
      <w:r w:rsidR="00CE3280" w:rsidRPr="00CE3280">
        <w:rPr>
          <w:rFonts w:ascii="Simplified Arabic" w:hAnsi="Simplified Arabic" w:cs="Simplified Arabic" w:hint="cs"/>
          <w:sz w:val="32"/>
          <w:szCs w:val="32"/>
          <w:rtl/>
        </w:rPr>
        <w:t xml:space="preserve"> صفحة </w:t>
      </w:r>
      <w:proofErr w:type="gramStart"/>
      <w:r w:rsidR="00CE3280">
        <w:rPr>
          <w:rFonts w:ascii="Simplified Arabic" w:hAnsi="Simplified Arabic" w:cs="Simplified Arabic" w:hint="cs"/>
          <w:sz w:val="32"/>
          <w:szCs w:val="32"/>
          <w:rtl/>
        </w:rPr>
        <w:t>39 .</w:t>
      </w:r>
      <w:proofErr w:type="gramEnd"/>
    </w:p>
    <w:p w14:paraId="57FD3A7D" w14:textId="5E26FCAC" w:rsidR="002C39FA" w:rsidRPr="002C39FA" w:rsidRDefault="00617525" w:rsidP="002C39FA">
      <w:pPr>
        <w:autoSpaceDE w:val="0"/>
        <w:autoSpaceDN w:val="0"/>
        <w:adjustRightInd w:val="0"/>
        <w:spacing w:after="0" w:line="240" w:lineRule="auto"/>
        <w:rPr>
          <w:rFonts w:ascii="Simplified Arabic" w:hAnsi="Simplified Arabic" w:cs="Simplified Arabic" w:hint="cs"/>
          <w:sz w:val="32"/>
          <w:szCs w:val="32"/>
          <w:rtl/>
        </w:rPr>
      </w:pPr>
      <w:r w:rsidRPr="00617525">
        <w:rPr>
          <w:rFonts w:ascii="Simplified Arabic" w:hAnsi="Simplified Arabic" w:cs="Simplified Arabic"/>
          <w:sz w:val="32"/>
          <w:szCs w:val="32"/>
          <w:rtl/>
        </w:rPr>
        <w:t xml:space="preserve">وبهذا يتبين أنه متى ثبت الإجماع فهو حجة </w:t>
      </w:r>
      <w:proofErr w:type="gramStart"/>
      <w:r w:rsidRPr="00617525">
        <w:rPr>
          <w:rFonts w:ascii="Simplified Arabic" w:hAnsi="Simplified Arabic" w:cs="Simplified Arabic"/>
          <w:sz w:val="32"/>
          <w:szCs w:val="32"/>
          <w:rtl/>
        </w:rPr>
        <w:t>شرعية ،</w:t>
      </w:r>
      <w:proofErr w:type="gramEnd"/>
      <w:r w:rsidRPr="00617525">
        <w:rPr>
          <w:rFonts w:ascii="Simplified Arabic" w:hAnsi="Simplified Arabic" w:cs="Simplified Arabic"/>
          <w:sz w:val="32"/>
          <w:szCs w:val="32"/>
          <w:rtl/>
        </w:rPr>
        <w:t xml:space="preserve"> ملزمة لجميع المسلمين ، ولا يجوز لأحد الخروج عنه بدعوى الاجتهاد أو بغير ذلك من الدعاوى</w:t>
      </w:r>
      <w:r w:rsidRPr="00617525">
        <w:rPr>
          <w:rFonts w:ascii="Simplified Arabic" w:hAnsi="Simplified Arabic" w:cs="Simplified Arabic"/>
          <w:sz w:val="32"/>
          <w:szCs w:val="32"/>
        </w:rPr>
        <w:t xml:space="preserve"> .</w:t>
      </w:r>
    </w:p>
    <w:p w14:paraId="28B9C479" w14:textId="77777777" w:rsidR="002C39FA" w:rsidRPr="002C39FA" w:rsidRDefault="002C39FA" w:rsidP="002C39FA">
      <w:pPr>
        <w:pStyle w:val="a7"/>
        <w:shd w:val="clear" w:color="auto" w:fill="FFFFFF"/>
        <w:bidi/>
        <w:spacing w:before="0" w:beforeAutospacing="0" w:after="240" w:afterAutospacing="0"/>
        <w:jc w:val="both"/>
        <w:rPr>
          <w:rFonts w:ascii="Simplified Arabic" w:hAnsi="Simplified Arabic" w:cs="Simplified Arabic" w:hint="cs"/>
          <w:sz w:val="2"/>
          <w:szCs w:val="2"/>
          <w:rtl/>
        </w:rPr>
      </w:pPr>
    </w:p>
    <w:p w14:paraId="265B8311" w14:textId="08E29A03" w:rsidR="006615FB" w:rsidRPr="006615FB" w:rsidRDefault="002C39FA" w:rsidP="002C39FA">
      <w:pPr>
        <w:pStyle w:val="a7"/>
        <w:shd w:val="clear" w:color="auto" w:fill="FFFFFF"/>
        <w:bidi/>
        <w:spacing w:before="0" w:beforeAutospacing="0" w:after="240" w:afterAutospacing="0"/>
        <w:jc w:val="both"/>
        <w:rPr>
          <w:rFonts w:ascii="Simplified Arabic" w:eastAsiaTheme="minorHAnsi" w:hAnsi="Simplified Arabic" w:cs="Simplified Arabic"/>
          <w:sz w:val="32"/>
          <w:szCs w:val="32"/>
        </w:rPr>
      </w:pPr>
      <w:r>
        <w:rPr>
          <w:rFonts w:ascii="Simplified Arabic" w:hAnsi="Simplified Arabic" w:cs="Simplified Arabic" w:hint="cs"/>
          <w:sz w:val="32"/>
          <w:szCs w:val="32"/>
          <w:rtl/>
        </w:rPr>
        <w:t xml:space="preserve">   </w:t>
      </w:r>
      <w:r w:rsidR="002B26C4" w:rsidRPr="00554E27">
        <w:rPr>
          <w:rFonts w:ascii="Simplified Arabic" w:hAnsi="Simplified Arabic" w:cs="Simplified Arabic" w:hint="cs"/>
          <w:sz w:val="32"/>
          <w:szCs w:val="32"/>
          <w:rtl/>
        </w:rPr>
        <w:t>قال ال</w:t>
      </w:r>
      <w:r w:rsidR="00EF058C" w:rsidRPr="00554E27">
        <w:rPr>
          <w:rFonts w:ascii="Simplified Arabic" w:hAnsi="Simplified Arabic" w:cs="Simplified Arabic" w:hint="cs"/>
          <w:sz w:val="32"/>
          <w:szCs w:val="32"/>
          <w:rtl/>
        </w:rPr>
        <w:t xml:space="preserve">شيخ ابن عثيمين رحمه الله </w:t>
      </w:r>
      <w:r w:rsidR="002B26C4" w:rsidRPr="00554E27">
        <w:rPr>
          <w:rFonts w:ascii="Simplified Arabic" w:hAnsi="Simplified Arabic" w:cs="Simplified Arabic"/>
          <w:sz w:val="32"/>
          <w:szCs w:val="32"/>
        </w:rPr>
        <w:t>]</w:t>
      </w:r>
      <w:r w:rsidR="00EF058C" w:rsidRPr="00554E27">
        <w:rPr>
          <w:rFonts w:ascii="Simplified Arabic" w:hAnsi="Simplified Arabic" w:cs="Simplified Arabic" w:hint="cs"/>
          <w:sz w:val="32"/>
          <w:szCs w:val="32"/>
          <w:rtl/>
        </w:rPr>
        <w:t xml:space="preserve"> لو أجمع الصحابة على قول</w:t>
      </w:r>
      <w:r w:rsidR="002B26C4" w:rsidRPr="00554E27">
        <w:rPr>
          <w:rFonts w:ascii="Simplified Arabic" w:hAnsi="Simplified Arabic" w:cs="Simplified Arabic" w:hint="cs"/>
          <w:sz w:val="32"/>
          <w:szCs w:val="32"/>
          <w:rtl/>
        </w:rPr>
        <w:t xml:space="preserve">، فهذا الإجماع يمنع من حدوث </w:t>
      </w:r>
      <w:r w:rsidR="009A4711">
        <w:rPr>
          <w:rFonts w:ascii="Simplified Arabic" w:hAnsi="Simplified Arabic" w:cs="Simplified Arabic" w:hint="cs"/>
          <w:sz w:val="32"/>
          <w:szCs w:val="32"/>
          <w:rtl/>
        </w:rPr>
        <w:t xml:space="preserve">            </w:t>
      </w:r>
      <w:r w:rsidR="002B26C4" w:rsidRPr="00554E27">
        <w:rPr>
          <w:rFonts w:ascii="Simplified Arabic" w:hAnsi="Simplified Arabic" w:cs="Simplified Arabic" w:hint="cs"/>
          <w:sz w:val="32"/>
          <w:szCs w:val="32"/>
          <w:rtl/>
        </w:rPr>
        <w:t xml:space="preserve">خلاف، فلا </w:t>
      </w:r>
      <w:r w:rsidR="002B26C4" w:rsidRPr="006615FB">
        <w:rPr>
          <w:rFonts w:ascii="Simplified Arabic" w:eastAsiaTheme="minorHAnsi" w:hAnsi="Simplified Arabic" w:cs="Simplified Arabic" w:hint="cs"/>
          <w:sz w:val="32"/>
          <w:szCs w:val="32"/>
          <w:rtl/>
        </w:rPr>
        <w:t xml:space="preserve">يمكن لمن بعدهم أن يخالف إجماعهم لأن الإجماع يمنع من حدوث الخلاف لأنه حجة </w:t>
      </w:r>
      <w:r w:rsidR="002B26C4" w:rsidRPr="006615FB">
        <w:rPr>
          <w:rFonts w:ascii="Simplified Arabic" w:eastAsiaTheme="minorHAnsi" w:hAnsi="Simplified Arabic" w:cs="Simplified Arabic"/>
          <w:sz w:val="32"/>
          <w:szCs w:val="32"/>
        </w:rPr>
        <w:t>[</w:t>
      </w:r>
      <w:r w:rsidR="006615FB">
        <w:rPr>
          <w:rFonts w:ascii="Simplified Arabic" w:eastAsiaTheme="minorHAnsi" w:hAnsi="Simplified Arabic" w:cs="Simplified Arabic" w:hint="cs"/>
          <w:sz w:val="32"/>
          <w:szCs w:val="32"/>
          <w:rtl/>
        </w:rPr>
        <w:t xml:space="preserve"> </w:t>
      </w:r>
      <w:r w:rsidR="006615FB" w:rsidRPr="006615FB">
        <w:rPr>
          <w:rFonts w:ascii="Simplified Arabic" w:eastAsiaTheme="minorHAnsi" w:hAnsi="Simplified Arabic" w:cs="Simplified Arabic"/>
          <w:sz w:val="32"/>
          <w:szCs w:val="32"/>
          <w:rtl/>
        </w:rPr>
        <w:t>الأصول من علم الأصول</w:t>
      </w:r>
      <w:r w:rsidR="006615FB">
        <w:rPr>
          <w:rFonts w:ascii="Simplified Arabic" w:eastAsiaTheme="minorHAnsi" w:hAnsi="Simplified Arabic" w:cs="Simplified Arabic" w:hint="cs"/>
          <w:sz w:val="32"/>
          <w:szCs w:val="32"/>
          <w:rtl/>
        </w:rPr>
        <w:t xml:space="preserve"> </w:t>
      </w:r>
      <w:r w:rsidR="006615FB">
        <w:rPr>
          <w:rFonts w:ascii="Simplified Arabic" w:eastAsiaTheme="minorHAnsi" w:hAnsi="Simplified Arabic" w:cs="Simplified Arabic"/>
          <w:sz w:val="32"/>
          <w:szCs w:val="32"/>
          <w:rtl/>
        </w:rPr>
        <w:t>ص</w:t>
      </w:r>
      <w:r w:rsidR="006615FB">
        <w:rPr>
          <w:rFonts w:ascii="Simplified Arabic" w:eastAsiaTheme="minorHAnsi" w:hAnsi="Simplified Arabic" w:cs="Simplified Arabic" w:hint="cs"/>
          <w:sz w:val="32"/>
          <w:szCs w:val="32"/>
          <w:rtl/>
        </w:rPr>
        <w:t xml:space="preserve">فحة </w:t>
      </w:r>
      <w:r w:rsidR="006615FB" w:rsidRPr="006615FB">
        <w:rPr>
          <w:rFonts w:ascii="Simplified Arabic" w:eastAsiaTheme="minorHAnsi" w:hAnsi="Simplified Arabic" w:cs="Simplified Arabic"/>
          <w:sz w:val="32"/>
          <w:szCs w:val="32"/>
          <w:rtl/>
        </w:rPr>
        <w:t>498</w:t>
      </w:r>
      <w:r w:rsidR="006615FB">
        <w:rPr>
          <w:rFonts w:ascii="Simplified Arabic" w:eastAsiaTheme="minorHAnsi" w:hAnsi="Simplified Arabic" w:cs="Simplified Arabic" w:hint="cs"/>
          <w:sz w:val="32"/>
          <w:szCs w:val="32"/>
          <w:rtl/>
        </w:rPr>
        <w:t>.</w:t>
      </w:r>
    </w:p>
    <w:p w14:paraId="18B82D86" w14:textId="77777777" w:rsidR="002C39FA" w:rsidRPr="002C39FA" w:rsidRDefault="002C39FA" w:rsidP="002B26C4">
      <w:pPr>
        <w:spacing w:before="70" w:after="70" w:line="240" w:lineRule="auto"/>
        <w:ind w:firstLine="454"/>
        <w:jc w:val="lowKashida"/>
        <w:rPr>
          <w:rFonts w:ascii="Simplified Arabic" w:hAnsi="Simplified Arabic" w:cs="Simplified Arabic" w:hint="cs"/>
          <w:sz w:val="14"/>
          <w:szCs w:val="14"/>
          <w:rtl/>
        </w:rPr>
      </w:pPr>
    </w:p>
    <w:p w14:paraId="32C11D70" w14:textId="69420A9D" w:rsidR="002B26C4" w:rsidRPr="00554E27" w:rsidRDefault="002B26C4" w:rsidP="002B26C4">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وكما</w:t>
      </w:r>
      <w:proofErr w:type="gramEnd"/>
      <w:r w:rsidRPr="00554E27">
        <w:rPr>
          <w:rFonts w:ascii="Simplified Arabic" w:hAnsi="Simplified Arabic" w:cs="Simplified Arabic" w:hint="cs"/>
          <w:sz w:val="32"/>
          <w:szCs w:val="32"/>
          <w:rtl/>
        </w:rPr>
        <w:t xml:space="preserve"> سبق ذ</w:t>
      </w:r>
      <w:r w:rsidR="00EF058C" w:rsidRPr="00554E27">
        <w:rPr>
          <w:rFonts w:ascii="Simplified Arabic" w:hAnsi="Simplified Arabic" w:cs="Simplified Arabic" w:hint="cs"/>
          <w:sz w:val="32"/>
          <w:szCs w:val="32"/>
          <w:rtl/>
        </w:rPr>
        <w:t>كره أن مخالف الإجماع يصل إلى ال</w:t>
      </w:r>
      <w:r w:rsidRPr="00554E27">
        <w:rPr>
          <w:rFonts w:ascii="Simplified Arabic" w:hAnsi="Simplified Arabic" w:cs="Simplified Arabic" w:hint="cs"/>
          <w:sz w:val="32"/>
          <w:szCs w:val="32"/>
          <w:rtl/>
        </w:rPr>
        <w:t>ك</w:t>
      </w:r>
      <w:r w:rsidR="00EF058C" w:rsidRPr="00554E27">
        <w:rPr>
          <w:rFonts w:ascii="Simplified Arabic" w:hAnsi="Simplified Arabic" w:cs="Simplified Arabic" w:hint="cs"/>
          <w:sz w:val="32"/>
          <w:szCs w:val="32"/>
          <w:rtl/>
        </w:rPr>
        <w:t>ف</w:t>
      </w:r>
      <w:r w:rsidRPr="00554E27">
        <w:rPr>
          <w:rFonts w:ascii="Simplified Arabic" w:hAnsi="Simplified Arabic" w:cs="Simplified Arabic" w:hint="cs"/>
          <w:sz w:val="32"/>
          <w:szCs w:val="32"/>
          <w:rtl/>
        </w:rPr>
        <w:t>ر، ومتى ثبت</w:t>
      </w:r>
      <w:r w:rsidR="00EF058C" w:rsidRPr="00554E27">
        <w:rPr>
          <w:rFonts w:ascii="Simplified Arabic" w:hAnsi="Simplified Arabic" w:cs="Simplified Arabic" w:hint="cs"/>
          <w:sz w:val="32"/>
          <w:szCs w:val="32"/>
          <w:rtl/>
        </w:rPr>
        <w:t xml:space="preserve"> الإجماع فهو حجة شرعية</w:t>
      </w:r>
      <w:r w:rsidRPr="00554E27">
        <w:rPr>
          <w:rFonts w:ascii="Simplified Arabic" w:hAnsi="Simplified Arabic" w:cs="Simplified Arabic" w:hint="cs"/>
          <w:sz w:val="32"/>
          <w:szCs w:val="32"/>
          <w:rtl/>
        </w:rPr>
        <w:t>، ملزمة لجميع المسلمين، ولا يجوز لأحد الخروج عنه بدعوى الاجتهاد أو بغير ذلك من الدعاوى.</w:t>
      </w:r>
    </w:p>
    <w:p w14:paraId="359332DF" w14:textId="77777777" w:rsidR="002B26C4" w:rsidRPr="008831C5" w:rsidRDefault="002B26C4" w:rsidP="008831C5">
      <w:pPr>
        <w:pStyle w:val="a3"/>
        <w:numPr>
          <w:ilvl w:val="0"/>
          <w:numId w:val="10"/>
        </w:numPr>
        <w:spacing w:before="70" w:after="70" w:line="240" w:lineRule="auto"/>
        <w:ind w:left="425" w:hanging="426"/>
        <w:jc w:val="lowKashida"/>
        <w:rPr>
          <w:rFonts w:ascii="Simplified Arabic" w:hAnsi="Simplified Arabic" w:cs="Simplified Arabic"/>
          <w:sz w:val="32"/>
          <w:szCs w:val="32"/>
          <w:rtl/>
        </w:rPr>
      </w:pPr>
      <w:r w:rsidRPr="008831C5">
        <w:rPr>
          <w:rFonts w:ascii="Simplified Arabic" w:hAnsi="Simplified Arabic" w:cs="AGA Furat Regular" w:hint="cs"/>
          <w:sz w:val="32"/>
          <w:szCs w:val="32"/>
          <w:rtl/>
        </w:rPr>
        <w:t>للاستزادة</w:t>
      </w:r>
      <w:r w:rsidRPr="008831C5">
        <w:rPr>
          <w:rFonts w:ascii="Simplified Arabic" w:hAnsi="Simplified Arabic" w:cs="Simplified Arabic" w:hint="cs"/>
          <w:sz w:val="32"/>
          <w:szCs w:val="32"/>
          <w:rtl/>
        </w:rPr>
        <w:t xml:space="preserve">: رسالة </w:t>
      </w:r>
      <w:proofErr w:type="gramStart"/>
      <w:r w:rsidRPr="008831C5">
        <w:rPr>
          <w:rFonts w:ascii="Simplified Arabic" w:hAnsi="Simplified Arabic" w:cs="Simplified Arabic" w:hint="cs"/>
          <w:sz w:val="32"/>
          <w:szCs w:val="32"/>
          <w:rtl/>
        </w:rPr>
        <w:t>في</w:t>
      </w:r>
      <w:proofErr w:type="gramEnd"/>
      <w:r w:rsidRPr="008831C5">
        <w:rPr>
          <w:rFonts w:ascii="Simplified Arabic" w:hAnsi="Simplified Arabic" w:cs="Simplified Arabic" w:hint="cs"/>
          <w:sz w:val="32"/>
          <w:szCs w:val="32"/>
          <w:rtl/>
        </w:rPr>
        <w:t xml:space="preserve"> حكم مخالفة الإجماع دراسة أصولية مقارنة لعماد محمد كريم.</w:t>
      </w:r>
    </w:p>
    <w:p w14:paraId="6B135F0A" w14:textId="77777777" w:rsidR="002B26C4" w:rsidRPr="002C39FA" w:rsidRDefault="002B26C4" w:rsidP="002B26C4">
      <w:pPr>
        <w:spacing w:before="70" w:after="70" w:line="240" w:lineRule="auto"/>
        <w:ind w:firstLine="454"/>
        <w:jc w:val="lowKashida"/>
        <w:rPr>
          <w:rFonts w:ascii="Simplified Arabic" w:hAnsi="Simplified Arabic" w:cs="Simplified Arabic"/>
          <w:sz w:val="10"/>
          <w:szCs w:val="10"/>
          <w:rtl/>
        </w:rPr>
      </w:pPr>
    </w:p>
    <w:p w14:paraId="18A8BAFA" w14:textId="46E7287E" w:rsidR="003C3388" w:rsidRPr="002C39FA" w:rsidRDefault="003C3388" w:rsidP="002C39FA">
      <w:pPr>
        <w:pStyle w:val="a3"/>
        <w:numPr>
          <w:ilvl w:val="0"/>
          <w:numId w:val="15"/>
        </w:numPr>
        <w:spacing w:before="70" w:after="70" w:line="240" w:lineRule="auto"/>
        <w:ind w:left="425" w:hanging="426"/>
        <w:jc w:val="lowKashida"/>
        <w:rPr>
          <w:rFonts w:ascii="Simplified Arabic" w:hAnsi="Simplified Arabic" w:cs="Simplified Arabic"/>
          <w:sz w:val="32"/>
          <w:szCs w:val="32"/>
          <w:rtl/>
        </w:rPr>
      </w:pPr>
      <w:proofErr w:type="gramStart"/>
      <w:r w:rsidRPr="008831C5">
        <w:rPr>
          <w:rFonts w:ascii="Simplified Arabic" w:hAnsi="Simplified Arabic" w:cs="AGA Furat Regular" w:hint="cs"/>
          <w:sz w:val="32"/>
          <w:szCs w:val="32"/>
          <w:rtl/>
        </w:rPr>
        <w:t>وأخيراً</w:t>
      </w:r>
      <w:proofErr w:type="gramEnd"/>
      <w:r w:rsidRPr="008831C5">
        <w:rPr>
          <w:rFonts w:ascii="Simplified Arabic" w:hAnsi="Simplified Arabic" w:cs="Simplified Arabic" w:hint="cs"/>
          <w:sz w:val="32"/>
          <w:szCs w:val="32"/>
          <w:rtl/>
        </w:rPr>
        <w:t>:</w:t>
      </w:r>
      <w:r w:rsidR="002C39FA">
        <w:rPr>
          <w:rFonts w:ascii="Simplified Arabic" w:hAnsi="Simplified Arabic" w:cs="Simplified Arabic" w:hint="cs"/>
          <w:sz w:val="32"/>
          <w:szCs w:val="32"/>
          <w:rtl/>
        </w:rPr>
        <w:t xml:space="preserve"> </w:t>
      </w:r>
      <w:r w:rsidRPr="002C39FA">
        <w:rPr>
          <w:rFonts w:ascii="Simplified Arabic" w:hAnsi="Simplified Arabic" w:cs="Simplified Arabic" w:hint="cs"/>
          <w:sz w:val="32"/>
          <w:szCs w:val="32"/>
          <w:rtl/>
        </w:rPr>
        <w:t xml:space="preserve">كان الأَولى لمن قال </w:t>
      </w:r>
      <w:r w:rsidRPr="002C39FA">
        <w:rPr>
          <w:rFonts w:ascii="Simplified Arabic" w:hAnsi="Simplified Arabic" w:cs="Simplified Arabic"/>
          <w:sz w:val="32"/>
          <w:szCs w:val="32"/>
        </w:rPr>
        <w:t>]</w:t>
      </w:r>
      <w:r w:rsidRPr="002C39FA">
        <w:rPr>
          <w:rFonts w:ascii="Simplified Arabic" w:hAnsi="Simplified Arabic" w:cs="Simplified Arabic" w:hint="cs"/>
          <w:sz w:val="32"/>
          <w:szCs w:val="32"/>
          <w:rtl/>
        </w:rPr>
        <w:t xml:space="preserve"> بتعدد المناسك في أشهر الحج </w:t>
      </w:r>
      <w:r w:rsidRPr="002C39FA">
        <w:rPr>
          <w:rFonts w:ascii="Simplified Arabic" w:hAnsi="Simplified Arabic" w:cs="Simplified Arabic"/>
          <w:sz w:val="32"/>
          <w:szCs w:val="32"/>
        </w:rPr>
        <w:t>[</w:t>
      </w:r>
      <w:r w:rsidRPr="002C39FA">
        <w:rPr>
          <w:rFonts w:ascii="Simplified Arabic" w:hAnsi="Simplified Arabic" w:cs="Simplified Arabic" w:hint="cs"/>
          <w:sz w:val="32"/>
          <w:szCs w:val="32"/>
          <w:rtl/>
        </w:rPr>
        <w:t xml:space="preserve"> أن يستشير غيره ويسأل العلماء ويكثر الحوار مع الراسخين في العلم، قبل ذكره للعامة في اللقاء المباشر.</w:t>
      </w:r>
    </w:p>
    <w:p w14:paraId="1C19CA29" w14:textId="190F4423" w:rsidR="003C3388" w:rsidRPr="00554E27" w:rsidRDefault="003C3388" w:rsidP="008C646A">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وكذلك يعرض قوله على مقاصد الشريعة، ولما روى </w:t>
      </w:r>
      <w:r w:rsidR="008C646A">
        <w:rPr>
          <w:rFonts w:ascii="Simplified Arabic" w:hAnsi="Simplified Arabic" w:cs="Simplified Arabic" w:hint="cs"/>
          <w:sz w:val="32"/>
          <w:szCs w:val="32"/>
          <w:rtl/>
        </w:rPr>
        <w:t>البخاري و</w:t>
      </w:r>
      <w:r w:rsidRPr="00554E27">
        <w:rPr>
          <w:rFonts w:ascii="Simplified Arabic" w:hAnsi="Simplified Arabic" w:cs="Simplified Arabic" w:hint="cs"/>
          <w:sz w:val="32"/>
          <w:szCs w:val="32"/>
          <w:rtl/>
        </w:rPr>
        <w:t>مسلم في صحيحه</w:t>
      </w:r>
      <w:r w:rsidR="008C646A">
        <w:rPr>
          <w:rFonts w:ascii="Simplified Arabic" w:hAnsi="Simplified Arabic" w:cs="Simplified Arabic" w:hint="cs"/>
          <w:sz w:val="32"/>
          <w:szCs w:val="32"/>
          <w:rtl/>
        </w:rPr>
        <w:t>ما</w:t>
      </w:r>
      <w:r w:rsidRPr="00554E27">
        <w:rPr>
          <w:rFonts w:ascii="Simplified Arabic" w:hAnsi="Simplified Arabic" w:cs="Simplified Arabic" w:hint="cs"/>
          <w:sz w:val="32"/>
          <w:szCs w:val="32"/>
          <w:rtl/>
        </w:rPr>
        <w:t xml:space="preserve"> أن رسول الله </w:t>
      </w:r>
      <w:r w:rsidRPr="00554E27">
        <w:rPr>
          <w:rFonts w:ascii="Simplified Arabic" w:hAnsi="Simplified Arabic" w:cs="Simplified Arabic" w:hint="cs"/>
          <w:sz w:val="32"/>
          <w:szCs w:val="32"/>
        </w:rPr>
        <w:sym w:font="AGA Arabesque" w:char="F072"/>
      </w:r>
      <w:r w:rsidRPr="00554E27">
        <w:rPr>
          <w:rFonts w:ascii="Simplified Arabic" w:hAnsi="Simplified Arabic" w:cs="Simplified Arabic" w:hint="cs"/>
          <w:sz w:val="32"/>
          <w:szCs w:val="32"/>
          <w:rtl/>
        </w:rPr>
        <w:t xml:space="preserve"> قال</w:t>
      </w:r>
      <w:r w:rsidR="008C646A">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 xml:space="preserve"> </w:t>
      </w:r>
      <w:r w:rsidR="008C646A" w:rsidRPr="008C646A">
        <w:rPr>
          <w:rFonts w:ascii="Traditional Arabic" w:cs="AGA Furat Regular" w:hint="cs"/>
          <w:sz w:val="36"/>
          <w:szCs w:val="36"/>
          <w:rtl/>
        </w:rPr>
        <w:t>أَلَمْ</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تَرَيْ</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أَنَّ</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قَوْمَكِ</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حِينَ</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بَنَوْا</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الْكَعْبَةَ</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اقْتَصَرُوا</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عَنْ</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قَوَاعِدِ</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إِبْرَاهِيمَ</w:t>
      </w:r>
      <w:r w:rsidR="008C646A">
        <w:rPr>
          <w:rFonts w:ascii="Simplified Arabic" w:hAnsi="Simplified Arabic" w:cs="Simplified Arabic" w:hint="cs"/>
          <w:sz w:val="32"/>
          <w:szCs w:val="32"/>
          <w:rtl/>
        </w:rPr>
        <w:t xml:space="preserve"> ))</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قَالَتْ</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فَقُلْتُ</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يَا</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رَسُولَ</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اللهِ،</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أَفَلَا</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تَرُدُّهَا</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عَلَى</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قَوَاعِدِ</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إِبْرَاهِيمَ؟</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فَقَالَ</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رَسُولُ</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tl/>
        </w:rPr>
        <w:t>اللهِ</w:t>
      </w:r>
      <w:r w:rsidR="008C646A" w:rsidRPr="008C646A">
        <w:rPr>
          <w:rFonts w:ascii="Simplified Arabic" w:hAnsi="Simplified Arabic" w:cs="Simplified Arabic"/>
          <w:sz w:val="32"/>
          <w:szCs w:val="32"/>
          <w:rtl/>
        </w:rPr>
        <w:t xml:space="preserve"> </w:t>
      </w:r>
      <w:r w:rsidR="008C646A" w:rsidRPr="008C646A">
        <w:rPr>
          <w:rFonts w:ascii="Simplified Arabic" w:hAnsi="Simplified Arabic" w:cs="Simplified Arabic" w:hint="cs"/>
          <w:sz w:val="32"/>
          <w:szCs w:val="32"/>
        </w:rPr>
        <w:sym w:font="AGA Arabesque" w:char="F072"/>
      </w:r>
      <w:r w:rsidR="008C646A">
        <w:rPr>
          <w:rFonts w:ascii="Simplified Arabic" w:hAnsi="Simplified Arabic" w:cs="Simplified Arabic" w:hint="cs"/>
          <w:sz w:val="32"/>
          <w:szCs w:val="32"/>
          <w:rtl/>
        </w:rPr>
        <w:t xml:space="preserve">  (( </w:t>
      </w:r>
      <w:r w:rsidR="008C646A" w:rsidRPr="008C646A">
        <w:rPr>
          <w:rFonts w:ascii="Traditional Arabic" w:cs="AGA Furat Regular" w:hint="cs"/>
          <w:sz w:val="36"/>
          <w:szCs w:val="36"/>
          <w:rtl/>
        </w:rPr>
        <w:t>لَوْلَا</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حِدْثَانُ</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قَوْمِكِ</w:t>
      </w:r>
      <w:r w:rsidR="008C646A" w:rsidRPr="008C646A">
        <w:rPr>
          <w:rFonts w:ascii="Traditional Arabic" w:cs="AGA Furat Regular"/>
          <w:sz w:val="36"/>
          <w:szCs w:val="36"/>
          <w:rtl/>
        </w:rPr>
        <w:t xml:space="preserve"> </w:t>
      </w:r>
      <w:r w:rsidR="008C646A" w:rsidRPr="008C646A">
        <w:rPr>
          <w:rFonts w:ascii="Traditional Arabic" w:cs="AGA Furat Regular" w:hint="cs"/>
          <w:sz w:val="36"/>
          <w:szCs w:val="36"/>
          <w:rtl/>
        </w:rPr>
        <w:t>بِالْكُفْرِ</w:t>
      </w:r>
      <w:r w:rsidR="008C646A" w:rsidRPr="008C646A">
        <w:rPr>
          <w:rFonts w:ascii="Traditional Arabic" w:cs="AGA Furat Regular"/>
          <w:sz w:val="36"/>
          <w:szCs w:val="36"/>
          <w:rtl/>
        </w:rPr>
        <w:t xml:space="preserve"> </w:t>
      </w:r>
      <w:proofErr w:type="gramStart"/>
      <w:r w:rsidR="008C646A" w:rsidRPr="008C646A">
        <w:rPr>
          <w:rFonts w:ascii="Traditional Arabic" w:cs="AGA Furat Regular" w:hint="cs"/>
          <w:sz w:val="36"/>
          <w:szCs w:val="36"/>
          <w:rtl/>
        </w:rPr>
        <w:t>لَفَعَلْتُ</w:t>
      </w:r>
      <w:proofErr w:type="gramEnd"/>
      <w:r w:rsidRPr="00554E27">
        <w:rPr>
          <w:rFonts w:ascii="Simplified Arabic" w:hAnsi="Simplified Arabic" w:cs="Simplified Arabic" w:hint="cs"/>
          <w:sz w:val="32"/>
          <w:szCs w:val="32"/>
          <w:rtl/>
        </w:rPr>
        <w:t xml:space="preserve"> </w:t>
      </w:r>
      <w:r w:rsidR="008C646A">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من حديث عائشة </w:t>
      </w:r>
      <w:proofErr w:type="gramStart"/>
      <w:r w:rsidRPr="00554E27">
        <w:rPr>
          <w:rFonts w:ascii="Simplified Arabic" w:hAnsi="Simplified Arabic" w:cs="Simplified Arabic" w:hint="cs"/>
          <w:sz w:val="32"/>
          <w:szCs w:val="32"/>
          <w:rtl/>
        </w:rPr>
        <w:t>رضي</w:t>
      </w:r>
      <w:proofErr w:type="gramEnd"/>
      <w:r w:rsidRPr="00554E27">
        <w:rPr>
          <w:rFonts w:ascii="Simplified Arabic" w:hAnsi="Simplified Arabic" w:cs="Simplified Arabic" w:hint="cs"/>
          <w:sz w:val="32"/>
          <w:szCs w:val="32"/>
          <w:rtl/>
        </w:rPr>
        <w:t xml:space="preserve"> الله عنها.</w:t>
      </w:r>
    </w:p>
    <w:p w14:paraId="246D495C" w14:textId="058A2E90" w:rsidR="003C3388" w:rsidRPr="00554E27" w:rsidRDefault="00617525" w:rsidP="003C3388">
      <w:pPr>
        <w:spacing w:before="70" w:after="70" w:line="240" w:lineRule="auto"/>
        <w:ind w:firstLine="454"/>
        <w:jc w:val="lowKashida"/>
        <w:rPr>
          <w:rFonts w:ascii="Simplified Arabic" w:hAnsi="Simplified Arabic" w:cs="Simplified Arabic"/>
          <w:sz w:val="32"/>
          <w:szCs w:val="32"/>
          <w:rtl/>
        </w:rPr>
      </w:pPr>
      <w:r>
        <w:rPr>
          <w:rFonts w:ascii="Simplified Arabic" w:hAnsi="Simplified Arabic" w:cs="Simplified Arabic" w:hint="cs"/>
          <w:sz w:val="32"/>
          <w:szCs w:val="32"/>
          <w:rtl/>
        </w:rPr>
        <w:t>قال ابن حجر رحمه الله في</w:t>
      </w:r>
      <w:r w:rsidR="003C3388" w:rsidRPr="00554E27">
        <w:rPr>
          <w:rFonts w:ascii="Simplified Arabic" w:hAnsi="Simplified Arabic" w:cs="Simplified Arabic" w:hint="cs"/>
          <w:sz w:val="32"/>
          <w:szCs w:val="32"/>
          <w:rtl/>
        </w:rPr>
        <w:t xml:space="preserve"> على هذا الحديث:</w:t>
      </w:r>
    </w:p>
    <w:p w14:paraId="0FA40652" w14:textId="75C4C2EE" w:rsidR="003C3388" w:rsidRPr="00554E27" w:rsidRDefault="00617525" w:rsidP="003C3388">
      <w:pPr>
        <w:spacing w:before="70" w:after="70" w:line="240" w:lineRule="auto"/>
        <w:ind w:firstLine="454"/>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C3388" w:rsidRPr="00554E27">
        <w:rPr>
          <w:rFonts w:ascii="Simplified Arabic" w:hAnsi="Simplified Arabic" w:cs="Simplified Arabic" w:hint="cs"/>
          <w:sz w:val="32"/>
          <w:szCs w:val="32"/>
          <w:rtl/>
        </w:rPr>
        <w:t xml:space="preserve">ترك بعض الاختيار مخافة أن يقصر عنهم فهم بعض </w:t>
      </w:r>
      <w:proofErr w:type="gramStart"/>
      <w:r w:rsidR="003C3388" w:rsidRPr="00554E27">
        <w:rPr>
          <w:rFonts w:ascii="Simplified Arabic" w:hAnsi="Simplified Arabic" w:cs="Simplified Arabic" w:hint="cs"/>
          <w:sz w:val="32"/>
          <w:szCs w:val="32"/>
          <w:rtl/>
        </w:rPr>
        <w:t>الناس .</w:t>
      </w:r>
      <w:proofErr w:type="gramEnd"/>
      <w:r w:rsidR="003C3388" w:rsidRPr="00554E27">
        <w:rPr>
          <w:rFonts w:ascii="Simplified Arabic" w:hAnsi="Simplified Arabic" w:cs="Simplified Arabic" w:hint="cs"/>
          <w:sz w:val="32"/>
          <w:szCs w:val="32"/>
          <w:rtl/>
        </w:rPr>
        <w:t xml:space="preserve"> </w:t>
      </w:r>
    </w:p>
    <w:p w14:paraId="22933E99" w14:textId="77777777" w:rsidR="003C3388" w:rsidRPr="00554E27" w:rsidRDefault="003C3388" w:rsidP="003C3388">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فيه تقديم الأهم فالأهم </w:t>
      </w:r>
      <w:proofErr w:type="gramStart"/>
      <w:r w:rsidRPr="00554E27">
        <w:rPr>
          <w:rFonts w:ascii="Simplified Arabic" w:hAnsi="Simplified Arabic" w:cs="Simplified Arabic" w:hint="cs"/>
          <w:sz w:val="32"/>
          <w:szCs w:val="32"/>
          <w:rtl/>
        </w:rPr>
        <w:t>من</w:t>
      </w:r>
      <w:proofErr w:type="gramEnd"/>
      <w:r w:rsidRPr="00554E27">
        <w:rPr>
          <w:rFonts w:ascii="Simplified Arabic" w:hAnsi="Simplified Arabic" w:cs="Simplified Arabic" w:hint="cs"/>
          <w:sz w:val="32"/>
          <w:szCs w:val="32"/>
          <w:rtl/>
        </w:rPr>
        <w:t xml:space="preserve"> دفع المفسدة وجب المصلحة. </w:t>
      </w:r>
    </w:p>
    <w:p w14:paraId="05D54003" w14:textId="77777777" w:rsidR="003C3388" w:rsidRPr="00554E27" w:rsidRDefault="003C3388" w:rsidP="003C3388">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حرص الصحابة على امتثال أوامر النبي </w:t>
      </w:r>
      <w:r w:rsidRPr="00554E27">
        <w:rPr>
          <w:rFonts w:ascii="Simplified Arabic" w:hAnsi="Simplified Arabic" w:cs="Simplified Arabic" w:hint="cs"/>
          <w:sz w:val="32"/>
          <w:szCs w:val="32"/>
        </w:rPr>
        <w:sym w:font="AGA Arabesque" w:char="F072"/>
      </w:r>
      <w:r w:rsidRPr="00554E27">
        <w:rPr>
          <w:rFonts w:ascii="Simplified Arabic" w:hAnsi="Simplified Arabic" w:cs="Simplified Arabic" w:hint="cs"/>
          <w:sz w:val="32"/>
          <w:szCs w:val="32"/>
          <w:rtl/>
        </w:rPr>
        <w:t>.</w:t>
      </w:r>
    </w:p>
    <w:p w14:paraId="6105710E" w14:textId="255317AA" w:rsidR="003C3388" w:rsidRPr="00554E27" w:rsidRDefault="003C3388" w:rsidP="00617525">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 xml:space="preserve">وكما قال مالك لخلفاء بني العباس في هدم الكعبة </w:t>
      </w:r>
      <w:r w:rsidR="00617525">
        <w:rPr>
          <w:rFonts w:ascii="Simplified Arabic" w:hAnsi="Simplified Arabic" w:cs="Simplified Arabic" w:hint="cs"/>
          <w:sz w:val="32"/>
          <w:szCs w:val="32"/>
          <w:rtl/>
        </w:rPr>
        <w:t>(</w:t>
      </w:r>
      <w:r w:rsidRPr="00554E27">
        <w:rPr>
          <w:rFonts w:ascii="Simplified Arabic" w:hAnsi="Simplified Arabic" w:cs="Simplified Arabic" w:hint="cs"/>
          <w:sz w:val="32"/>
          <w:szCs w:val="32"/>
          <w:rtl/>
        </w:rPr>
        <w:t xml:space="preserve"> أخشى أن يصير ملعبة للملوك </w:t>
      </w:r>
      <w:r w:rsidR="00617525">
        <w:rPr>
          <w:rFonts w:ascii="Simplified Arabic" w:hAnsi="Simplified Arabic" w:cs="Simplified Arabic" w:hint="cs"/>
          <w:sz w:val="32"/>
          <w:szCs w:val="32"/>
          <w:rtl/>
        </w:rPr>
        <w:t xml:space="preserve">) ] </w:t>
      </w:r>
      <w:r w:rsidR="00617525" w:rsidRPr="00617525">
        <w:rPr>
          <w:rFonts w:ascii="Simplified Arabic" w:hAnsi="Simplified Arabic" w:cs="Simplified Arabic" w:hint="cs"/>
          <w:sz w:val="32"/>
          <w:szCs w:val="32"/>
          <w:rtl/>
        </w:rPr>
        <w:t>فتح</w:t>
      </w:r>
      <w:r w:rsidR="00617525" w:rsidRPr="00617525">
        <w:rPr>
          <w:rFonts w:ascii="Simplified Arabic" w:hAnsi="Simplified Arabic" w:cs="Simplified Arabic"/>
          <w:sz w:val="32"/>
          <w:szCs w:val="32"/>
          <w:rtl/>
        </w:rPr>
        <w:t xml:space="preserve"> </w:t>
      </w:r>
      <w:r w:rsidR="00617525" w:rsidRPr="00617525">
        <w:rPr>
          <w:rFonts w:ascii="Simplified Arabic" w:hAnsi="Simplified Arabic" w:cs="Simplified Arabic" w:hint="cs"/>
          <w:sz w:val="32"/>
          <w:szCs w:val="32"/>
          <w:rtl/>
        </w:rPr>
        <w:t>الباري</w:t>
      </w:r>
      <w:r w:rsidR="00617525" w:rsidRPr="00617525">
        <w:rPr>
          <w:rFonts w:ascii="Simplified Arabic" w:hAnsi="Simplified Arabic" w:cs="Simplified Arabic"/>
          <w:sz w:val="32"/>
          <w:szCs w:val="32"/>
          <w:rtl/>
        </w:rPr>
        <w:t xml:space="preserve"> </w:t>
      </w:r>
      <w:r w:rsidR="00617525" w:rsidRPr="00617525">
        <w:rPr>
          <w:rFonts w:ascii="Simplified Arabic" w:hAnsi="Simplified Arabic" w:cs="Simplified Arabic" w:hint="cs"/>
          <w:sz w:val="32"/>
          <w:szCs w:val="32"/>
          <w:rtl/>
        </w:rPr>
        <w:t>شرح</w:t>
      </w:r>
      <w:r w:rsidR="00617525" w:rsidRPr="00617525">
        <w:rPr>
          <w:rFonts w:ascii="Simplified Arabic" w:hAnsi="Simplified Arabic" w:cs="Simplified Arabic"/>
          <w:sz w:val="32"/>
          <w:szCs w:val="32"/>
          <w:rtl/>
        </w:rPr>
        <w:t xml:space="preserve"> </w:t>
      </w:r>
      <w:r w:rsidR="00617525" w:rsidRPr="00617525">
        <w:rPr>
          <w:rFonts w:ascii="Simplified Arabic" w:hAnsi="Simplified Arabic" w:cs="Simplified Arabic" w:hint="cs"/>
          <w:sz w:val="32"/>
          <w:szCs w:val="32"/>
          <w:rtl/>
        </w:rPr>
        <w:t>صحيح</w:t>
      </w:r>
      <w:r w:rsidR="00617525" w:rsidRPr="00617525">
        <w:rPr>
          <w:rFonts w:ascii="Simplified Arabic" w:hAnsi="Simplified Arabic" w:cs="Simplified Arabic"/>
          <w:sz w:val="32"/>
          <w:szCs w:val="32"/>
          <w:rtl/>
        </w:rPr>
        <w:t xml:space="preserve"> </w:t>
      </w:r>
      <w:r w:rsidR="00617525" w:rsidRPr="00617525">
        <w:rPr>
          <w:rFonts w:ascii="Simplified Arabic" w:hAnsi="Simplified Arabic" w:cs="Simplified Arabic" w:hint="cs"/>
          <w:sz w:val="32"/>
          <w:szCs w:val="32"/>
          <w:rtl/>
        </w:rPr>
        <w:t xml:space="preserve">البخاري . مجلد 3 صفحة </w:t>
      </w:r>
      <w:proofErr w:type="gramStart"/>
      <w:r w:rsidR="00617525" w:rsidRPr="00617525">
        <w:rPr>
          <w:rFonts w:ascii="Simplified Arabic" w:hAnsi="Simplified Arabic" w:cs="Simplified Arabic" w:hint="cs"/>
          <w:sz w:val="32"/>
          <w:szCs w:val="32"/>
          <w:rtl/>
        </w:rPr>
        <w:t>448</w:t>
      </w:r>
      <w:r w:rsidR="00617525">
        <w:rPr>
          <w:rFonts w:ascii="Simplified Arabic" w:hAnsi="Simplified Arabic" w:cs="Simplified Arabic" w:hint="cs"/>
          <w:sz w:val="32"/>
          <w:szCs w:val="32"/>
          <w:rtl/>
        </w:rPr>
        <w:t xml:space="preserve"> .</w:t>
      </w:r>
      <w:proofErr w:type="gramEnd"/>
    </w:p>
    <w:p w14:paraId="28CF083E" w14:textId="3B8232B4" w:rsidR="003C3388" w:rsidRPr="00554E27" w:rsidRDefault="003C3388" w:rsidP="00617525">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قال ابن بطال رحمه الله</w:t>
      </w:r>
      <w:r w:rsidR="00617525">
        <w:rPr>
          <w:rFonts w:ascii="Simplified Arabic" w:hAnsi="Simplified Arabic" w:cs="Simplified Arabic" w:hint="cs"/>
          <w:sz w:val="32"/>
          <w:szCs w:val="32"/>
          <w:rtl/>
        </w:rPr>
        <w:t xml:space="preserve"> </w:t>
      </w:r>
      <w:r w:rsidRPr="00554E27">
        <w:rPr>
          <w:rFonts w:ascii="Simplified Arabic" w:hAnsi="Simplified Arabic" w:cs="Simplified Arabic"/>
          <w:sz w:val="32"/>
          <w:szCs w:val="32"/>
        </w:rPr>
        <w:t>]</w:t>
      </w:r>
      <w:r w:rsidRPr="00554E27">
        <w:rPr>
          <w:rFonts w:ascii="Simplified Arabic" w:hAnsi="Simplified Arabic" w:cs="Simplified Arabic" w:hint="cs"/>
          <w:sz w:val="32"/>
          <w:szCs w:val="32"/>
          <w:rtl/>
        </w:rPr>
        <w:t xml:space="preserve"> قال أبو الزناد: إنما خشي أن تنكره قلوب الناس لقرب عهدهم بالكفر ويظنون إنما يفعل ذلك لينفرد بالفخر دونهم</w:t>
      </w:r>
      <w:r w:rsidR="00617525" w:rsidRPr="00617525">
        <w:rPr>
          <w:rFonts w:ascii="Simplified Arabic" w:hAnsi="Simplified Arabic" w:cs="Simplified Arabic"/>
          <w:sz w:val="32"/>
          <w:szCs w:val="32"/>
          <w:rtl/>
        </w:rPr>
        <w:t xml:space="preserve"> </w:t>
      </w:r>
      <w:r w:rsidR="00617525">
        <w:rPr>
          <w:rFonts w:cs="Simplified Arabic"/>
          <w:sz w:val="32"/>
          <w:szCs w:val="32"/>
        </w:rPr>
        <w:t xml:space="preserve"> </w:t>
      </w:r>
      <w:r w:rsidR="00617525" w:rsidRPr="00554E27">
        <w:rPr>
          <w:rFonts w:ascii="Simplified Arabic" w:hAnsi="Simplified Arabic" w:cs="Simplified Arabic"/>
          <w:sz w:val="32"/>
          <w:szCs w:val="32"/>
        </w:rPr>
        <w:t>[</w:t>
      </w:r>
      <w:r w:rsidR="00617525" w:rsidRPr="00617525">
        <w:rPr>
          <w:rFonts w:ascii="Simplified Arabic" w:hAnsi="Simplified Arabic" w:cs="Simplified Arabic"/>
          <w:sz w:val="32"/>
          <w:szCs w:val="32"/>
        </w:rPr>
        <w:t xml:space="preserve"> </w:t>
      </w:r>
      <w:r w:rsidR="00617525" w:rsidRPr="00617525">
        <w:rPr>
          <w:rFonts w:ascii="Simplified Arabic" w:hAnsi="Simplified Arabic" w:cs="Simplified Arabic" w:hint="cs"/>
          <w:sz w:val="32"/>
          <w:szCs w:val="32"/>
          <w:rtl/>
        </w:rPr>
        <w:t>شرح</w:t>
      </w:r>
      <w:r w:rsidR="00617525" w:rsidRPr="00617525">
        <w:rPr>
          <w:rFonts w:ascii="Simplified Arabic" w:hAnsi="Simplified Arabic" w:cs="Simplified Arabic"/>
          <w:sz w:val="32"/>
          <w:szCs w:val="32"/>
          <w:rtl/>
        </w:rPr>
        <w:t xml:space="preserve"> </w:t>
      </w:r>
      <w:r w:rsidR="00617525" w:rsidRPr="00617525">
        <w:rPr>
          <w:rFonts w:ascii="Simplified Arabic" w:hAnsi="Simplified Arabic" w:cs="Simplified Arabic" w:hint="cs"/>
          <w:sz w:val="32"/>
          <w:szCs w:val="32"/>
          <w:rtl/>
        </w:rPr>
        <w:t>صحيح</w:t>
      </w:r>
      <w:r w:rsidR="00617525" w:rsidRPr="00617525">
        <w:rPr>
          <w:rFonts w:ascii="Simplified Arabic" w:hAnsi="Simplified Arabic" w:cs="Simplified Arabic"/>
          <w:sz w:val="32"/>
          <w:szCs w:val="32"/>
          <w:rtl/>
        </w:rPr>
        <w:t xml:space="preserve"> </w:t>
      </w:r>
      <w:proofErr w:type="spellStart"/>
      <w:r w:rsidR="00617525" w:rsidRPr="00617525">
        <w:rPr>
          <w:rFonts w:ascii="Simplified Arabic" w:hAnsi="Simplified Arabic" w:cs="Simplified Arabic" w:hint="cs"/>
          <w:sz w:val="32"/>
          <w:szCs w:val="32"/>
          <w:rtl/>
        </w:rPr>
        <w:t>البخارى</w:t>
      </w:r>
      <w:proofErr w:type="spellEnd"/>
      <w:r w:rsidR="00617525">
        <w:rPr>
          <w:rFonts w:ascii="Simplified Arabic" w:hAnsi="Simplified Arabic" w:cs="Simplified Arabic" w:hint="cs"/>
          <w:sz w:val="32"/>
          <w:szCs w:val="32"/>
          <w:rtl/>
        </w:rPr>
        <w:t xml:space="preserve"> </w:t>
      </w:r>
      <w:r w:rsidRPr="00554E27">
        <w:rPr>
          <w:rFonts w:ascii="Simplified Arabic" w:hAnsi="Simplified Arabic" w:cs="Simplified Arabic" w:hint="cs"/>
          <w:sz w:val="32"/>
          <w:szCs w:val="32"/>
          <w:rtl/>
        </w:rPr>
        <w:t>.</w:t>
      </w:r>
      <w:r w:rsidR="00617525">
        <w:rPr>
          <w:rFonts w:ascii="Simplified Arabic" w:hAnsi="Simplified Arabic" w:cs="Simplified Arabic" w:hint="cs"/>
          <w:sz w:val="32"/>
          <w:szCs w:val="32"/>
          <w:rtl/>
        </w:rPr>
        <w:t xml:space="preserve"> </w:t>
      </w:r>
      <w:r w:rsidR="00617525" w:rsidRPr="00617525">
        <w:rPr>
          <w:rFonts w:ascii="Simplified Arabic" w:hAnsi="Simplified Arabic" w:cs="Simplified Arabic" w:hint="cs"/>
          <w:sz w:val="32"/>
          <w:szCs w:val="32"/>
          <w:rtl/>
        </w:rPr>
        <w:t xml:space="preserve">مجلد </w:t>
      </w:r>
      <w:r w:rsidR="00617525">
        <w:rPr>
          <w:rFonts w:ascii="Simplified Arabic" w:hAnsi="Simplified Arabic" w:cs="Simplified Arabic" w:hint="cs"/>
          <w:sz w:val="32"/>
          <w:szCs w:val="32"/>
          <w:rtl/>
        </w:rPr>
        <w:t>1</w:t>
      </w:r>
      <w:r w:rsidR="00617525" w:rsidRPr="00617525">
        <w:rPr>
          <w:rFonts w:ascii="Simplified Arabic" w:hAnsi="Simplified Arabic" w:cs="Simplified Arabic" w:hint="cs"/>
          <w:sz w:val="32"/>
          <w:szCs w:val="32"/>
          <w:rtl/>
        </w:rPr>
        <w:t xml:space="preserve"> صفحة </w:t>
      </w:r>
      <w:proofErr w:type="gramStart"/>
      <w:r w:rsidR="00617525">
        <w:rPr>
          <w:rFonts w:ascii="Simplified Arabic" w:hAnsi="Simplified Arabic" w:cs="Simplified Arabic" w:hint="cs"/>
          <w:sz w:val="32"/>
          <w:szCs w:val="32"/>
          <w:rtl/>
        </w:rPr>
        <w:t>205 .</w:t>
      </w:r>
      <w:proofErr w:type="gramEnd"/>
    </w:p>
    <w:p w14:paraId="048A2F60" w14:textId="1EE5D930" w:rsidR="002C39FA" w:rsidRPr="00554E27" w:rsidRDefault="003C3388" w:rsidP="002C39FA">
      <w:pPr>
        <w:spacing w:before="70" w:after="70" w:line="240" w:lineRule="auto"/>
        <w:ind w:firstLine="454"/>
        <w:jc w:val="lowKashida"/>
        <w:rPr>
          <w:rFonts w:ascii="Simplified Arabic" w:hAnsi="Simplified Arabic" w:cs="Simplified Arabic"/>
          <w:sz w:val="32"/>
          <w:szCs w:val="32"/>
          <w:rtl/>
        </w:rPr>
      </w:pPr>
      <w:r w:rsidRPr="00554E27">
        <w:rPr>
          <w:rFonts w:ascii="Simplified Arabic" w:hAnsi="Simplified Arabic" w:cs="Simplified Arabic" w:hint="cs"/>
          <w:sz w:val="32"/>
          <w:szCs w:val="32"/>
          <w:rtl/>
        </w:rPr>
        <w:t>ما كتبته في هذه الرسالة، هي عناصر للرد على من قال بتعدد المناسك في أشهر الحج وهو قول م</w:t>
      </w:r>
      <w:r w:rsidR="00617525">
        <w:rPr>
          <w:rFonts w:ascii="Simplified Arabic" w:hAnsi="Simplified Arabic" w:cs="Simplified Arabic" w:hint="cs"/>
          <w:sz w:val="32"/>
          <w:szCs w:val="32"/>
          <w:rtl/>
        </w:rPr>
        <w:t>ُ</w:t>
      </w:r>
      <w:r w:rsidRPr="00554E27">
        <w:rPr>
          <w:rFonts w:ascii="Simplified Arabic" w:hAnsi="Simplified Arabic" w:cs="Simplified Arabic" w:hint="cs"/>
          <w:sz w:val="32"/>
          <w:szCs w:val="32"/>
          <w:rtl/>
        </w:rPr>
        <w:t>حدث، لا يتناسب مع سماحة الشريعة، ول</w:t>
      </w:r>
      <w:r w:rsidR="00313276">
        <w:rPr>
          <w:rFonts w:ascii="Simplified Arabic" w:hAnsi="Simplified Arabic" w:cs="Simplified Arabic" w:hint="cs"/>
          <w:sz w:val="32"/>
          <w:szCs w:val="32"/>
          <w:rtl/>
        </w:rPr>
        <w:t xml:space="preserve">ا </w:t>
      </w:r>
      <w:r w:rsidR="008831C5">
        <w:rPr>
          <w:rFonts w:ascii="Simplified Arabic" w:hAnsi="Simplified Arabic" w:cs="Simplified Arabic" w:hint="cs"/>
          <w:sz w:val="32"/>
          <w:szCs w:val="32"/>
          <w:rtl/>
        </w:rPr>
        <w:t>ب</w:t>
      </w:r>
      <w:r w:rsidR="00313276">
        <w:rPr>
          <w:rFonts w:ascii="Simplified Arabic" w:hAnsi="Simplified Arabic" w:cs="Simplified Arabic" w:hint="cs"/>
          <w:sz w:val="32"/>
          <w:szCs w:val="32"/>
          <w:rtl/>
        </w:rPr>
        <w:t>توقيف الأحكام على الشرع، وقد ا</w:t>
      </w:r>
      <w:r w:rsidRPr="00554E27">
        <w:rPr>
          <w:rFonts w:ascii="Simplified Arabic" w:hAnsi="Simplified Arabic" w:cs="Simplified Arabic" w:hint="cs"/>
          <w:sz w:val="32"/>
          <w:szCs w:val="32"/>
          <w:rtl/>
        </w:rPr>
        <w:t>س</w:t>
      </w:r>
      <w:r w:rsidR="00313276">
        <w:rPr>
          <w:rFonts w:ascii="Simplified Arabic" w:hAnsi="Simplified Arabic" w:cs="Simplified Arabic" w:hint="cs"/>
          <w:sz w:val="32"/>
          <w:szCs w:val="32"/>
          <w:rtl/>
        </w:rPr>
        <w:t>ت</w:t>
      </w:r>
      <w:r w:rsidRPr="00554E27">
        <w:rPr>
          <w:rFonts w:ascii="Simplified Arabic" w:hAnsi="Simplified Arabic" w:cs="Simplified Arabic" w:hint="cs"/>
          <w:sz w:val="32"/>
          <w:szCs w:val="32"/>
          <w:rtl/>
        </w:rPr>
        <w:t>دل بكثير من الأدلة حول كل عنصر، ولكن ما سبق ذكره فيه الكفاية والبغية.</w:t>
      </w:r>
      <w:r w:rsidR="002C39FA">
        <w:rPr>
          <w:rFonts w:ascii="Simplified Arabic" w:hAnsi="Simplified Arabic" w:cs="Simplified Arabic" w:hint="cs"/>
          <w:sz w:val="32"/>
          <w:szCs w:val="32"/>
          <w:rtl/>
        </w:rPr>
        <w:t xml:space="preserve">  </w:t>
      </w:r>
      <w:r w:rsidR="002C39FA" w:rsidRPr="002C39FA">
        <w:rPr>
          <w:rFonts w:ascii="Simplified Arabic" w:hAnsi="Simplified Arabic" w:cs="Simplified Arabic" w:hint="cs"/>
          <w:sz w:val="32"/>
          <w:szCs w:val="32"/>
          <w:rtl/>
        </w:rPr>
        <w:t xml:space="preserve"> </w:t>
      </w:r>
      <w:r w:rsidR="002C39FA" w:rsidRPr="00554E27">
        <w:rPr>
          <w:rFonts w:ascii="Simplified Arabic" w:hAnsi="Simplified Arabic" w:cs="Simplified Arabic" w:hint="cs"/>
          <w:sz w:val="32"/>
          <w:szCs w:val="32"/>
          <w:rtl/>
        </w:rPr>
        <w:t>والله من وراء القصد.</w:t>
      </w:r>
    </w:p>
    <w:p w14:paraId="297C0A6B" w14:textId="723B437F" w:rsidR="003C3388" w:rsidRPr="002C39FA" w:rsidRDefault="003C3388" w:rsidP="003C3388">
      <w:pPr>
        <w:spacing w:before="70" w:after="70" w:line="240" w:lineRule="auto"/>
        <w:ind w:firstLine="454"/>
        <w:jc w:val="lowKashida"/>
        <w:rPr>
          <w:rFonts w:ascii="Simplified Arabic" w:hAnsi="Simplified Arabic" w:cs="Simplified Arabic"/>
          <w:sz w:val="8"/>
          <w:szCs w:val="8"/>
          <w:rtl/>
        </w:rPr>
      </w:pPr>
    </w:p>
    <w:p w14:paraId="549729BC" w14:textId="77777777" w:rsidR="003C3388" w:rsidRPr="00554E27" w:rsidRDefault="003C3388" w:rsidP="003C3388">
      <w:pPr>
        <w:spacing w:before="70" w:after="70" w:line="240" w:lineRule="auto"/>
        <w:ind w:firstLine="454"/>
        <w:jc w:val="lowKashida"/>
        <w:rPr>
          <w:rFonts w:ascii="Simplified Arabic" w:hAnsi="Simplified Arabic" w:cs="Simplified Arabic"/>
          <w:sz w:val="32"/>
          <w:szCs w:val="32"/>
          <w:rtl/>
        </w:rPr>
      </w:pPr>
      <w:proofErr w:type="gramStart"/>
      <w:r w:rsidRPr="00554E27">
        <w:rPr>
          <w:rFonts w:ascii="Simplified Arabic" w:hAnsi="Simplified Arabic" w:cs="Simplified Arabic" w:hint="cs"/>
          <w:sz w:val="32"/>
          <w:szCs w:val="32"/>
          <w:rtl/>
        </w:rPr>
        <w:t>أسأل</w:t>
      </w:r>
      <w:proofErr w:type="gramEnd"/>
      <w:r w:rsidRPr="00554E27">
        <w:rPr>
          <w:rFonts w:ascii="Simplified Arabic" w:hAnsi="Simplified Arabic" w:cs="Simplified Arabic" w:hint="cs"/>
          <w:sz w:val="32"/>
          <w:szCs w:val="32"/>
          <w:rtl/>
        </w:rPr>
        <w:t xml:space="preserve"> الله </w:t>
      </w:r>
      <w:r w:rsidRPr="00554E27">
        <w:rPr>
          <w:rFonts w:ascii="Simplified Arabic" w:hAnsi="Simplified Arabic" w:cs="Simplified Arabic" w:hint="cs"/>
          <w:sz w:val="32"/>
          <w:szCs w:val="32"/>
        </w:rPr>
        <w:sym w:font="AGA Arabesque" w:char="F055"/>
      </w:r>
      <w:r w:rsidRPr="00554E27">
        <w:rPr>
          <w:rFonts w:ascii="Simplified Arabic" w:hAnsi="Simplified Arabic" w:cs="Simplified Arabic" w:hint="cs"/>
          <w:sz w:val="32"/>
          <w:szCs w:val="32"/>
          <w:rtl/>
        </w:rPr>
        <w:t xml:space="preserve"> أن يردنا إلى دينه رداً جميلاً وأن يحفظنا بالإسلام ويرزقنا العمل بأحكامه حتى الممات.</w:t>
      </w:r>
    </w:p>
    <w:p w14:paraId="4628FC25" w14:textId="5BD3E97A" w:rsidR="003C3388" w:rsidRPr="00E20A9F" w:rsidRDefault="008831C5" w:rsidP="002C39FA">
      <w:pPr>
        <w:spacing w:before="70" w:after="70" w:line="240" w:lineRule="auto"/>
        <w:ind w:firstLine="454"/>
        <w:jc w:val="center"/>
        <w:rPr>
          <w:rFonts w:ascii="Traditional Arabic" w:cs="AGA Furat Regular"/>
          <w:color w:val="002060"/>
          <w:sz w:val="36"/>
          <w:szCs w:val="36"/>
          <w:rtl/>
        </w:rPr>
      </w:pPr>
      <w:r w:rsidRPr="00E20A9F">
        <w:rPr>
          <w:rFonts w:ascii="Traditional Arabic" w:cs="AGA Furat Regular" w:hint="cs"/>
          <w:color w:val="002060"/>
          <w:sz w:val="36"/>
          <w:szCs w:val="36"/>
          <w:rtl/>
        </w:rPr>
        <w:t>و</w:t>
      </w:r>
      <w:r w:rsidR="002C39FA" w:rsidRPr="00E20A9F">
        <w:rPr>
          <w:rFonts w:ascii="Traditional Arabic" w:cs="AGA Furat Regular" w:hint="cs"/>
          <w:color w:val="002060"/>
          <w:sz w:val="36"/>
          <w:szCs w:val="36"/>
          <w:rtl/>
        </w:rPr>
        <w:t>كتبه:</w:t>
      </w:r>
      <w:r w:rsidR="003C3388" w:rsidRPr="00E20A9F">
        <w:rPr>
          <w:rFonts w:ascii="Traditional Arabic" w:cs="AGA Furat Regular" w:hint="cs"/>
          <w:color w:val="002060"/>
          <w:sz w:val="36"/>
          <w:szCs w:val="36"/>
          <w:rtl/>
        </w:rPr>
        <w:t xml:space="preserve"> </w:t>
      </w:r>
      <w:r w:rsidR="002C39FA" w:rsidRPr="00E20A9F">
        <w:rPr>
          <w:rFonts w:ascii="Traditional Arabic" w:cs="AGA Furat Regular" w:hint="cs"/>
          <w:color w:val="002060"/>
          <w:sz w:val="36"/>
          <w:szCs w:val="36"/>
          <w:rtl/>
        </w:rPr>
        <w:t>د.</w:t>
      </w:r>
      <w:r w:rsidR="003C3388" w:rsidRPr="00E20A9F">
        <w:rPr>
          <w:rFonts w:ascii="Traditional Arabic" w:cs="AGA Furat Regular" w:hint="cs"/>
          <w:color w:val="002060"/>
          <w:sz w:val="36"/>
          <w:szCs w:val="36"/>
          <w:rtl/>
        </w:rPr>
        <w:t xml:space="preserve"> غازي الحكمي</w:t>
      </w:r>
    </w:p>
    <w:p w14:paraId="7125CE9A" w14:textId="2D094723" w:rsidR="00440C31" w:rsidRPr="00E20A9F" w:rsidRDefault="003C3388" w:rsidP="002C39FA">
      <w:pPr>
        <w:spacing w:before="70" w:after="70" w:line="240" w:lineRule="auto"/>
        <w:ind w:firstLine="454"/>
        <w:jc w:val="center"/>
        <w:rPr>
          <w:rFonts w:ascii="Traditional Arabic" w:cs="AGA Furat Regular"/>
          <w:color w:val="002060"/>
          <w:sz w:val="36"/>
          <w:szCs w:val="36"/>
          <w:rtl/>
        </w:rPr>
      </w:pPr>
      <w:r w:rsidRPr="00E20A9F">
        <w:rPr>
          <w:rFonts w:ascii="Traditional Arabic" w:cs="AGA Furat Regular" w:hint="cs"/>
          <w:color w:val="002060"/>
          <w:sz w:val="36"/>
          <w:szCs w:val="36"/>
          <w:rtl/>
        </w:rPr>
        <w:t>مكة المكرمة بتاريخ 1/</w:t>
      </w:r>
      <w:r w:rsidR="00C5598F" w:rsidRPr="00E20A9F">
        <w:rPr>
          <w:rFonts w:ascii="Traditional Arabic" w:cs="AGA Furat Regular" w:hint="cs"/>
          <w:color w:val="002060"/>
          <w:sz w:val="36"/>
          <w:szCs w:val="36"/>
          <w:rtl/>
        </w:rPr>
        <w:t>1</w:t>
      </w:r>
      <w:r w:rsidRPr="00E20A9F">
        <w:rPr>
          <w:rFonts w:ascii="Traditional Arabic" w:cs="AGA Furat Regular" w:hint="cs"/>
          <w:color w:val="002060"/>
          <w:sz w:val="36"/>
          <w:szCs w:val="36"/>
          <w:rtl/>
        </w:rPr>
        <w:t>1/1446هـ.</w:t>
      </w:r>
    </w:p>
    <w:p w14:paraId="5F60DD1B" w14:textId="57FAC9A1" w:rsidR="00096FFD" w:rsidRPr="002C39FA" w:rsidRDefault="00440C31" w:rsidP="002C39FA">
      <w:pPr>
        <w:jc w:val="center"/>
        <w:rPr>
          <w:sz w:val="50"/>
          <w:szCs w:val="50"/>
        </w:rPr>
      </w:pPr>
      <w:r w:rsidRPr="002C39FA">
        <w:rPr>
          <w:sz w:val="50"/>
          <w:szCs w:val="50"/>
        </w:rPr>
        <w:sym w:font="AGA Arabesque" w:char="F026"/>
      </w:r>
      <w:r w:rsidRPr="002C39FA">
        <w:rPr>
          <w:sz w:val="50"/>
          <w:szCs w:val="50"/>
        </w:rPr>
        <w:sym w:font="AGA Arabesque" w:char="F026"/>
      </w:r>
      <w:r w:rsidRPr="002C39FA">
        <w:rPr>
          <w:sz w:val="50"/>
          <w:szCs w:val="50"/>
        </w:rPr>
        <w:sym w:font="AGA Arabesque" w:char="F026"/>
      </w:r>
      <w:r w:rsidRPr="002C39FA">
        <w:rPr>
          <w:sz w:val="50"/>
          <w:szCs w:val="50"/>
        </w:rPr>
        <w:sym w:font="AGA Arabesque" w:char="F026"/>
      </w:r>
      <w:r w:rsidRPr="002C39FA">
        <w:rPr>
          <w:sz w:val="50"/>
          <w:szCs w:val="50"/>
        </w:rPr>
        <w:sym w:font="AGA Arabesque" w:char="F026"/>
      </w:r>
    </w:p>
    <w:sectPr w:rsidR="00096FFD" w:rsidRPr="002C39FA" w:rsidSect="00597F88">
      <w:footerReference w:type="default" r:id="rId9"/>
      <w:pgSz w:w="11906" w:h="16838"/>
      <w:pgMar w:top="851" w:right="566" w:bottom="709" w:left="709" w:header="708" w:footer="570" w:gutter="0"/>
      <w:pgBorders w:offsetFrom="page">
        <w:top w:val="starsTop" w:sz="15" w:space="24" w:color="C00000"/>
        <w:left w:val="starsTop" w:sz="15" w:space="24" w:color="C00000"/>
        <w:bottom w:val="starsTop" w:sz="15" w:space="24" w:color="C00000"/>
        <w:right w:val="starsTop" w:sz="15" w:space="24" w:color="C0000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50C09" w14:textId="77777777" w:rsidR="001A42BB" w:rsidRDefault="001A42BB" w:rsidP="004E6293">
      <w:pPr>
        <w:spacing w:after="0" w:line="240" w:lineRule="auto"/>
      </w:pPr>
      <w:r>
        <w:separator/>
      </w:r>
    </w:p>
  </w:endnote>
  <w:endnote w:type="continuationSeparator" w:id="0">
    <w:p w14:paraId="3CBA5A48" w14:textId="77777777" w:rsidR="001A42BB" w:rsidRDefault="001A42BB" w:rsidP="004E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 w:name="System Font">
    <w:altName w:val="Cambria"/>
    <w:charset w:val="00"/>
    <w:family w:val="roman"/>
    <w:pitch w:val="default"/>
  </w:font>
  <w:font w:name=".SFUI-Regular">
    <w:charset w:val="00"/>
    <w:family w:val="roman"/>
    <w:pitch w:val="default"/>
  </w:font>
  <w:font w:name="Bader">
    <w:panose1 w:val="00000000000000000000"/>
    <w:charset w:val="B2"/>
    <w:family w:val="auto"/>
    <w:pitch w:val="variable"/>
    <w:sig w:usb0="00002001" w:usb1="00000000" w:usb2="00000000" w:usb3="00000000" w:csb0="00000040" w:csb1="00000000"/>
  </w:font>
  <w:font w:name="MCS Jeddah S_U normal.">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QCF2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AGA Furat Regular">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0A9D2" w14:textId="184E355D" w:rsidR="004E6293" w:rsidRPr="004E6293" w:rsidRDefault="006A0563" w:rsidP="00047392">
    <w:pPr>
      <w:pStyle w:val="a6"/>
      <w:rPr>
        <w:rFonts w:cs="AL-Mohanad Bold"/>
      </w:rPr>
    </w:pPr>
    <w:r>
      <w:rPr>
        <w:rFonts w:cs="AL-Mohanad Bold" w:hint="cs"/>
        <w:rtl/>
      </w:rPr>
      <w:t xml:space="preserve"> د . غازي الحكمي                                                                   </w:t>
    </w:r>
    <w:sdt>
      <w:sdtPr>
        <w:rPr>
          <w:rFonts w:cs="AL-Mohanad Bold"/>
          <w:rtl/>
        </w:rPr>
        <w:id w:val="362485291"/>
        <w:docPartObj>
          <w:docPartGallery w:val="Page Numbers (Bottom of Page)"/>
          <w:docPartUnique/>
        </w:docPartObj>
      </w:sdtPr>
      <w:sdtEndPr/>
      <w:sdtContent>
        <w:r w:rsidR="00047392">
          <w:rPr>
            <w:rFonts w:cs="AL-Mohanad Bold" w:hint="cs"/>
            <w:rtl/>
          </w:rPr>
          <w:t xml:space="preserve">الرد  على من قال بتعدد الحج في اشهر الحج </w:t>
        </w:r>
        <w:r>
          <w:rPr>
            <w:rFonts w:cs="AL-Mohanad Bold" w:hint="cs"/>
            <w:rtl/>
          </w:rPr>
          <w:t xml:space="preserve">                                     </w:t>
        </w:r>
        <w:r w:rsidR="004E6293" w:rsidRPr="004E6293">
          <w:rPr>
            <w:rFonts w:cs="AL-Mohanad Bold" w:hint="cs"/>
            <w:rtl/>
          </w:rPr>
          <w:t xml:space="preserve">                                          </w:t>
        </w:r>
        <w:r w:rsidR="004E6293" w:rsidRPr="004E6293">
          <w:rPr>
            <w:rFonts w:cs="AL-Mohanad Bold"/>
          </w:rPr>
          <w:fldChar w:fldCharType="begin"/>
        </w:r>
        <w:r w:rsidR="004E6293" w:rsidRPr="004E6293">
          <w:rPr>
            <w:rFonts w:cs="AL-Mohanad Bold"/>
          </w:rPr>
          <w:instrText>PAGE   \* MERGEFORMAT</w:instrText>
        </w:r>
        <w:r w:rsidR="004E6293" w:rsidRPr="004E6293">
          <w:rPr>
            <w:rFonts w:cs="AL-Mohanad Bold"/>
          </w:rPr>
          <w:fldChar w:fldCharType="separate"/>
        </w:r>
        <w:r w:rsidR="003D1C34" w:rsidRPr="003D1C34">
          <w:rPr>
            <w:rFonts w:cs="AL-Mohanad Bold"/>
            <w:noProof/>
            <w:rtl/>
            <w:lang w:val="ar-SA"/>
          </w:rPr>
          <w:t>12</w:t>
        </w:r>
        <w:r w:rsidR="004E6293" w:rsidRPr="004E6293">
          <w:rPr>
            <w:rFonts w:cs="AL-Mohanad Bold"/>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15FD9" w14:textId="77777777" w:rsidR="001A42BB" w:rsidRDefault="001A42BB" w:rsidP="004E6293">
      <w:pPr>
        <w:spacing w:after="0" w:line="240" w:lineRule="auto"/>
      </w:pPr>
      <w:r>
        <w:separator/>
      </w:r>
    </w:p>
  </w:footnote>
  <w:footnote w:type="continuationSeparator" w:id="0">
    <w:p w14:paraId="6539246A" w14:textId="77777777" w:rsidR="001A42BB" w:rsidRDefault="001A42BB" w:rsidP="004E6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57E2"/>
    <w:multiLevelType w:val="hybridMultilevel"/>
    <w:tmpl w:val="CD8619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A32A3"/>
    <w:multiLevelType w:val="hybridMultilevel"/>
    <w:tmpl w:val="1E4EDB28"/>
    <w:lvl w:ilvl="0" w:tplc="29AABE78">
      <w:start w:val="1"/>
      <w:numFmt w:val="bullet"/>
      <w:lvlText w:val=""/>
      <w:lvlJc w:val="left"/>
      <w:pPr>
        <w:ind w:left="1174" w:hanging="360"/>
      </w:pPr>
      <w:rPr>
        <w:rFonts w:ascii="Symbol" w:hAnsi="Symbol" w:hint="default"/>
        <w:color w:val="002060"/>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1B826E78"/>
    <w:multiLevelType w:val="hybridMultilevel"/>
    <w:tmpl w:val="01C64C2A"/>
    <w:lvl w:ilvl="0" w:tplc="43ACB1C6">
      <w:start w:val="1"/>
      <w:numFmt w:val="decimal"/>
      <w:lvlText w:val="%1)"/>
      <w:lvlJc w:val="left"/>
      <w:pPr>
        <w:ind w:left="814" w:hanging="360"/>
      </w:pPr>
      <w:rPr>
        <w:rFonts w:hint="default"/>
        <w:color w:val="00206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1DBF54BE"/>
    <w:multiLevelType w:val="hybridMultilevel"/>
    <w:tmpl w:val="8514BB64"/>
    <w:lvl w:ilvl="0" w:tplc="90F21892">
      <w:start w:val="1"/>
      <w:numFmt w:val="bullet"/>
      <w:lvlText w:val=""/>
      <w:lvlJc w:val="left"/>
      <w:pPr>
        <w:ind w:left="1174" w:hanging="360"/>
      </w:pPr>
      <w:rPr>
        <w:rFonts w:ascii="Symbol" w:hAnsi="Symbol" w:hint="default"/>
        <w:color w:val="002060"/>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2BE81F8F"/>
    <w:multiLevelType w:val="hybridMultilevel"/>
    <w:tmpl w:val="116471CE"/>
    <w:lvl w:ilvl="0" w:tplc="8C1EFEF2">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8E7BB2"/>
    <w:multiLevelType w:val="hybridMultilevel"/>
    <w:tmpl w:val="81C4D1DA"/>
    <w:lvl w:ilvl="0" w:tplc="1ECA7E96">
      <w:start w:val="1"/>
      <w:numFmt w:val="bullet"/>
      <w:lvlText w:val=""/>
      <w:lvlJc w:val="left"/>
      <w:pPr>
        <w:ind w:left="1174" w:hanging="360"/>
      </w:pPr>
      <w:rPr>
        <w:rFonts w:ascii="Symbol" w:hAnsi="Symbol" w:hint="default"/>
        <w:color w:val="002060"/>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375E4214"/>
    <w:multiLevelType w:val="hybridMultilevel"/>
    <w:tmpl w:val="C41CE752"/>
    <w:lvl w:ilvl="0" w:tplc="D8AAA32A">
      <w:start w:val="1"/>
      <w:numFmt w:val="bullet"/>
      <w:lvlText w:val=""/>
      <w:lvlJc w:val="left"/>
      <w:pPr>
        <w:ind w:left="1174" w:hanging="360"/>
      </w:pPr>
      <w:rPr>
        <w:rFonts w:ascii="Symbol" w:hAnsi="Symbol" w:hint="default"/>
        <w:color w:val="002060"/>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3A85357A"/>
    <w:multiLevelType w:val="hybridMultilevel"/>
    <w:tmpl w:val="8398E6E4"/>
    <w:lvl w:ilvl="0" w:tplc="4A842584">
      <w:numFmt w:val="bullet"/>
      <w:lvlText w:val="-"/>
      <w:lvlJc w:val="left"/>
      <w:pPr>
        <w:ind w:left="814" w:hanging="360"/>
      </w:pPr>
      <w:rPr>
        <w:rFonts w:ascii="Simplified Arabic" w:eastAsiaTheme="minorHAnsi" w:hAnsi="Simplified Arabic" w:cs="Simplified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8">
    <w:nsid w:val="422A15E4"/>
    <w:multiLevelType w:val="hybridMultilevel"/>
    <w:tmpl w:val="0B32E494"/>
    <w:lvl w:ilvl="0" w:tplc="9856CAF4">
      <w:start w:val="1"/>
      <w:numFmt w:val="decimal"/>
      <w:lvlText w:val="%1."/>
      <w:lvlJc w:val="right"/>
      <w:pPr>
        <w:ind w:left="1174" w:hanging="360"/>
      </w:pPr>
      <w:rPr>
        <w:rFonts w:hint="default"/>
        <w:b/>
        <w:bCs/>
        <w:color w:val="002060"/>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9">
    <w:nsid w:val="46EA4E19"/>
    <w:multiLevelType w:val="hybridMultilevel"/>
    <w:tmpl w:val="34062C18"/>
    <w:lvl w:ilvl="0" w:tplc="ED36D686">
      <w:start w:val="1"/>
      <w:numFmt w:val="bullet"/>
      <w:lvlText w:val=""/>
      <w:lvlJc w:val="left"/>
      <w:pPr>
        <w:ind w:left="1174" w:hanging="360"/>
      </w:pPr>
      <w:rPr>
        <w:rFonts w:ascii="Symbol" w:hAnsi="Symbol" w:hint="default"/>
        <w:color w:val="002060"/>
        <w:sz w:val="32"/>
        <w:szCs w:val="32"/>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4BC75481"/>
    <w:multiLevelType w:val="hybridMultilevel"/>
    <w:tmpl w:val="78502980"/>
    <w:lvl w:ilvl="0" w:tplc="9E3E4B8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B57C02"/>
    <w:multiLevelType w:val="hybridMultilevel"/>
    <w:tmpl w:val="A99C79D2"/>
    <w:lvl w:ilvl="0" w:tplc="CEE4C112">
      <w:start w:val="1"/>
      <w:numFmt w:val="bullet"/>
      <w:lvlText w:val=""/>
      <w:lvlJc w:val="left"/>
      <w:pPr>
        <w:ind w:left="1174" w:hanging="360"/>
      </w:pPr>
      <w:rPr>
        <w:rFonts w:ascii="Symbol" w:hAnsi="Symbol" w:hint="default"/>
        <w:color w:val="002060"/>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5E5C2EC1"/>
    <w:multiLevelType w:val="hybridMultilevel"/>
    <w:tmpl w:val="C22A4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83B1E"/>
    <w:multiLevelType w:val="hybridMultilevel"/>
    <w:tmpl w:val="3AA40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504E9"/>
    <w:multiLevelType w:val="hybridMultilevel"/>
    <w:tmpl w:val="98989FC6"/>
    <w:lvl w:ilvl="0" w:tplc="E7C0394E">
      <w:start w:val="1"/>
      <w:numFmt w:val="decimal"/>
      <w:lvlText w:val="%1)"/>
      <w:lvlJc w:val="left"/>
      <w:pPr>
        <w:ind w:left="814" w:hanging="360"/>
      </w:pPr>
      <w:rPr>
        <w:rFonts w:hint="default"/>
        <w:b/>
        <w:bCs/>
        <w:color w:val="002060"/>
        <w:lang w:bidi="ar-SA"/>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13"/>
  </w:num>
  <w:num w:numId="3">
    <w:abstractNumId w:val="12"/>
  </w:num>
  <w:num w:numId="4">
    <w:abstractNumId w:val="4"/>
  </w:num>
  <w:num w:numId="5">
    <w:abstractNumId w:val="7"/>
  </w:num>
  <w:num w:numId="6">
    <w:abstractNumId w:val="14"/>
  </w:num>
  <w:num w:numId="7">
    <w:abstractNumId w:val="2"/>
  </w:num>
  <w:num w:numId="8">
    <w:abstractNumId w:val="8"/>
  </w:num>
  <w:num w:numId="9">
    <w:abstractNumId w:val="5"/>
  </w:num>
  <w:num w:numId="10">
    <w:abstractNumId w:val="1"/>
  </w:num>
  <w:num w:numId="11">
    <w:abstractNumId w:val="10"/>
  </w:num>
  <w:num w:numId="12">
    <w:abstractNumId w:val="3"/>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77"/>
    <w:rsid w:val="0000560F"/>
    <w:rsid w:val="00026ACB"/>
    <w:rsid w:val="000272A6"/>
    <w:rsid w:val="000312E4"/>
    <w:rsid w:val="00031A52"/>
    <w:rsid w:val="00032C14"/>
    <w:rsid w:val="000364C0"/>
    <w:rsid w:val="00040A37"/>
    <w:rsid w:val="000434E8"/>
    <w:rsid w:val="00047392"/>
    <w:rsid w:val="0005122D"/>
    <w:rsid w:val="00052854"/>
    <w:rsid w:val="00053FFF"/>
    <w:rsid w:val="00064888"/>
    <w:rsid w:val="0007260B"/>
    <w:rsid w:val="00082521"/>
    <w:rsid w:val="00093E13"/>
    <w:rsid w:val="0009611A"/>
    <w:rsid w:val="00096FFD"/>
    <w:rsid w:val="000A19A0"/>
    <w:rsid w:val="000B36FF"/>
    <w:rsid w:val="000C60E9"/>
    <w:rsid w:val="000C7519"/>
    <w:rsid w:val="000D5532"/>
    <w:rsid w:val="000D5725"/>
    <w:rsid w:val="00105684"/>
    <w:rsid w:val="00114E50"/>
    <w:rsid w:val="00115409"/>
    <w:rsid w:val="001250EA"/>
    <w:rsid w:val="00153AA6"/>
    <w:rsid w:val="001570B2"/>
    <w:rsid w:val="001650EA"/>
    <w:rsid w:val="00194594"/>
    <w:rsid w:val="001A42BB"/>
    <w:rsid w:val="001C4BEF"/>
    <w:rsid w:val="001C766E"/>
    <w:rsid w:val="002119DB"/>
    <w:rsid w:val="00212007"/>
    <w:rsid w:val="00221EC6"/>
    <w:rsid w:val="00235E4F"/>
    <w:rsid w:val="0024260C"/>
    <w:rsid w:val="00244504"/>
    <w:rsid w:val="002453F8"/>
    <w:rsid w:val="00246CD9"/>
    <w:rsid w:val="00260210"/>
    <w:rsid w:val="00274985"/>
    <w:rsid w:val="00275244"/>
    <w:rsid w:val="00277197"/>
    <w:rsid w:val="0028113C"/>
    <w:rsid w:val="002872AA"/>
    <w:rsid w:val="00293A6C"/>
    <w:rsid w:val="00295726"/>
    <w:rsid w:val="002B26C4"/>
    <w:rsid w:val="002B6670"/>
    <w:rsid w:val="002C39FA"/>
    <w:rsid w:val="002E0DC6"/>
    <w:rsid w:val="002F5CF1"/>
    <w:rsid w:val="002F6389"/>
    <w:rsid w:val="00303E01"/>
    <w:rsid w:val="003100A2"/>
    <w:rsid w:val="003121B2"/>
    <w:rsid w:val="00313276"/>
    <w:rsid w:val="003226A5"/>
    <w:rsid w:val="00330329"/>
    <w:rsid w:val="00331080"/>
    <w:rsid w:val="00350B5E"/>
    <w:rsid w:val="003578A8"/>
    <w:rsid w:val="00361AF4"/>
    <w:rsid w:val="00365905"/>
    <w:rsid w:val="00373F5C"/>
    <w:rsid w:val="003769BF"/>
    <w:rsid w:val="00376EE3"/>
    <w:rsid w:val="00380033"/>
    <w:rsid w:val="003907D2"/>
    <w:rsid w:val="00390DE1"/>
    <w:rsid w:val="003941A5"/>
    <w:rsid w:val="003948F2"/>
    <w:rsid w:val="003A17A5"/>
    <w:rsid w:val="003A44A4"/>
    <w:rsid w:val="003A5D54"/>
    <w:rsid w:val="003A661F"/>
    <w:rsid w:val="003B51C1"/>
    <w:rsid w:val="003C3388"/>
    <w:rsid w:val="003D1C34"/>
    <w:rsid w:val="00403A8D"/>
    <w:rsid w:val="00414912"/>
    <w:rsid w:val="004150D1"/>
    <w:rsid w:val="00430BA0"/>
    <w:rsid w:val="004317A0"/>
    <w:rsid w:val="0043475F"/>
    <w:rsid w:val="00440C31"/>
    <w:rsid w:val="0044167C"/>
    <w:rsid w:val="00446112"/>
    <w:rsid w:val="00453462"/>
    <w:rsid w:val="00456B2E"/>
    <w:rsid w:val="004615BE"/>
    <w:rsid w:val="00476441"/>
    <w:rsid w:val="0047765D"/>
    <w:rsid w:val="0049453A"/>
    <w:rsid w:val="004C6BCD"/>
    <w:rsid w:val="004D4194"/>
    <w:rsid w:val="004E5D72"/>
    <w:rsid w:val="004E6293"/>
    <w:rsid w:val="004F1BB8"/>
    <w:rsid w:val="00505F8F"/>
    <w:rsid w:val="00522BA8"/>
    <w:rsid w:val="005314C3"/>
    <w:rsid w:val="00550891"/>
    <w:rsid w:val="0055350C"/>
    <w:rsid w:val="00554E27"/>
    <w:rsid w:val="00554ED9"/>
    <w:rsid w:val="00562741"/>
    <w:rsid w:val="0058278C"/>
    <w:rsid w:val="00582BE9"/>
    <w:rsid w:val="00590A4E"/>
    <w:rsid w:val="00597F88"/>
    <w:rsid w:val="005A1DE1"/>
    <w:rsid w:val="005A5D69"/>
    <w:rsid w:val="005B6926"/>
    <w:rsid w:val="005D47C3"/>
    <w:rsid w:val="005E0B21"/>
    <w:rsid w:val="005E1698"/>
    <w:rsid w:val="005E7577"/>
    <w:rsid w:val="00617525"/>
    <w:rsid w:val="00622AE1"/>
    <w:rsid w:val="00636C36"/>
    <w:rsid w:val="00640CC4"/>
    <w:rsid w:val="006615FB"/>
    <w:rsid w:val="00665697"/>
    <w:rsid w:val="00665E9B"/>
    <w:rsid w:val="0067068A"/>
    <w:rsid w:val="00676F24"/>
    <w:rsid w:val="006835DB"/>
    <w:rsid w:val="00696CF3"/>
    <w:rsid w:val="006A0563"/>
    <w:rsid w:val="006A120C"/>
    <w:rsid w:val="006C613F"/>
    <w:rsid w:val="006D2D66"/>
    <w:rsid w:val="006D5FD8"/>
    <w:rsid w:val="006D6DBF"/>
    <w:rsid w:val="006E1F12"/>
    <w:rsid w:val="006E4F82"/>
    <w:rsid w:val="006E584B"/>
    <w:rsid w:val="00704080"/>
    <w:rsid w:val="00707DCA"/>
    <w:rsid w:val="00727743"/>
    <w:rsid w:val="00734F31"/>
    <w:rsid w:val="00735336"/>
    <w:rsid w:val="00740333"/>
    <w:rsid w:val="007526D7"/>
    <w:rsid w:val="007555BD"/>
    <w:rsid w:val="00767941"/>
    <w:rsid w:val="00773E81"/>
    <w:rsid w:val="007766C6"/>
    <w:rsid w:val="00781991"/>
    <w:rsid w:val="00783CBF"/>
    <w:rsid w:val="00790A4A"/>
    <w:rsid w:val="007C5B8B"/>
    <w:rsid w:val="007D45EA"/>
    <w:rsid w:val="007F19B6"/>
    <w:rsid w:val="00804A9E"/>
    <w:rsid w:val="00847FED"/>
    <w:rsid w:val="00851C1C"/>
    <w:rsid w:val="00863BAB"/>
    <w:rsid w:val="00876AD1"/>
    <w:rsid w:val="00876DE2"/>
    <w:rsid w:val="008831C5"/>
    <w:rsid w:val="0088345B"/>
    <w:rsid w:val="00894013"/>
    <w:rsid w:val="00897D91"/>
    <w:rsid w:val="008B3526"/>
    <w:rsid w:val="008C646A"/>
    <w:rsid w:val="008D30D5"/>
    <w:rsid w:val="008E4FC3"/>
    <w:rsid w:val="008E5FE6"/>
    <w:rsid w:val="009162B3"/>
    <w:rsid w:val="009176E0"/>
    <w:rsid w:val="00935538"/>
    <w:rsid w:val="0093560C"/>
    <w:rsid w:val="00945127"/>
    <w:rsid w:val="00955AEE"/>
    <w:rsid w:val="0096195B"/>
    <w:rsid w:val="00961FF8"/>
    <w:rsid w:val="00964C8F"/>
    <w:rsid w:val="0096596C"/>
    <w:rsid w:val="00974DF5"/>
    <w:rsid w:val="0097539D"/>
    <w:rsid w:val="009832DB"/>
    <w:rsid w:val="00995FA2"/>
    <w:rsid w:val="009A321C"/>
    <w:rsid w:val="009A4711"/>
    <w:rsid w:val="009B0A03"/>
    <w:rsid w:val="009C14CB"/>
    <w:rsid w:val="009C4006"/>
    <w:rsid w:val="009D3FA9"/>
    <w:rsid w:val="009D7A8A"/>
    <w:rsid w:val="009E0EA5"/>
    <w:rsid w:val="009F4235"/>
    <w:rsid w:val="00A02149"/>
    <w:rsid w:val="00A11384"/>
    <w:rsid w:val="00A11654"/>
    <w:rsid w:val="00A16B0E"/>
    <w:rsid w:val="00A16EEB"/>
    <w:rsid w:val="00A22C02"/>
    <w:rsid w:val="00A26068"/>
    <w:rsid w:val="00A31FB5"/>
    <w:rsid w:val="00A42102"/>
    <w:rsid w:val="00A4696C"/>
    <w:rsid w:val="00A56E7B"/>
    <w:rsid w:val="00A64B64"/>
    <w:rsid w:val="00A73C8D"/>
    <w:rsid w:val="00AB5C38"/>
    <w:rsid w:val="00AC3A00"/>
    <w:rsid w:val="00AC441D"/>
    <w:rsid w:val="00AD411E"/>
    <w:rsid w:val="00AE1842"/>
    <w:rsid w:val="00AE482E"/>
    <w:rsid w:val="00AE5A5A"/>
    <w:rsid w:val="00AF0612"/>
    <w:rsid w:val="00B007D0"/>
    <w:rsid w:val="00B018EE"/>
    <w:rsid w:val="00B05BFF"/>
    <w:rsid w:val="00B47925"/>
    <w:rsid w:val="00B543E6"/>
    <w:rsid w:val="00B663A4"/>
    <w:rsid w:val="00B701FF"/>
    <w:rsid w:val="00B811F0"/>
    <w:rsid w:val="00B82F53"/>
    <w:rsid w:val="00B95057"/>
    <w:rsid w:val="00BA30D7"/>
    <w:rsid w:val="00BB152C"/>
    <w:rsid w:val="00BB1759"/>
    <w:rsid w:val="00BB7D80"/>
    <w:rsid w:val="00BC618B"/>
    <w:rsid w:val="00BF5C06"/>
    <w:rsid w:val="00C05D92"/>
    <w:rsid w:val="00C14C21"/>
    <w:rsid w:val="00C2522C"/>
    <w:rsid w:val="00C403A9"/>
    <w:rsid w:val="00C41158"/>
    <w:rsid w:val="00C42F1E"/>
    <w:rsid w:val="00C50A99"/>
    <w:rsid w:val="00C52ECA"/>
    <w:rsid w:val="00C5598F"/>
    <w:rsid w:val="00C6144F"/>
    <w:rsid w:val="00C6189B"/>
    <w:rsid w:val="00C76BC1"/>
    <w:rsid w:val="00C77657"/>
    <w:rsid w:val="00C84A17"/>
    <w:rsid w:val="00C97008"/>
    <w:rsid w:val="00CD4542"/>
    <w:rsid w:val="00CD55AE"/>
    <w:rsid w:val="00CE3280"/>
    <w:rsid w:val="00CE7D21"/>
    <w:rsid w:val="00D26683"/>
    <w:rsid w:val="00D32C50"/>
    <w:rsid w:val="00D34F9D"/>
    <w:rsid w:val="00D36FDA"/>
    <w:rsid w:val="00D56ED2"/>
    <w:rsid w:val="00D629DE"/>
    <w:rsid w:val="00D805DC"/>
    <w:rsid w:val="00D84A2D"/>
    <w:rsid w:val="00D8579B"/>
    <w:rsid w:val="00D9071F"/>
    <w:rsid w:val="00D940E1"/>
    <w:rsid w:val="00DA60E5"/>
    <w:rsid w:val="00DA673E"/>
    <w:rsid w:val="00DA69A8"/>
    <w:rsid w:val="00DB7F16"/>
    <w:rsid w:val="00DC155D"/>
    <w:rsid w:val="00DC58B7"/>
    <w:rsid w:val="00DC6565"/>
    <w:rsid w:val="00DF0505"/>
    <w:rsid w:val="00E00A15"/>
    <w:rsid w:val="00E10DAF"/>
    <w:rsid w:val="00E20A9F"/>
    <w:rsid w:val="00E22C3A"/>
    <w:rsid w:val="00E3289D"/>
    <w:rsid w:val="00E35D31"/>
    <w:rsid w:val="00E36D0A"/>
    <w:rsid w:val="00E467AC"/>
    <w:rsid w:val="00E5124B"/>
    <w:rsid w:val="00E54C8D"/>
    <w:rsid w:val="00E923CD"/>
    <w:rsid w:val="00E94767"/>
    <w:rsid w:val="00E96949"/>
    <w:rsid w:val="00E969AE"/>
    <w:rsid w:val="00EA0A45"/>
    <w:rsid w:val="00EB3843"/>
    <w:rsid w:val="00ED75F5"/>
    <w:rsid w:val="00ED7AC9"/>
    <w:rsid w:val="00EE2F52"/>
    <w:rsid w:val="00EF058C"/>
    <w:rsid w:val="00EF11CE"/>
    <w:rsid w:val="00EF46E5"/>
    <w:rsid w:val="00F01D4A"/>
    <w:rsid w:val="00F03EC8"/>
    <w:rsid w:val="00F1357C"/>
    <w:rsid w:val="00F32495"/>
    <w:rsid w:val="00F326BB"/>
    <w:rsid w:val="00F35B57"/>
    <w:rsid w:val="00F50A3D"/>
    <w:rsid w:val="00F802D6"/>
    <w:rsid w:val="00F84697"/>
    <w:rsid w:val="00F86AEB"/>
    <w:rsid w:val="00F907DF"/>
    <w:rsid w:val="00F93D5D"/>
    <w:rsid w:val="00FB336E"/>
    <w:rsid w:val="00FC31AA"/>
    <w:rsid w:val="00FC6D9F"/>
    <w:rsid w:val="00FC71C1"/>
    <w:rsid w:val="00FC7477"/>
    <w:rsid w:val="00FE449B"/>
    <w:rsid w:val="00FF6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3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961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link w:val="5Char"/>
    <w:uiPriority w:val="9"/>
    <w:qFormat/>
    <w:rsid w:val="0009611A"/>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5BE"/>
    <w:pPr>
      <w:ind w:left="720"/>
      <w:contextualSpacing/>
    </w:pPr>
  </w:style>
  <w:style w:type="character" w:styleId="a4">
    <w:name w:val="Emphasis"/>
    <w:basedOn w:val="a0"/>
    <w:uiPriority w:val="20"/>
    <w:qFormat/>
    <w:rsid w:val="00945127"/>
    <w:rPr>
      <w:i/>
      <w:iCs/>
    </w:rPr>
  </w:style>
  <w:style w:type="character" w:styleId="Hyperlink">
    <w:name w:val="Hyperlink"/>
    <w:basedOn w:val="a0"/>
    <w:uiPriority w:val="99"/>
    <w:unhideWhenUsed/>
    <w:rsid w:val="002F5CF1"/>
    <w:rPr>
      <w:color w:val="0000FF"/>
      <w:u w:val="single"/>
    </w:rPr>
  </w:style>
  <w:style w:type="character" w:customStyle="1" w:styleId="5Char">
    <w:name w:val="عنوان 5 Char"/>
    <w:basedOn w:val="a0"/>
    <w:link w:val="5"/>
    <w:uiPriority w:val="9"/>
    <w:rsid w:val="0009611A"/>
    <w:rPr>
      <w:rFonts w:ascii="Times New Roman" w:eastAsia="Times New Roman" w:hAnsi="Times New Roman" w:cs="Times New Roman"/>
      <w:b/>
      <w:bCs/>
      <w:sz w:val="20"/>
      <w:szCs w:val="20"/>
    </w:rPr>
  </w:style>
  <w:style w:type="character" w:customStyle="1" w:styleId="search-keys">
    <w:name w:val="search-keys"/>
    <w:basedOn w:val="a0"/>
    <w:rsid w:val="0009611A"/>
  </w:style>
  <w:style w:type="paragraph" w:customStyle="1" w:styleId="p1">
    <w:name w:val="p1"/>
    <w:basedOn w:val="a"/>
    <w:rsid w:val="0047765D"/>
    <w:pPr>
      <w:bidi w:val="0"/>
      <w:spacing w:after="0" w:line="240" w:lineRule="auto"/>
      <w:jc w:val="right"/>
    </w:pPr>
    <w:rPr>
      <w:rFonts w:ascii="System Font" w:eastAsiaTheme="minorEastAsia" w:hAnsi="System Font" w:cs="Times New Roman"/>
      <w:sz w:val="18"/>
      <w:szCs w:val="18"/>
    </w:rPr>
  </w:style>
  <w:style w:type="character" w:customStyle="1" w:styleId="s1">
    <w:name w:val="s1"/>
    <w:basedOn w:val="a0"/>
    <w:rsid w:val="0047765D"/>
    <w:rPr>
      <w:rFonts w:ascii=".SFUI-Regular" w:hAnsi=".SFUI-Regular" w:hint="default"/>
      <w:b w:val="0"/>
      <w:bCs w:val="0"/>
      <w:i w:val="0"/>
      <w:iCs w:val="0"/>
      <w:sz w:val="18"/>
      <w:szCs w:val="18"/>
    </w:rPr>
  </w:style>
  <w:style w:type="character" w:customStyle="1" w:styleId="2Char">
    <w:name w:val="عنوان 2 Char"/>
    <w:basedOn w:val="a0"/>
    <w:link w:val="2"/>
    <w:uiPriority w:val="9"/>
    <w:semiHidden/>
    <w:rsid w:val="0096195B"/>
    <w:rPr>
      <w:rFonts w:asciiTheme="majorHAnsi" w:eastAsiaTheme="majorEastAsia" w:hAnsiTheme="majorHAnsi" w:cstheme="majorBidi"/>
      <w:color w:val="2F5496" w:themeColor="accent1" w:themeShade="BF"/>
      <w:sz w:val="26"/>
      <w:szCs w:val="26"/>
    </w:rPr>
  </w:style>
  <w:style w:type="paragraph" w:styleId="a5">
    <w:name w:val="header"/>
    <w:basedOn w:val="a"/>
    <w:link w:val="Char"/>
    <w:uiPriority w:val="99"/>
    <w:unhideWhenUsed/>
    <w:rsid w:val="004E6293"/>
    <w:pPr>
      <w:tabs>
        <w:tab w:val="center" w:pos="4153"/>
        <w:tab w:val="right" w:pos="8306"/>
      </w:tabs>
      <w:spacing w:after="0" w:line="240" w:lineRule="auto"/>
    </w:pPr>
  </w:style>
  <w:style w:type="character" w:customStyle="1" w:styleId="Char">
    <w:name w:val="رأس الصفحة Char"/>
    <w:basedOn w:val="a0"/>
    <w:link w:val="a5"/>
    <w:uiPriority w:val="99"/>
    <w:rsid w:val="004E6293"/>
  </w:style>
  <w:style w:type="paragraph" w:styleId="a6">
    <w:name w:val="footer"/>
    <w:basedOn w:val="a"/>
    <w:link w:val="Char0"/>
    <w:uiPriority w:val="99"/>
    <w:unhideWhenUsed/>
    <w:rsid w:val="004E6293"/>
    <w:pPr>
      <w:tabs>
        <w:tab w:val="center" w:pos="4153"/>
        <w:tab w:val="right" w:pos="8306"/>
      </w:tabs>
      <w:spacing w:after="0" w:line="240" w:lineRule="auto"/>
    </w:pPr>
  </w:style>
  <w:style w:type="character" w:customStyle="1" w:styleId="Char0">
    <w:name w:val="تذييل الصفحة Char"/>
    <w:basedOn w:val="a0"/>
    <w:link w:val="a6"/>
    <w:uiPriority w:val="99"/>
    <w:rsid w:val="004E6293"/>
  </w:style>
  <w:style w:type="paragraph" w:styleId="a7">
    <w:name w:val="Normal (Web)"/>
    <w:basedOn w:val="a"/>
    <w:uiPriority w:val="99"/>
    <w:semiHidden/>
    <w:unhideWhenUsed/>
    <w:rsid w:val="006615FB"/>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961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link w:val="5Char"/>
    <w:uiPriority w:val="9"/>
    <w:qFormat/>
    <w:rsid w:val="0009611A"/>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5BE"/>
    <w:pPr>
      <w:ind w:left="720"/>
      <w:contextualSpacing/>
    </w:pPr>
  </w:style>
  <w:style w:type="character" w:styleId="a4">
    <w:name w:val="Emphasis"/>
    <w:basedOn w:val="a0"/>
    <w:uiPriority w:val="20"/>
    <w:qFormat/>
    <w:rsid w:val="00945127"/>
    <w:rPr>
      <w:i/>
      <w:iCs/>
    </w:rPr>
  </w:style>
  <w:style w:type="character" w:styleId="Hyperlink">
    <w:name w:val="Hyperlink"/>
    <w:basedOn w:val="a0"/>
    <w:uiPriority w:val="99"/>
    <w:unhideWhenUsed/>
    <w:rsid w:val="002F5CF1"/>
    <w:rPr>
      <w:color w:val="0000FF"/>
      <w:u w:val="single"/>
    </w:rPr>
  </w:style>
  <w:style w:type="character" w:customStyle="1" w:styleId="5Char">
    <w:name w:val="عنوان 5 Char"/>
    <w:basedOn w:val="a0"/>
    <w:link w:val="5"/>
    <w:uiPriority w:val="9"/>
    <w:rsid w:val="0009611A"/>
    <w:rPr>
      <w:rFonts w:ascii="Times New Roman" w:eastAsia="Times New Roman" w:hAnsi="Times New Roman" w:cs="Times New Roman"/>
      <w:b/>
      <w:bCs/>
      <w:sz w:val="20"/>
      <w:szCs w:val="20"/>
    </w:rPr>
  </w:style>
  <w:style w:type="character" w:customStyle="1" w:styleId="search-keys">
    <w:name w:val="search-keys"/>
    <w:basedOn w:val="a0"/>
    <w:rsid w:val="0009611A"/>
  </w:style>
  <w:style w:type="paragraph" w:customStyle="1" w:styleId="p1">
    <w:name w:val="p1"/>
    <w:basedOn w:val="a"/>
    <w:rsid w:val="0047765D"/>
    <w:pPr>
      <w:bidi w:val="0"/>
      <w:spacing w:after="0" w:line="240" w:lineRule="auto"/>
      <w:jc w:val="right"/>
    </w:pPr>
    <w:rPr>
      <w:rFonts w:ascii="System Font" w:eastAsiaTheme="minorEastAsia" w:hAnsi="System Font" w:cs="Times New Roman"/>
      <w:sz w:val="18"/>
      <w:szCs w:val="18"/>
    </w:rPr>
  </w:style>
  <w:style w:type="character" w:customStyle="1" w:styleId="s1">
    <w:name w:val="s1"/>
    <w:basedOn w:val="a0"/>
    <w:rsid w:val="0047765D"/>
    <w:rPr>
      <w:rFonts w:ascii=".SFUI-Regular" w:hAnsi=".SFUI-Regular" w:hint="default"/>
      <w:b w:val="0"/>
      <w:bCs w:val="0"/>
      <w:i w:val="0"/>
      <w:iCs w:val="0"/>
      <w:sz w:val="18"/>
      <w:szCs w:val="18"/>
    </w:rPr>
  </w:style>
  <w:style w:type="character" w:customStyle="1" w:styleId="2Char">
    <w:name w:val="عنوان 2 Char"/>
    <w:basedOn w:val="a0"/>
    <w:link w:val="2"/>
    <w:uiPriority w:val="9"/>
    <w:semiHidden/>
    <w:rsid w:val="0096195B"/>
    <w:rPr>
      <w:rFonts w:asciiTheme="majorHAnsi" w:eastAsiaTheme="majorEastAsia" w:hAnsiTheme="majorHAnsi" w:cstheme="majorBidi"/>
      <w:color w:val="2F5496" w:themeColor="accent1" w:themeShade="BF"/>
      <w:sz w:val="26"/>
      <w:szCs w:val="26"/>
    </w:rPr>
  </w:style>
  <w:style w:type="paragraph" w:styleId="a5">
    <w:name w:val="header"/>
    <w:basedOn w:val="a"/>
    <w:link w:val="Char"/>
    <w:uiPriority w:val="99"/>
    <w:unhideWhenUsed/>
    <w:rsid w:val="004E6293"/>
    <w:pPr>
      <w:tabs>
        <w:tab w:val="center" w:pos="4153"/>
        <w:tab w:val="right" w:pos="8306"/>
      </w:tabs>
      <w:spacing w:after="0" w:line="240" w:lineRule="auto"/>
    </w:pPr>
  </w:style>
  <w:style w:type="character" w:customStyle="1" w:styleId="Char">
    <w:name w:val="رأس الصفحة Char"/>
    <w:basedOn w:val="a0"/>
    <w:link w:val="a5"/>
    <w:uiPriority w:val="99"/>
    <w:rsid w:val="004E6293"/>
  </w:style>
  <w:style w:type="paragraph" w:styleId="a6">
    <w:name w:val="footer"/>
    <w:basedOn w:val="a"/>
    <w:link w:val="Char0"/>
    <w:uiPriority w:val="99"/>
    <w:unhideWhenUsed/>
    <w:rsid w:val="004E6293"/>
    <w:pPr>
      <w:tabs>
        <w:tab w:val="center" w:pos="4153"/>
        <w:tab w:val="right" w:pos="8306"/>
      </w:tabs>
      <w:spacing w:after="0" w:line="240" w:lineRule="auto"/>
    </w:pPr>
  </w:style>
  <w:style w:type="character" w:customStyle="1" w:styleId="Char0">
    <w:name w:val="تذييل الصفحة Char"/>
    <w:basedOn w:val="a0"/>
    <w:link w:val="a6"/>
    <w:uiPriority w:val="99"/>
    <w:rsid w:val="004E6293"/>
  </w:style>
  <w:style w:type="paragraph" w:styleId="a7">
    <w:name w:val="Normal (Web)"/>
    <w:basedOn w:val="a"/>
    <w:uiPriority w:val="99"/>
    <w:semiHidden/>
    <w:unhideWhenUsed/>
    <w:rsid w:val="006615F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3142">
      <w:bodyDiv w:val="1"/>
      <w:marLeft w:val="0"/>
      <w:marRight w:val="0"/>
      <w:marTop w:val="0"/>
      <w:marBottom w:val="0"/>
      <w:divBdr>
        <w:top w:val="none" w:sz="0" w:space="0" w:color="auto"/>
        <w:left w:val="none" w:sz="0" w:space="0" w:color="auto"/>
        <w:bottom w:val="none" w:sz="0" w:space="0" w:color="auto"/>
        <w:right w:val="none" w:sz="0" w:space="0" w:color="auto"/>
      </w:divBdr>
    </w:div>
    <w:div w:id="209998160">
      <w:bodyDiv w:val="1"/>
      <w:marLeft w:val="0"/>
      <w:marRight w:val="0"/>
      <w:marTop w:val="0"/>
      <w:marBottom w:val="0"/>
      <w:divBdr>
        <w:top w:val="none" w:sz="0" w:space="0" w:color="auto"/>
        <w:left w:val="none" w:sz="0" w:space="0" w:color="auto"/>
        <w:bottom w:val="none" w:sz="0" w:space="0" w:color="auto"/>
        <w:right w:val="none" w:sz="0" w:space="0" w:color="auto"/>
      </w:divBdr>
    </w:div>
    <w:div w:id="286396580">
      <w:bodyDiv w:val="1"/>
      <w:marLeft w:val="0"/>
      <w:marRight w:val="0"/>
      <w:marTop w:val="0"/>
      <w:marBottom w:val="0"/>
      <w:divBdr>
        <w:top w:val="none" w:sz="0" w:space="0" w:color="auto"/>
        <w:left w:val="none" w:sz="0" w:space="0" w:color="auto"/>
        <w:bottom w:val="none" w:sz="0" w:space="0" w:color="auto"/>
        <w:right w:val="none" w:sz="0" w:space="0" w:color="auto"/>
      </w:divBdr>
    </w:div>
    <w:div w:id="319771329">
      <w:bodyDiv w:val="1"/>
      <w:marLeft w:val="0"/>
      <w:marRight w:val="0"/>
      <w:marTop w:val="0"/>
      <w:marBottom w:val="0"/>
      <w:divBdr>
        <w:top w:val="none" w:sz="0" w:space="0" w:color="auto"/>
        <w:left w:val="none" w:sz="0" w:space="0" w:color="auto"/>
        <w:bottom w:val="none" w:sz="0" w:space="0" w:color="auto"/>
        <w:right w:val="none" w:sz="0" w:space="0" w:color="auto"/>
      </w:divBdr>
    </w:div>
    <w:div w:id="753864066">
      <w:bodyDiv w:val="1"/>
      <w:marLeft w:val="0"/>
      <w:marRight w:val="0"/>
      <w:marTop w:val="0"/>
      <w:marBottom w:val="0"/>
      <w:divBdr>
        <w:top w:val="none" w:sz="0" w:space="0" w:color="auto"/>
        <w:left w:val="none" w:sz="0" w:space="0" w:color="auto"/>
        <w:bottom w:val="none" w:sz="0" w:space="0" w:color="auto"/>
        <w:right w:val="none" w:sz="0" w:space="0" w:color="auto"/>
      </w:divBdr>
    </w:div>
    <w:div w:id="796988140">
      <w:bodyDiv w:val="1"/>
      <w:marLeft w:val="0"/>
      <w:marRight w:val="0"/>
      <w:marTop w:val="0"/>
      <w:marBottom w:val="0"/>
      <w:divBdr>
        <w:top w:val="none" w:sz="0" w:space="0" w:color="auto"/>
        <w:left w:val="none" w:sz="0" w:space="0" w:color="auto"/>
        <w:bottom w:val="none" w:sz="0" w:space="0" w:color="auto"/>
        <w:right w:val="none" w:sz="0" w:space="0" w:color="auto"/>
      </w:divBdr>
    </w:div>
    <w:div w:id="895169909">
      <w:bodyDiv w:val="1"/>
      <w:marLeft w:val="0"/>
      <w:marRight w:val="0"/>
      <w:marTop w:val="0"/>
      <w:marBottom w:val="0"/>
      <w:divBdr>
        <w:top w:val="none" w:sz="0" w:space="0" w:color="auto"/>
        <w:left w:val="none" w:sz="0" w:space="0" w:color="auto"/>
        <w:bottom w:val="none" w:sz="0" w:space="0" w:color="auto"/>
        <w:right w:val="none" w:sz="0" w:space="0" w:color="auto"/>
      </w:divBdr>
    </w:div>
    <w:div w:id="1090471283">
      <w:bodyDiv w:val="1"/>
      <w:marLeft w:val="0"/>
      <w:marRight w:val="0"/>
      <w:marTop w:val="0"/>
      <w:marBottom w:val="0"/>
      <w:divBdr>
        <w:top w:val="none" w:sz="0" w:space="0" w:color="auto"/>
        <w:left w:val="none" w:sz="0" w:space="0" w:color="auto"/>
        <w:bottom w:val="none" w:sz="0" w:space="0" w:color="auto"/>
        <w:right w:val="none" w:sz="0" w:space="0" w:color="auto"/>
      </w:divBdr>
    </w:div>
    <w:div w:id="1310137218">
      <w:bodyDiv w:val="1"/>
      <w:marLeft w:val="0"/>
      <w:marRight w:val="0"/>
      <w:marTop w:val="0"/>
      <w:marBottom w:val="0"/>
      <w:divBdr>
        <w:top w:val="none" w:sz="0" w:space="0" w:color="auto"/>
        <w:left w:val="none" w:sz="0" w:space="0" w:color="auto"/>
        <w:bottom w:val="none" w:sz="0" w:space="0" w:color="auto"/>
        <w:right w:val="none" w:sz="0" w:space="0" w:color="auto"/>
      </w:divBdr>
    </w:div>
    <w:div w:id="1667123607">
      <w:bodyDiv w:val="1"/>
      <w:marLeft w:val="0"/>
      <w:marRight w:val="0"/>
      <w:marTop w:val="0"/>
      <w:marBottom w:val="0"/>
      <w:divBdr>
        <w:top w:val="none" w:sz="0" w:space="0" w:color="auto"/>
        <w:left w:val="none" w:sz="0" w:space="0" w:color="auto"/>
        <w:bottom w:val="none" w:sz="0" w:space="0" w:color="auto"/>
        <w:right w:val="none" w:sz="0" w:space="0" w:color="auto"/>
      </w:divBdr>
    </w:div>
    <w:div w:id="1740904095">
      <w:bodyDiv w:val="1"/>
      <w:marLeft w:val="0"/>
      <w:marRight w:val="0"/>
      <w:marTop w:val="0"/>
      <w:marBottom w:val="0"/>
      <w:divBdr>
        <w:top w:val="none" w:sz="0" w:space="0" w:color="auto"/>
        <w:left w:val="none" w:sz="0" w:space="0" w:color="auto"/>
        <w:bottom w:val="none" w:sz="0" w:space="0" w:color="auto"/>
        <w:right w:val="none" w:sz="0" w:space="0" w:color="auto"/>
      </w:divBdr>
    </w:div>
    <w:div w:id="1826315156">
      <w:bodyDiv w:val="1"/>
      <w:marLeft w:val="0"/>
      <w:marRight w:val="0"/>
      <w:marTop w:val="0"/>
      <w:marBottom w:val="0"/>
      <w:divBdr>
        <w:top w:val="none" w:sz="0" w:space="0" w:color="auto"/>
        <w:left w:val="none" w:sz="0" w:space="0" w:color="auto"/>
        <w:bottom w:val="none" w:sz="0" w:space="0" w:color="auto"/>
        <w:right w:val="none" w:sz="0" w:space="0" w:color="auto"/>
      </w:divBdr>
    </w:div>
    <w:div w:id="2022583992">
      <w:bodyDiv w:val="1"/>
      <w:marLeft w:val="0"/>
      <w:marRight w:val="0"/>
      <w:marTop w:val="0"/>
      <w:marBottom w:val="0"/>
      <w:divBdr>
        <w:top w:val="none" w:sz="0" w:space="0" w:color="auto"/>
        <w:left w:val="none" w:sz="0" w:space="0" w:color="auto"/>
        <w:bottom w:val="none" w:sz="0" w:space="0" w:color="auto"/>
        <w:right w:val="none" w:sz="0" w:space="0" w:color="auto"/>
      </w:divBdr>
    </w:div>
    <w:div w:id="2063868866">
      <w:bodyDiv w:val="1"/>
      <w:marLeft w:val="0"/>
      <w:marRight w:val="0"/>
      <w:marTop w:val="0"/>
      <w:marBottom w:val="0"/>
      <w:divBdr>
        <w:top w:val="none" w:sz="0" w:space="0" w:color="auto"/>
        <w:left w:val="none" w:sz="0" w:space="0" w:color="auto"/>
        <w:bottom w:val="none" w:sz="0" w:space="0" w:color="auto"/>
        <w:right w:val="none" w:sz="0" w:space="0" w:color="auto"/>
      </w:divBdr>
    </w:div>
    <w:div w:id="2088766249">
      <w:bodyDiv w:val="1"/>
      <w:marLeft w:val="0"/>
      <w:marRight w:val="0"/>
      <w:marTop w:val="0"/>
      <w:marBottom w:val="0"/>
      <w:divBdr>
        <w:top w:val="none" w:sz="0" w:space="0" w:color="auto"/>
        <w:left w:val="none" w:sz="0" w:space="0" w:color="auto"/>
        <w:bottom w:val="none" w:sz="0" w:space="0" w:color="auto"/>
        <w:right w:val="none" w:sz="0" w:space="0" w:color="auto"/>
      </w:divBdr>
    </w:div>
    <w:div w:id="2099136428">
      <w:bodyDiv w:val="1"/>
      <w:marLeft w:val="0"/>
      <w:marRight w:val="0"/>
      <w:marTop w:val="0"/>
      <w:marBottom w:val="0"/>
      <w:divBdr>
        <w:top w:val="none" w:sz="0" w:space="0" w:color="auto"/>
        <w:left w:val="none" w:sz="0" w:space="0" w:color="auto"/>
        <w:bottom w:val="none" w:sz="0" w:space="0" w:color="auto"/>
        <w:right w:val="none" w:sz="0" w:space="0" w:color="auto"/>
      </w:divBdr>
    </w:div>
    <w:div w:id="21012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145D-EF4B-4562-8520-FD6E075E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14</Pages>
  <Words>2988</Words>
  <Characters>17037</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روى مالك غازي الحكمي</dc:creator>
  <cp:lastModifiedBy>expert</cp:lastModifiedBy>
  <cp:revision>50</cp:revision>
  <dcterms:created xsi:type="dcterms:W3CDTF">2025-02-15T12:05:00Z</dcterms:created>
  <dcterms:modified xsi:type="dcterms:W3CDTF">2025-05-25T08:40:00Z</dcterms:modified>
</cp:coreProperties>
</file>