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11151" w14:textId="453E9D14" w:rsidR="002A6895" w:rsidRPr="00F42DC3" w:rsidRDefault="002A6895" w:rsidP="002A6895">
      <w:pPr>
        <w:jc w:val="center"/>
        <w:rPr>
          <w:rFonts w:ascii="ATraditional Arabic" w:hAnsi="ATraditional Arabic" w:cs="ATraditional Arabic"/>
          <w:b/>
          <w:bCs/>
          <w:sz w:val="76"/>
          <w:szCs w:val="76"/>
          <w:rtl/>
        </w:rPr>
      </w:pPr>
      <w:r w:rsidRPr="00F42DC3">
        <w:rPr>
          <w:rFonts w:ascii="ATraditional Arabic" w:hAnsi="ATraditional Arabic" w:cs="ATraditional Arabic" w:hint="cs"/>
          <w:b/>
          <w:bCs/>
          <w:sz w:val="76"/>
          <w:szCs w:val="76"/>
          <w:rtl/>
        </w:rPr>
        <w:t>ال</w:t>
      </w:r>
      <w:r w:rsidR="00F068CC" w:rsidRPr="00F42DC3">
        <w:rPr>
          <w:rFonts w:ascii="ATraditional Arabic" w:hAnsi="ATraditional Arabic" w:cs="ATraditional Arabic" w:hint="cs"/>
          <w:b/>
          <w:bCs/>
          <w:sz w:val="76"/>
          <w:szCs w:val="76"/>
          <w:rtl/>
        </w:rPr>
        <w:t>محب</w:t>
      </w:r>
      <w:r w:rsidRPr="00F42DC3">
        <w:rPr>
          <w:rFonts w:ascii="ATraditional Arabic" w:hAnsi="ATraditional Arabic" w:cs="ATraditional Arabic" w:hint="cs"/>
          <w:b/>
          <w:bCs/>
          <w:sz w:val="76"/>
          <w:szCs w:val="76"/>
          <w:rtl/>
        </w:rPr>
        <w:t>ة</w:t>
      </w:r>
      <w:r w:rsidR="00F068CC" w:rsidRPr="00F42DC3">
        <w:rPr>
          <w:rFonts w:ascii="ATraditional Arabic" w:hAnsi="ATraditional Arabic" w:cs="ATraditional Arabic" w:hint="cs"/>
          <w:b/>
          <w:bCs/>
          <w:sz w:val="76"/>
          <w:szCs w:val="76"/>
          <w:rtl/>
        </w:rPr>
        <w:t xml:space="preserve"> في الله</w:t>
      </w:r>
    </w:p>
    <w:p w14:paraId="7F1226AD" w14:textId="75F977B5" w:rsidR="002A6895" w:rsidRPr="00F42DC3" w:rsidRDefault="002A6895" w:rsidP="002A6895">
      <w:pPr>
        <w:jc w:val="center"/>
        <w:rPr>
          <w:rFonts w:ascii="ATraditional Arabic" w:hAnsi="ATraditional Arabic" w:cs="ATraditional Arabic"/>
          <w:b/>
          <w:bCs/>
          <w:sz w:val="76"/>
          <w:szCs w:val="76"/>
          <w:rtl/>
        </w:rPr>
      </w:pPr>
      <w:r w:rsidRPr="00F42DC3">
        <w:rPr>
          <w:rFonts w:ascii="ATraditional Arabic" w:hAnsi="ATraditional Arabic" w:cs="ATraditional Arabic" w:hint="cs"/>
          <w:b/>
          <w:bCs/>
          <w:sz w:val="76"/>
          <w:szCs w:val="76"/>
          <w:rtl/>
        </w:rPr>
        <w:t>الخطبة الأولى</w:t>
      </w:r>
    </w:p>
    <w:p w14:paraId="180E7AB2" w14:textId="43676F65" w:rsidR="002A6895" w:rsidRPr="00F42DC3" w:rsidRDefault="002A6895" w:rsidP="00EF34C2">
      <w:pPr>
        <w:jc w:val="both"/>
        <w:rPr>
          <w:rFonts w:ascii="ATraditional Arabic" w:hAnsi="ATraditional Arabic" w:cs="ATraditional Arabic"/>
          <w:b/>
          <w:bCs/>
          <w:sz w:val="56"/>
          <w:szCs w:val="56"/>
          <w:rtl/>
        </w:rPr>
      </w:pPr>
      <w:r w:rsidRPr="00F42DC3">
        <w:rPr>
          <w:rFonts w:ascii="ATraditional Arabic" w:hAnsi="ATraditional Arabic" w:cs="ATraditional Arabic"/>
          <w:b/>
          <w:bCs/>
          <w:sz w:val="56"/>
          <w:szCs w:val="56"/>
          <w:rtl/>
        </w:rPr>
        <w:t>الْحَمْدُ للَّهِ الَّذِي لَطَفَ بِالْبَرَايَا وَبَرَّ، وَرَوَّحَ أَرْوَاحَ أَهْلِ الصَّلاحِ بِ</w:t>
      </w:r>
      <w:r w:rsidR="00EF34C2" w:rsidRPr="00F42DC3">
        <w:rPr>
          <w:rFonts w:ascii="ATraditional Arabic" w:hAnsi="ATraditional Arabic" w:cs="ATraditional Arabic" w:hint="cs"/>
          <w:b/>
          <w:bCs/>
          <w:sz w:val="56"/>
          <w:szCs w:val="56"/>
          <w:rtl/>
        </w:rPr>
        <w:t>صُحبةِ الصاحين</w:t>
      </w:r>
      <w:r w:rsidRPr="00F42DC3">
        <w:rPr>
          <w:rFonts w:ascii="ATraditional Arabic" w:hAnsi="ATraditional Arabic" w:cs="ATraditional Arabic"/>
          <w:b/>
          <w:bCs/>
          <w:sz w:val="56"/>
          <w:szCs w:val="56"/>
          <w:rtl/>
        </w:rPr>
        <w:t xml:space="preserve"> وَسَرَّ، وَاطَّلَعَ عَلَى ضَمِيرِ مَنْ نَوَى وَ</w:t>
      </w:r>
      <w:r w:rsidRPr="00F42DC3">
        <w:rPr>
          <w:rFonts w:ascii="ATraditional Arabic" w:hAnsi="ATraditional Arabic" w:cs="ATraditional Arabic" w:hint="cs"/>
          <w:b/>
          <w:bCs/>
          <w:sz w:val="56"/>
          <w:szCs w:val="56"/>
          <w:rtl/>
        </w:rPr>
        <w:t>سِ</w:t>
      </w:r>
      <w:r w:rsidRPr="00F42DC3">
        <w:rPr>
          <w:rFonts w:ascii="ATraditional Arabic" w:hAnsi="ATraditional Arabic" w:cs="ATraditional Arabic"/>
          <w:b/>
          <w:bCs/>
          <w:sz w:val="56"/>
          <w:szCs w:val="56"/>
          <w:rtl/>
        </w:rPr>
        <w:t>رّ</w:t>
      </w:r>
      <w:r w:rsidRPr="00F42DC3">
        <w:rPr>
          <w:rFonts w:ascii="ATraditional Arabic" w:hAnsi="ATraditional Arabic" w:cs="ATraditional Arabic" w:hint="cs"/>
          <w:b/>
          <w:bCs/>
          <w:sz w:val="56"/>
          <w:szCs w:val="56"/>
          <w:rtl/>
        </w:rPr>
        <w:t>ِ</w:t>
      </w:r>
      <w:r w:rsidRPr="00F42DC3">
        <w:rPr>
          <w:rFonts w:ascii="ATraditional Arabic" w:hAnsi="ATraditional Arabic" w:cs="ATraditional Arabic"/>
          <w:b/>
          <w:bCs/>
          <w:sz w:val="56"/>
          <w:szCs w:val="56"/>
          <w:rtl/>
        </w:rPr>
        <w:t xml:space="preserve"> مَنْ أَسَرَّ، لُطْفُهُ عَظِيمٌ وَجُودُهُ عَميِمٌ قَدِ اسْتَمَرَّ</w:t>
      </w:r>
      <w:r w:rsidRPr="00F42DC3">
        <w:rPr>
          <w:rFonts w:ascii="ATraditional Arabic" w:hAnsi="ATraditional Arabic" w:cs="ATraditional Arabic" w:hint="cs"/>
          <w:b/>
          <w:bCs/>
          <w:sz w:val="56"/>
          <w:szCs w:val="56"/>
          <w:rtl/>
        </w:rPr>
        <w:t>،</w:t>
      </w:r>
      <w:r w:rsidRPr="00F42DC3">
        <w:rPr>
          <w:rFonts w:ascii="ATraditional Arabic" w:hAnsi="ATraditional Arabic" w:cs="ATraditional Arabic"/>
          <w:b/>
          <w:bCs/>
          <w:sz w:val="56"/>
          <w:szCs w:val="56"/>
          <w:rtl/>
        </w:rPr>
        <w:t xml:space="preserve"> </w:t>
      </w:r>
      <w:r w:rsidRPr="00F42DC3">
        <w:rPr>
          <w:rFonts w:ascii="ATraditional Arabic" w:hAnsi="ATraditional Arabic" w:cs="ATraditional Arabic" w:hint="cs"/>
          <w:b/>
          <w:bCs/>
          <w:sz w:val="56"/>
          <w:szCs w:val="56"/>
          <w:rtl/>
        </w:rPr>
        <w:t>س</w:t>
      </w:r>
      <w:r w:rsidRPr="00F42DC3">
        <w:rPr>
          <w:rFonts w:ascii="ATraditional Arabic" w:hAnsi="ATraditional Arabic" w:cs="ATraditional Arabic"/>
          <w:b/>
          <w:bCs/>
          <w:sz w:val="56"/>
          <w:szCs w:val="56"/>
          <w:rtl/>
        </w:rPr>
        <w:t>َمِيعٌ يَسْمَعُ الْمُدْنِفَ الْمُضْطَرَّ، بَصِيرٌ يَرَى فِي دُجَى اللَّيْلِ الذَّرَّ، عَلِيمٌ بِانْكِسَارِ مَنْ نَدِمَ وَإِصْرَارِ مَنْ أَصَرَّ</w:t>
      </w:r>
      <w:r w:rsidRPr="00F42DC3">
        <w:rPr>
          <w:rFonts w:ascii="ATraditional Arabic" w:hAnsi="ATraditional Arabic" w:cs="ATraditional Arabic" w:hint="cs"/>
          <w:b/>
          <w:bCs/>
          <w:sz w:val="56"/>
          <w:szCs w:val="56"/>
          <w:rtl/>
        </w:rPr>
        <w:t>.</w:t>
      </w:r>
      <w:r w:rsidR="00EF34C2" w:rsidRPr="00F42DC3">
        <w:rPr>
          <w:rFonts w:ascii="ATraditional Arabic" w:hAnsi="ATraditional Arabic" w:cs="ATraditional Arabic" w:hint="cs"/>
          <w:b/>
          <w:bCs/>
          <w:sz w:val="56"/>
          <w:szCs w:val="56"/>
          <w:rtl/>
        </w:rPr>
        <w:t xml:space="preserve"> </w:t>
      </w:r>
      <w:r w:rsidRPr="00F42DC3">
        <w:rPr>
          <w:rFonts w:ascii="ATraditional Arabic" w:hAnsi="ATraditional Arabic" w:cs="ATraditional Arabic"/>
          <w:b/>
          <w:bCs/>
          <w:sz w:val="56"/>
          <w:szCs w:val="56"/>
          <w:rtl/>
        </w:rPr>
        <w:t xml:space="preserve">أَحْمَدُهُ عَلَى إِنْعَامٍ </w:t>
      </w:r>
      <w:r w:rsidR="00EF34C2" w:rsidRPr="00F42DC3">
        <w:rPr>
          <w:rFonts w:ascii="ATraditional Arabic" w:hAnsi="ATraditional Arabic" w:cs="ATraditional Arabic" w:hint="cs"/>
          <w:b/>
          <w:bCs/>
          <w:sz w:val="56"/>
          <w:szCs w:val="56"/>
          <w:rtl/>
        </w:rPr>
        <w:t>مُ</w:t>
      </w:r>
      <w:r w:rsidR="00EF34C2" w:rsidRPr="00F42DC3">
        <w:rPr>
          <w:rFonts w:ascii="ATraditional Arabic" w:hAnsi="ATraditional Arabic" w:cs="ATraditional Arabic"/>
          <w:b/>
          <w:bCs/>
          <w:sz w:val="56"/>
          <w:szCs w:val="56"/>
          <w:rtl/>
        </w:rPr>
        <w:t>سْتَم</w:t>
      </w:r>
      <w:r w:rsidR="00EF34C2" w:rsidRPr="00F42DC3">
        <w:rPr>
          <w:rFonts w:ascii="ATraditional Arabic" w:hAnsi="ATraditional Arabic" w:cs="ATraditional Arabic" w:hint="cs"/>
          <w:b/>
          <w:bCs/>
          <w:sz w:val="56"/>
          <w:szCs w:val="56"/>
          <w:rtl/>
        </w:rPr>
        <w:t>ِ</w:t>
      </w:r>
      <w:r w:rsidR="00EF34C2" w:rsidRPr="00F42DC3">
        <w:rPr>
          <w:rFonts w:ascii="ATraditional Arabic" w:hAnsi="ATraditional Arabic" w:cs="ATraditional Arabic"/>
          <w:b/>
          <w:bCs/>
          <w:sz w:val="56"/>
          <w:szCs w:val="56"/>
          <w:rtl/>
        </w:rPr>
        <w:t>رّ</w:t>
      </w:r>
      <w:r w:rsidRPr="00F42DC3">
        <w:rPr>
          <w:rFonts w:ascii="ATraditional Arabic" w:hAnsi="ATraditional Arabic" w:cs="ATraditional Arabic"/>
          <w:b/>
          <w:bCs/>
          <w:sz w:val="56"/>
          <w:szCs w:val="56"/>
          <w:rtl/>
        </w:rPr>
        <w:t xml:space="preserve">، وَأُقِرُّ </w:t>
      </w:r>
      <w:proofErr w:type="spellStart"/>
      <w:r w:rsidRPr="00F42DC3">
        <w:rPr>
          <w:rFonts w:ascii="ATraditional Arabic" w:hAnsi="ATraditional Arabic" w:cs="ATraditional Arabic"/>
          <w:b/>
          <w:bCs/>
          <w:sz w:val="56"/>
          <w:szCs w:val="56"/>
          <w:rtl/>
        </w:rPr>
        <w:t>بِوَحْدَانِيَّتِهِ</w:t>
      </w:r>
      <w:proofErr w:type="spellEnd"/>
      <w:r w:rsidRPr="00F42DC3">
        <w:rPr>
          <w:rFonts w:ascii="ATraditional Arabic" w:hAnsi="ATraditional Arabic" w:cs="ATraditional Arabic"/>
          <w:b/>
          <w:bCs/>
          <w:sz w:val="56"/>
          <w:szCs w:val="56"/>
          <w:rtl/>
        </w:rPr>
        <w:t xml:space="preserve"> عَنْ دَلِيلٍ </w:t>
      </w:r>
      <w:r w:rsidR="00EF34C2" w:rsidRPr="00F42DC3">
        <w:rPr>
          <w:rFonts w:ascii="ATraditional Arabic" w:hAnsi="ATraditional Arabic" w:cs="ATraditional Arabic" w:hint="cs"/>
          <w:b/>
          <w:bCs/>
          <w:sz w:val="56"/>
          <w:szCs w:val="56"/>
          <w:rtl/>
        </w:rPr>
        <w:t>مُ</w:t>
      </w:r>
      <w:r w:rsidRPr="00F42DC3">
        <w:rPr>
          <w:rFonts w:ascii="ATraditional Arabic" w:hAnsi="ATraditional Arabic" w:cs="ATraditional Arabic"/>
          <w:b/>
          <w:bCs/>
          <w:sz w:val="56"/>
          <w:szCs w:val="56"/>
          <w:rtl/>
        </w:rPr>
        <w:t>سْتَق</w:t>
      </w:r>
      <w:r w:rsidR="00EF34C2" w:rsidRPr="00F42DC3">
        <w:rPr>
          <w:rFonts w:ascii="ATraditional Arabic" w:hAnsi="ATraditional Arabic" w:cs="ATraditional Arabic" w:hint="cs"/>
          <w:b/>
          <w:bCs/>
          <w:sz w:val="56"/>
          <w:szCs w:val="56"/>
          <w:rtl/>
        </w:rPr>
        <w:t>ِ</w:t>
      </w:r>
      <w:r w:rsidRPr="00F42DC3">
        <w:rPr>
          <w:rFonts w:ascii="ATraditional Arabic" w:hAnsi="ATraditional Arabic" w:cs="ATraditional Arabic"/>
          <w:b/>
          <w:bCs/>
          <w:sz w:val="56"/>
          <w:szCs w:val="56"/>
          <w:rtl/>
        </w:rPr>
        <w:t xml:space="preserve">رّ، وَأُصَلِّي عَلَى رَسُولِهِ مُحَمَّدٍ الَّذِي عَمَّتْ رِسَالَتُهُ </w:t>
      </w:r>
      <w:r w:rsidRPr="00F42DC3">
        <w:rPr>
          <w:rFonts w:ascii="ATraditional Arabic" w:hAnsi="ATraditional Arabic" w:cs="ATraditional Arabic"/>
          <w:b/>
          <w:bCs/>
          <w:sz w:val="56"/>
          <w:szCs w:val="56"/>
          <w:rtl/>
        </w:rPr>
        <w:lastRenderedPageBreak/>
        <w:t>الْبَحْرَ وَالْبَرَّ، وَعَلَى صَح</w:t>
      </w:r>
      <w:r w:rsidRPr="00F42DC3">
        <w:rPr>
          <w:rFonts w:ascii="ATraditional Arabic" w:hAnsi="ATraditional Arabic" w:cs="ATraditional Arabic" w:hint="cs"/>
          <w:b/>
          <w:bCs/>
          <w:sz w:val="56"/>
          <w:szCs w:val="56"/>
          <w:rtl/>
        </w:rPr>
        <w:t>َا</w:t>
      </w:r>
      <w:r w:rsidRPr="00F42DC3">
        <w:rPr>
          <w:rFonts w:ascii="ATraditional Arabic" w:hAnsi="ATraditional Arabic" w:cs="ATraditional Arabic"/>
          <w:b/>
          <w:bCs/>
          <w:sz w:val="56"/>
          <w:szCs w:val="56"/>
          <w:rtl/>
        </w:rPr>
        <w:t>ب</w:t>
      </w:r>
      <w:r w:rsidRPr="00F42DC3">
        <w:rPr>
          <w:rFonts w:ascii="ATraditional Arabic" w:hAnsi="ATraditional Arabic" w:cs="ATraditional Arabic" w:hint="cs"/>
          <w:b/>
          <w:bCs/>
          <w:sz w:val="56"/>
          <w:szCs w:val="56"/>
          <w:rtl/>
        </w:rPr>
        <w:t>تِ</w:t>
      </w:r>
      <w:r w:rsidRPr="00F42DC3">
        <w:rPr>
          <w:rFonts w:ascii="ATraditional Arabic" w:hAnsi="ATraditional Arabic" w:cs="ATraditional Arabic"/>
          <w:b/>
          <w:bCs/>
          <w:sz w:val="56"/>
          <w:szCs w:val="56"/>
          <w:rtl/>
        </w:rPr>
        <w:t>هِ الَّذِي</w:t>
      </w:r>
      <w:r w:rsidRPr="00F42DC3">
        <w:rPr>
          <w:rFonts w:ascii="ATraditional Arabic" w:hAnsi="ATraditional Arabic" w:cs="ATraditional Arabic" w:hint="cs"/>
          <w:b/>
          <w:bCs/>
          <w:sz w:val="56"/>
          <w:szCs w:val="56"/>
          <w:rtl/>
        </w:rPr>
        <w:t>ن</w:t>
      </w:r>
      <w:r w:rsidRPr="00F42DC3">
        <w:rPr>
          <w:rFonts w:ascii="ATraditional Arabic" w:hAnsi="ATraditional Arabic" w:cs="ATraditional Arabic"/>
          <w:b/>
          <w:bCs/>
          <w:sz w:val="56"/>
          <w:szCs w:val="56"/>
          <w:rtl/>
        </w:rPr>
        <w:t xml:space="preserve"> ارْتَفَعَ</w:t>
      </w:r>
      <w:r w:rsidRPr="00F42DC3">
        <w:rPr>
          <w:rFonts w:ascii="ATraditional Arabic" w:hAnsi="ATraditional Arabic" w:cs="ATraditional Arabic" w:hint="cs"/>
          <w:b/>
          <w:bCs/>
          <w:sz w:val="56"/>
          <w:szCs w:val="56"/>
          <w:rtl/>
        </w:rPr>
        <w:t>وا</w:t>
      </w:r>
      <w:r w:rsidRPr="00F42DC3">
        <w:rPr>
          <w:rFonts w:ascii="ATraditional Arabic" w:hAnsi="ATraditional Arabic" w:cs="ATraditional Arabic"/>
          <w:b/>
          <w:bCs/>
          <w:sz w:val="56"/>
          <w:szCs w:val="56"/>
          <w:rtl/>
        </w:rPr>
        <w:t xml:space="preserve"> بِ</w:t>
      </w:r>
      <w:r w:rsidRPr="00F42DC3">
        <w:rPr>
          <w:rFonts w:ascii="ATraditional Arabic" w:hAnsi="ATraditional Arabic" w:cs="ATraditional Arabic" w:hint="cs"/>
          <w:b/>
          <w:bCs/>
          <w:sz w:val="56"/>
          <w:szCs w:val="56"/>
          <w:rtl/>
        </w:rPr>
        <w:t>شَرف الصُّحبةِ</w:t>
      </w:r>
      <w:r w:rsidR="00076186" w:rsidRPr="00F42DC3">
        <w:rPr>
          <w:rFonts w:ascii="ATraditional Arabic" w:hAnsi="ATraditional Arabic" w:cs="ATraditional Arabic" w:hint="cs"/>
          <w:b/>
          <w:bCs/>
          <w:sz w:val="56"/>
          <w:szCs w:val="56"/>
          <w:rtl/>
        </w:rPr>
        <w:t xml:space="preserve"> فنالوا الرِّضَى ف</w:t>
      </w:r>
      <w:r w:rsidRPr="00F42DC3">
        <w:rPr>
          <w:rFonts w:ascii="ATraditional Arabic" w:hAnsi="ATraditional Arabic" w:cs="ATraditional Arabic"/>
          <w:b/>
          <w:bCs/>
          <w:sz w:val="56"/>
          <w:szCs w:val="56"/>
          <w:rtl/>
        </w:rPr>
        <w:t>الْفَخْرُ قَدِ اسْتَقَرَّ.</w:t>
      </w:r>
      <w:r w:rsidR="00076186" w:rsidRPr="00F42DC3">
        <w:rPr>
          <w:rFonts w:ascii="ATraditional Arabic" w:hAnsi="ATraditional Arabic" w:cs="ATraditional Arabic" w:hint="cs"/>
          <w:b/>
          <w:bCs/>
          <w:sz w:val="56"/>
          <w:szCs w:val="56"/>
          <w:rtl/>
        </w:rPr>
        <w:t xml:space="preserve"> أما بعد:</w:t>
      </w:r>
    </w:p>
    <w:p w14:paraId="2717F17C" w14:textId="2D81A9B5" w:rsidR="00076186" w:rsidRPr="00F42DC3" w:rsidRDefault="00076186" w:rsidP="00076186">
      <w:pPr>
        <w:jc w:val="both"/>
        <w:rPr>
          <w:rFonts w:ascii="ATraditional Arabic" w:hAnsi="ATraditional Arabic" w:cs="ATraditional Arabic"/>
          <w:b/>
          <w:bCs/>
          <w:sz w:val="56"/>
          <w:szCs w:val="56"/>
          <w:rtl/>
        </w:rPr>
      </w:pPr>
      <w:r w:rsidRPr="00F42DC3">
        <w:rPr>
          <w:rFonts w:ascii="ATraditional Arabic" w:hAnsi="ATraditional Arabic" w:cs="ATraditional Arabic" w:hint="cs"/>
          <w:b/>
          <w:bCs/>
          <w:sz w:val="56"/>
          <w:szCs w:val="56"/>
          <w:rtl/>
        </w:rPr>
        <w:t>فأوْصِيْكُم ونَفْسِي بِتَقْوَى اللهِ سبْحَانَه، وهو العليُّ في شَأْنِه، وابتغوا تحقيق التقوى، بسلوك نهج الهُدى، وعدم اتباع الهوى، ف</w:t>
      </w:r>
      <w:r w:rsidRPr="00F42DC3">
        <w:rPr>
          <w:rFonts w:ascii="ATraditional Arabic" w:hAnsi="ATraditional Arabic" w:cs="ATraditional Arabic"/>
          <w:b/>
          <w:bCs/>
          <w:sz w:val="56"/>
          <w:szCs w:val="56"/>
          <w:rtl/>
        </w:rPr>
        <w:t>مَتَى أَصْبَحَ الْهَوَى أَمِيرًا</w:t>
      </w:r>
      <w:r w:rsidRPr="00F42DC3">
        <w:rPr>
          <w:rFonts w:ascii="ATraditional Arabic" w:hAnsi="ATraditional Arabic" w:cs="ATraditional Arabic" w:hint="cs"/>
          <w:b/>
          <w:bCs/>
          <w:sz w:val="56"/>
          <w:szCs w:val="56"/>
          <w:rtl/>
        </w:rPr>
        <w:t>،</w:t>
      </w:r>
      <w:r w:rsidRPr="00F42DC3">
        <w:rPr>
          <w:rFonts w:ascii="ATraditional Arabic" w:hAnsi="ATraditional Arabic" w:cs="ATraditional Arabic"/>
          <w:b/>
          <w:bCs/>
          <w:sz w:val="56"/>
          <w:szCs w:val="56"/>
          <w:rtl/>
        </w:rPr>
        <w:t xml:space="preserve"> أَمْسَى الْعَقْلُ أَسِيرًا</w:t>
      </w:r>
      <w:r w:rsidRPr="00F42DC3">
        <w:rPr>
          <w:rFonts w:ascii="ATraditional Arabic" w:hAnsi="ATraditional Arabic" w:cs="ATraditional Arabic" w:hint="cs"/>
          <w:b/>
          <w:bCs/>
          <w:sz w:val="56"/>
          <w:szCs w:val="56"/>
          <w:rtl/>
        </w:rPr>
        <w:t xml:space="preserve">، وإنَّ </w:t>
      </w:r>
      <w:r w:rsidRPr="00F42DC3">
        <w:rPr>
          <w:rFonts w:ascii="ATraditional Arabic" w:hAnsi="ATraditional Arabic" w:cs="ATraditional Arabic"/>
          <w:b/>
          <w:bCs/>
          <w:sz w:val="56"/>
          <w:szCs w:val="56"/>
          <w:rtl/>
        </w:rPr>
        <w:t>التَّقْوَى دِرْعٌ وَالدِّرْعُ مَجْمُوع</w:t>
      </w:r>
      <w:r w:rsidRPr="00F42DC3">
        <w:rPr>
          <w:rFonts w:ascii="ATraditional Arabic" w:hAnsi="ATraditional Arabic" w:cs="ATraditional Arabic" w:hint="cs"/>
          <w:b/>
          <w:bCs/>
          <w:sz w:val="56"/>
          <w:szCs w:val="56"/>
          <w:rtl/>
        </w:rPr>
        <w:t xml:space="preserve">ُ </w:t>
      </w:r>
      <w:r w:rsidRPr="00F42DC3">
        <w:rPr>
          <w:rFonts w:ascii="ATraditional Arabic" w:hAnsi="ATraditional Arabic" w:cs="ATraditional Arabic"/>
          <w:b/>
          <w:bCs/>
          <w:sz w:val="56"/>
          <w:szCs w:val="56"/>
          <w:rtl/>
        </w:rPr>
        <w:t>حِلَقٌ</w:t>
      </w:r>
      <w:r w:rsidRPr="00F42DC3">
        <w:rPr>
          <w:rFonts w:ascii="ATraditional Arabic" w:hAnsi="ATraditional Arabic" w:cs="ATraditional Arabic" w:hint="cs"/>
          <w:b/>
          <w:bCs/>
          <w:sz w:val="56"/>
          <w:szCs w:val="56"/>
          <w:rtl/>
        </w:rPr>
        <w:t>،</w:t>
      </w:r>
      <w:r w:rsidRPr="00F42DC3">
        <w:rPr>
          <w:rFonts w:ascii="ATraditional Arabic" w:hAnsi="ATraditional Arabic" w:cs="ATraditional Arabic"/>
          <w:b/>
          <w:bCs/>
          <w:sz w:val="56"/>
          <w:szCs w:val="56"/>
          <w:rtl/>
        </w:rPr>
        <w:t xml:space="preserve"> فَإِيَّاكَ أَنْ تَتْرُكَ خَلَلا فِي دِرْعِكَ فَإِنَّ الرَّامِيَ يَقْصِدُ الْخَلَلَ</w:t>
      </w:r>
      <w:r w:rsidRPr="00F42DC3">
        <w:rPr>
          <w:rFonts w:ascii="ATraditional Arabic" w:hAnsi="ATraditional Arabic" w:cs="ATraditional Arabic" w:hint="cs"/>
          <w:b/>
          <w:bCs/>
          <w:sz w:val="56"/>
          <w:szCs w:val="56"/>
          <w:rtl/>
        </w:rPr>
        <w:t>،</w:t>
      </w:r>
      <w:r w:rsidRPr="00F42DC3">
        <w:rPr>
          <w:rFonts w:ascii="ATraditional Arabic" w:hAnsi="ATraditional Arabic" w:cs="ATraditional Arabic"/>
          <w:b/>
          <w:bCs/>
          <w:sz w:val="56"/>
          <w:szCs w:val="56"/>
          <w:rtl/>
        </w:rPr>
        <w:t xml:space="preserve"> مَتَى فَسَّحْتَ لِنَفْسِكَ فِي تفريط</w:t>
      </w:r>
      <w:r w:rsidRPr="00F42DC3">
        <w:rPr>
          <w:rFonts w:ascii="ATraditional Arabic" w:hAnsi="ATraditional Arabic" w:cs="ATraditional Arabic" w:hint="cs"/>
          <w:b/>
          <w:bCs/>
          <w:sz w:val="56"/>
          <w:szCs w:val="56"/>
          <w:rtl/>
        </w:rPr>
        <w:t>ٍ</w:t>
      </w:r>
      <w:r w:rsidRPr="00F42DC3">
        <w:rPr>
          <w:rFonts w:ascii="ATraditional Arabic" w:hAnsi="ATraditional Arabic" w:cs="ATraditional Arabic"/>
          <w:b/>
          <w:bCs/>
          <w:sz w:val="56"/>
          <w:szCs w:val="56"/>
          <w:rtl/>
        </w:rPr>
        <w:t xml:space="preserve"> وإن قل</w:t>
      </w:r>
      <w:r w:rsidRPr="00F42DC3">
        <w:rPr>
          <w:rFonts w:ascii="ATraditional Arabic" w:hAnsi="ATraditional Arabic" w:cs="ATraditional Arabic" w:hint="cs"/>
          <w:b/>
          <w:bCs/>
          <w:sz w:val="56"/>
          <w:szCs w:val="56"/>
          <w:rtl/>
        </w:rPr>
        <w:t>ّ</w:t>
      </w:r>
      <w:r w:rsidRPr="00F42DC3">
        <w:rPr>
          <w:rFonts w:ascii="ATraditional Arabic" w:hAnsi="ATraditional Arabic" w:cs="ATraditional Arabic"/>
          <w:b/>
          <w:bCs/>
          <w:sz w:val="56"/>
          <w:szCs w:val="56"/>
          <w:rtl/>
        </w:rPr>
        <w:t xml:space="preserve"> ان</w:t>
      </w:r>
      <w:r w:rsidRPr="00F42DC3">
        <w:rPr>
          <w:rFonts w:ascii="ATraditional Arabic" w:hAnsi="ATraditional Arabic" w:cs="ATraditional Arabic" w:hint="cs"/>
          <w:b/>
          <w:bCs/>
          <w:sz w:val="56"/>
          <w:szCs w:val="56"/>
          <w:rtl/>
        </w:rPr>
        <w:t>ْ</w:t>
      </w:r>
      <w:r w:rsidRPr="00F42DC3">
        <w:rPr>
          <w:rFonts w:ascii="ATraditional Arabic" w:hAnsi="ATraditional Arabic" w:cs="ATraditional Arabic"/>
          <w:b/>
          <w:bCs/>
          <w:sz w:val="56"/>
          <w:szCs w:val="56"/>
          <w:rtl/>
        </w:rPr>
        <w:t>خ</w:t>
      </w:r>
      <w:r w:rsidRPr="00F42DC3">
        <w:rPr>
          <w:rFonts w:ascii="ATraditional Arabic" w:hAnsi="ATraditional Arabic" w:cs="ATraditional Arabic" w:hint="cs"/>
          <w:b/>
          <w:bCs/>
          <w:sz w:val="56"/>
          <w:szCs w:val="56"/>
          <w:rtl/>
        </w:rPr>
        <w:t>َ</w:t>
      </w:r>
      <w:r w:rsidRPr="00F42DC3">
        <w:rPr>
          <w:rFonts w:ascii="ATraditional Arabic" w:hAnsi="ATraditional Arabic" w:cs="ATraditional Arabic"/>
          <w:b/>
          <w:bCs/>
          <w:sz w:val="56"/>
          <w:szCs w:val="56"/>
          <w:rtl/>
        </w:rPr>
        <w:t>ر</w:t>
      </w:r>
      <w:r w:rsidRPr="00F42DC3">
        <w:rPr>
          <w:rFonts w:ascii="ATraditional Arabic" w:hAnsi="ATraditional Arabic" w:cs="ATraditional Arabic" w:hint="cs"/>
          <w:b/>
          <w:bCs/>
          <w:sz w:val="56"/>
          <w:szCs w:val="56"/>
          <w:rtl/>
        </w:rPr>
        <w:t>َ</w:t>
      </w:r>
      <w:r w:rsidRPr="00F42DC3">
        <w:rPr>
          <w:rFonts w:ascii="ATraditional Arabic" w:hAnsi="ATraditional Arabic" w:cs="ATraditional Arabic"/>
          <w:b/>
          <w:bCs/>
          <w:sz w:val="56"/>
          <w:szCs w:val="56"/>
          <w:rtl/>
        </w:rPr>
        <w:t>ق</w:t>
      </w:r>
      <w:r w:rsidRPr="00F42DC3">
        <w:rPr>
          <w:rFonts w:ascii="ATraditional Arabic" w:hAnsi="ATraditional Arabic" w:cs="ATraditional Arabic" w:hint="cs"/>
          <w:b/>
          <w:bCs/>
          <w:sz w:val="56"/>
          <w:szCs w:val="56"/>
          <w:rtl/>
        </w:rPr>
        <w:t>َ</w:t>
      </w:r>
      <w:r w:rsidRPr="00F42DC3">
        <w:rPr>
          <w:rFonts w:ascii="ATraditional Arabic" w:hAnsi="ATraditional Arabic" w:cs="ATraditional Arabic"/>
          <w:b/>
          <w:bCs/>
          <w:sz w:val="56"/>
          <w:szCs w:val="56"/>
          <w:rtl/>
        </w:rPr>
        <w:t xml:space="preserve"> ح</w:t>
      </w:r>
      <w:r w:rsidRPr="00F42DC3">
        <w:rPr>
          <w:rFonts w:ascii="ATraditional Arabic" w:hAnsi="ATraditional Arabic" w:cs="ATraditional Arabic" w:hint="cs"/>
          <w:b/>
          <w:bCs/>
          <w:sz w:val="56"/>
          <w:szCs w:val="56"/>
          <w:rtl/>
        </w:rPr>
        <w:t>ِ</w:t>
      </w:r>
      <w:r w:rsidRPr="00F42DC3">
        <w:rPr>
          <w:rFonts w:ascii="ATraditional Arabic" w:hAnsi="ATraditional Arabic" w:cs="ATraditional Arabic"/>
          <w:b/>
          <w:bCs/>
          <w:sz w:val="56"/>
          <w:szCs w:val="56"/>
          <w:rtl/>
        </w:rPr>
        <w:t>ر</w:t>
      </w:r>
      <w:r w:rsidRPr="00F42DC3">
        <w:rPr>
          <w:rFonts w:ascii="ATraditional Arabic" w:hAnsi="ATraditional Arabic" w:cs="ATraditional Arabic" w:hint="cs"/>
          <w:b/>
          <w:bCs/>
          <w:sz w:val="56"/>
          <w:szCs w:val="56"/>
          <w:rtl/>
        </w:rPr>
        <w:t>ْ</w:t>
      </w:r>
      <w:r w:rsidRPr="00F42DC3">
        <w:rPr>
          <w:rFonts w:ascii="ATraditional Arabic" w:hAnsi="ATraditional Arabic" w:cs="ATraditional Arabic"/>
          <w:b/>
          <w:bCs/>
          <w:sz w:val="56"/>
          <w:szCs w:val="56"/>
          <w:rtl/>
        </w:rPr>
        <w:t>ز</w:t>
      </w:r>
      <w:r w:rsidRPr="00F42DC3">
        <w:rPr>
          <w:rFonts w:ascii="ATraditional Arabic" w:hAnsi="ATraditional Arabic" w:cs="ATraditional Arabic" w:hint="cs"/>
          <w:b/>
          <w:bCs/>
          <w:sz w:val="56"/>
          <w:szCs w:val="56"/>
          <w:rtl/>
        </w:rPr>
        <w:t>ُ</w:t>
      </w:r>
      <w:r w:rsidRPr="00F42DC3">
        <w:rPr>
          <w:rFonts w:ascii="ATraditional Arabic" w:hAnsi="ATraditional Arabic" w:cs="ATraditional Arabic"/>
          <w:b/>
          <w:bCs/>
          <w:sz w:val="56"/>
          <w:szCs w:val="56"/>
          <w:rtl/>
        </w:rPr>
        <w:t xml:space="preserve"> احترازك!</w:t>
      </w:r>
    </w:p>
    <w:p w14:paraId="076F5378" w14:textId="2F343DD1" w:rsidR="002A6895" w:rsidRPr="00F42DC3" w:rsidRDefault="00076186" w:rsidP="00EF34C2">
      <w:pPr>
        <w:jc w:val="both"/>
        <w:rPr>
          <w:rFonts w:ascii="ATraditional Arabic" w:hAnsi="ATraditional Arabic" w:cs="ATraditional Arabic"/>
          <w:b/>
          <w:bCs/>
          <w:sz w:val="56"/>
          <w:szCs w:val="56"/>
          <w:rtl/>
        </w:rPr>
      </w:pPr>
      <w:r w:rsidRPr="00F42DC3">
        <w:rPr>
          <w:rFonts w:ascii="ATraditional Arabic" w:hAnsi="ATraditional Arabic" w:cs="ATraditional Arabic" w:hint="cs"/>
          <w:b/>
          <w:bCs/>
          <w:sz w:val="56"/>
          <w:szCs w:val="56"/>
          <w:rtl/>
        </w:rPr>
        <w:lastRenderedPageBreak/>
        <w:t>عباد الله.. وإن مما به المرء يتقوَّى</w:t>
      </w:r>
      <w:r w:rsidR="00E554E0" w:rsidRPr="00F42DC3">
        <w:rPr>
          <w:rFonts w:ascii="ATraditional Arabic" w:hAnsi="ATraditional Arabic" w:cs="ATraditional Arabic" w:hint="cs"/>
          <w:b/>
          <w:bCs/>
          <w:sz w:val="56"/>
          <w:szCs w:val="56"/>
          <w:rtl/>
        </w:rPr>
        <w:t>،</w:t>
      </w:r>
      <w:r w:rsidRPr="00F42DC3">
        <w:rPr>
          <w:rFonts w:ascii="ATraditional Arabic" w:hAnsi="ATraditional Arabic" w:cs="ATraditional Arabic" w:hint="cs"/>
          <w:b/>
          <w:bCs/>
          <w:sz w:val="56"/>
          <w:szCs w:val="56"/>
          <w:rtl/>
        </w:rPr>
        <w:t xml:space="preserve"> ومن الردى يَتَوقَّى: </w:t>
      </w:r>
      <w:r w:rsidR="005C66E7" w:rsidRPr="00F42DC3">
        <w:rPr>
          <w:rFonts w:ascii="ATraditional Arabic" w:hAnsi="ATraditional Arabic" w:cs="ATraditional Arabic" w:hint="cs"/>
          <w:b/>
          <w:bCs/>
          <w:sz w:val="56"/>
          <w:szCs w:val="56"/>
          <w:rtl/>
        </w:rPr>
        <w:t>المحبةُ في الله، و</w:t>
      </w:r>
      <w:r w:rsidRPr="00F42DC3">
        <w:rPr>
          <w:rFonts w:ascii="ATraditional Arabic" w:hAnsi="ATraditional Arabic" w:cs="ATraditional Arabic" w:hint="cs"/>
          <w:b/>
          <w:bCs/>
          <w:sz w:val="56"/>
          <w:szCs w:val="56"/>
          <w:rtl/>
        </w:rPr>
        <w:t>الأخوة</w:t>
      </w:r>
      <w:r w:rsidR="005C66E7" w:rsidRPr="00F42DC3">
        <w:rPr>
          <w:rFonts w:ascii="ATraditional Arabic" w:hAnsi="ATraditional Arabic" w:cs="ATraditional Arabic" w:hint="cs"/>
          <w:b/>
          <w:bCs/>
          <w:sz w:val="56"/>
          <w:szCs w:val="56"/>
          <w:rtl/>
        </w:rPr>
        <w:t>ُ</w:t>
      </w:r>
      <w:r w:rsidRPr="00F42DC3">
        <w:rPr>
          <w:rFonts w:ascii="ATraditional Arabic" w:hAnsi="ATraditional Arabic" w:cs="ATraditional Arabic" w:hint="cs"/>
          <w:b/>
          <w:bCs/>
          <w:sz w:val="56"/>
          <w:szCs w:val="56"/>
          <w:rtl/>
        </w:rPr>
        <w:t xml:space="preserve"> الصادقة، </w:t>
      </w:r>
      <w:r w:rsidR="005E1857" w:rsidRPr="00F42DC3">
        <w:rPr>
          <w:rFonts w:ascii="ATraditional Arabic" w:hAnsi="ATraditional Arabic" w:cs="ATraditional Arabic" w:hint="cs"/>
          <w:b/>
          <w:bCs/>
          <w:sz w:val="56"/>
          <w:szCs w:val="56"/>
          <w:rtl/>
        </w:rPr>
        <w:t xml:space="preserve">قال الله تعالى: </w:t>
      </w:r>
      <w:r w:rsidR="005E1857" w:rsidRPr="00F42DC3">
        <w:rPr>
          <w:rFonts w:ascii="ATraditional Arabic" w:hAnsi="ATraditional Arabic" w:cs="ATraditional Arabic"/>
          <w:b/>
          <w:bCs/>
          <w:sz w:val="56"/>
          <w:szCs w:val="56"/>
          <w:rtl/>
        </w:rPr>
        <w:t>{إِنَّمَا الْمُؤْمِنُونَ إخوة</w:t>
      </w:r>
      <w:r w:rsidR="005E1857" w:rsidRPr="00F42DC3">
        <w:rPr>
          <w:rFonts w:ascii="ATraditional Arabic" w:hAnsi="ATraditional Arabic" w:cs="ATraditional Arabic" w:hint="cs"/>
          <w:b/>
          <w:bCs/>
          <w:sz w:val="56"/>
          <w:szCs w:val="56"/>
          <w:rtl/>
        </w:rPr>
        <w:t>} وهي رابطة</w:t>
      </w:r>
      <w:r w:rsidR="00E554E0" w:rsidRPr="00F42DC3">
        <w:rPr>
          <w:rFonts w:ascii="ATraditional Arabic" w:hAnsi="ATraditional Arabic" w:cs="ATraditional Arabic" w:hint="cs"/>
          <w:b/>
          <w:bCs/>
          <w:sz w:val="56"/>
          <w:szCs w:val="56"/>
          <w:rtl/>
        </w:rPr>
        <w:t>ُ</w:t>
      </w:r>
      <w:r w:rsidR="005E1857" w:rsidRPr="00F42DC3">
        <w:rPr>
          <w:rFonts w:ascii="ATraditional Arabic" w:hAnsi="ATraditional Arabic" w:cs="ATraditional Arabic" w:hint="cs"/>
          <w:b/>
          <w:bCs/>
          <w:sz w:val="56"/>
          <w:szCs w:val="56"/>
          <w:rtl/>
        </w:rPr>
        <w:t xml:space="preserve"> قوة وآصرة</w:t>
      </w:r>
      <w:r w:rsidR="00E554E0" w:rsidRPr="00F42DC3">
        <w:rPr>
          <w:rFonts w:ascii="ATraditional Arabic" w:hAnsi="ATraditional Arabic" w:cs="ATraditional Arabic" w:hint="cs"/>
          <w:b/>
          <w:bCs/>
          <w:sz w:val="56"/>
          <w:szCs w:val="56"/>
          <w:rtl/>
        </w:rPr>
        <w:t>ُ</w:t>
      </w:r>
      <w:r w:rsidR="005E1857" w:rsidRPr="00F42DC3">
        <w:rPr>
          <w:rFonts w:ascii="ATraditional Arabic" w:hAnsi="ATraditional Arabic" w:cs="ATraditional Arabic" w:hint="cs"/>
          <w:b/>
          <w:bCs/>
          <w:sz w:val="56"/>
          <w:szCs w:val="56"/>
          <w:rtl/>
        </w:rPr>
        <w:t xml:space="preserve"> تعاون، </w:t>
      </w:r>
      <w:r w:rsidR="002A6895" w:rsidRPr="00F42DC3">
        <w:rPr>
          <w:rFonts w:ascii="ATraditional Arabic" w:hAnsi="ATraditional Arabic" w:cs="ATraditional Arabic"/>
          <w:b/>
          <w:bCs/>
          <w:sz w:val="56"/>
          <w:szCs w:val="56"/>
          <w:rtl/>
        </w:rPr>
        <w:t>قَالَ</w:t>
      </w:r>
      <w:r w:rsidR="005E1857" w:rsidRPr="00F42DC3">
        <w:rPr>
          <w:rFonts w:ascii="ATraditional Arabic" w:hAnsi="ATraditional Arabic" w:cs="ATraditional Arabic" w:hint="cs"/>
          <w:b/>
          <w:bCs/>
          <w:sz w:val="56"/>
          <w:szCs w:val="56"/>
          <w:rtl/>
        </w:rPr>
        <w:t xml:space="preserve"> اللهُ جلَّ وعزَّ</w:t>
      </w:r>
      <w:r w:rsidR="002A6895" w:rsidRPr="00F42DC3">
        <w:rPr>
          <w:rFonts w:ascii="ATraditional Arabic" w:hAnsi="ATraditional Arabic" w:cs="ATraditional Arabic"/>
          <w:b/>
          <w:bCs/>
          <w:sz w:val="56"/>
          <w:szCs w:val="56"/>
          <w:rtl/>
        </w:rPr>
        <w:t>: {</w:t>
      </w:r>
      <w:r w:rsidR="004A3214" w:rsidRPr="00F42DC3">
        <w:rPr>
          <w:rFonts w:ascii="ATraditional Arabic" w:hAnsi="ATraditional Arabic" w:cs="ATraditional Arabic"/>
          <w:b/>
          <w:bCs/>
          <w:sz w:val="56"/>
          <w:szCs w:val="56"/>
          <w:rtl/>
        </w:rPr>
        <w:t>هُوَ الَّذِي أَيَّدَكَ بِنَصْرِهِ وَبِالْمُؤْمِنِينَ</w:t>
      </w:r>
      <w:r w:rsidR="002A6895" w:rsidRPr="00F42DC3">
        <w:rPr>
          <w:rFonts w:ascii="ATraditional Arabic" w:hAnsi="ATraditional Arabic" w:cs="ATraditional Arabic"/>
          <w:b/>
          <w:bCs/>
          <w:sz w:val="56"/>
          <w:szCs w:val="56"/>
          <w:rtl/>
        </w:rPr>
        <w:t>} قَوَّاكَ بِنَصْرِهِ</w:t>
      </w:r>
      <w:r w:rsidR="002A6895" w:rsidRPr="00F42DC3">
        <w:rPr>
          <w:rFonts w:ascii="ATraditional Arabic" w:hAnsi="ATraditional Arabic" w:cs="ATraditional Arabic" w:hint="cs"/>
          <w:b/>
          <w:bCs/>
          <w:sz w:val="56"/>
          <w:szCs w:val="56"/>
          <w:rtl/>
        </w:rPr>
        <w:t xml:space="preserve"> </w:t>
      </w:r>
      <w:r w:rsidR="002A6895" w:rsidRPr="00F42DC3">
        <w:rPr>
          <w:rFonts w:ascii="ATraditional Arabic" w:hAnsi="ATraditional Arabic" w:cs="ATraditional Arabic"/>
          <w:b/>
          <w:bCs/>
          <w:sz w:val="56"/>
          <w:szCs w:val="56"/>
          <w:rtl/>
        </w:rPr>
        <w:t xml:space="preserve">وَبِالْمُؤْمِنِينَ </w:t>
      </w:r>
      <w:r w:rsidR="005C66E7" w:rsidRPr="00F42DC3">
        <w:rPr>
          <w:rFonts w:ascii="ATraditional Arabic" w:hAnsi="ATraditional Arabic" w:cs="ATraditional Arabic" w:hint="cs"/>
          <w:b/>
          <w:bCs/>
          <w:sz w:val="56"/>
          <w:szCs w:val="56"/>
          <w:rtl/>
        </w:rPr>
        <w:t>{</w:t>
      </w:r>
      <w:r w:rsidR="002A6895" w:rsidRPr="00F42DC3">
        <w:rPr>
          <w:rFonts w:ascii="ATraditional Arabic" w:hAnsi="ATraditional Arabic" w:cs="ATraditional Arabic"/>
          <w:b/>
          <w:bCs/>
          <w:sz w:val="56"/>
          <w:szCs w:val="56"/>
          <w:rtl/>
        </w:rPr>
        <w:t>وَأَلَّفَ بَيْنَ قلوبهم</w:t>
      </w:r>
      <w:r w:rsidR="005C66E7" w:rsidRPr="00F42DC3">
        <w:rPr>
          <w:rFonts w:ascii="ATraditional Arabic" w:hAnsi="ATraditional Arabic" w:cs="ATraditional Arabic" w:hint="cs"/>
          <w:b/>
          <w:bCs/>
          <w:sz w:val="56"/>
          <w:szCs w:val="56"/>
          <w:rtl/>
        </w:rPr>
        <w:t>}</w:t>
      </w:r>
      <w:r w:rsidR="004A3214" w:rsidRPr="00F42DC3">
        <w:rPr>
          <w:rFonts w:ascii="ATraditional Arabic" w:hAnsi="ATraditional Arabic" w:cs="ATraditional Arabic" w:hint="cs"/>
          <w:b/>
          <w:bCs/>
          <w:sz w:val="56"/>
          <w:szCs w:val="56"/>
          <w:rtl/>
        </w:rPr>
        <w:t xml:space="preserve"> </w:t>
      </w:r>
      <w:r w:rsidR="004A3214" w:rsidRPr="00F42DC3">
        <w:rPr>
          <w:rFonts w:ascii="ATraditional Arabic" w:hAnsi="ATraditional Arabic" w:cs="ATraditional Arabic"/>
          <w:b/>
          <w:bCs/>
          <w:sz w:val="56"/>
          <w:szCs w:val="56"/>
          <w:rtl/>
        </w:rPr>
        <w:t>وجَمَع بين قلوبهم بعد التفرق</w:t>
      </w:r>
      <w:r w:rsidR="00EF34C2" w:rsidRPr="00F42DC3">
        <w:rPr>
          <w:rFonts w:ascii="ATraditional Arabic" w:hAnsi="ATraditional Arabic" w:cs="ATraditional Arabic" w:hint="cs"/>
          <w:b/>
          <w:bCs/>
          <w:sz w:val="56"/>
          <w:szCs w:val="56"/>
          <w:rtl/>
        </w:rPr>
        <w:t>.</w:t>
      </w:r>
      <w:r w:rsidR="00EF34C2" w:rsidRPr="00F42DC3">
        <w:rPr>
          <w:sz w:val="56"/>
          <w:szCs w:val="56"/>
          <w:rtl/>
        </w:rPr>
        <w:t xml:space="preserve"> </w:t>
      </w:r>
      <w:r w:rsidR="00EF34C2" w:rsidRPr="00F42DC3">
        <w:rPr>
          <w:rFonts w:ascii="ATraditional Arabic" w:hAnsi="ATraditional Arabic" w:cs="ATraditional Arabic"/>
          <w:b/>
          <w:bCs/>
          <w:sz w:val="56"/>
          <w:szCs w:val="56"/>
          <w:rtl/>
        </w:rPr>
        <w:t>{لَوْ أَنْفَقْتَ مَا فِي الأَرْضِ جَمِيعًا مَا أَلَّفْتَ بَيْنَ قُلُوبِهِمْ} عَنِ ابْنِ مَسْعُودٍ رَضِيَ اللَّهُ عَنْه</w:t>
      </w:r>
      <w:r w:rsidR="00EF34C2" w:rsidRPr="00F42DC3">
        <w:rPr>
          <w:rFonts w:ascii="ATraditional Arabic" w:hAnsi="ATraditional Arabic" w:cs="ATraditional Arabic" w:hint="cs"/>
          <w:b/>
          <w:bCs/>
          <w:sz w:val="56"/>
          <w:szCs w:val="56"/>
          <w:rtl/>
        </w:rPr>
        <w:t xml:space="preserve"> </w:t>
      </w:r>
      <w:r w:rsidR="00EF34C2" w:rsidRPr="00F42DC3">
        <w:rPr>
          <w:rFonts w:ascii="ATraditional Arabic" w:hAnsi="ATraditional Arabic" w:cs="ATraditional Arabic"/>
          <w:b/>
          <w:bCs/>
          <w:sz w:val="56"/>
          <w:szCs w:val="56"/>
          <w:rtl/>
        </w:rPr>
        <w:t>قَالَ: هُمُ الْمُتَحَابُّونَ فِي اللَّه.</w:t>
      </w:r>
    </w:p>
    <w:p w14:paraId="51BB4469" w14:textId="5882A6DA" w:rsidR="002A6895" w:rsidRPr="00F42DC3" w:rsidRDefault="00EF34C2" w:rsidP="002A6895">
      <w:pPr>
        <w:jc w:val="both"/>
        <w:rPr>
          <w:rFonts w:ascii="ATraditional Arabic" w:hAnsi="ATraditional Arabic" w:cs="ATraditional Arabic"/>
          <w:b/>
          <w:bCs/>
          <w:sz w:val="56"/>
          <w:szCs w:val="56"/>
          <w:rtl/>
        </w:rPr>
      </w:pPr>
      <w:r w:rsidRPr="00F42DC3">
        <w:rPr>
          <w:rFonts w:ascii="ATraditional Arabic" w:hAnsi="ATraditional Arabic" w:cs="ATraditional Arabic" w:hint="cs"/>
          <w:b/>
          <w:bCs/>
          <w:sz w:val="56"/>
          <w:szCs w:val="56"/>
          <w:rtl/>
        </w:rPr>
        <w:lastRenderedPageBreak/>
        <w:t>إن</w:t>
      </w:r>
      <w:r w:rsidR="002A6895" w:rsidRPr="00F42DC3">
        <w:rPr>
          <w:rFonts w:ascii="ATraditional Arabic" w:hAnsi="ATraditional Arabic" w:cs="ATraditional Arabic"/>
          <w:b/>
          <w:bCs/>
          <w:sz w:val="56"/>
          <w:szCs w:val="56"/>
          <w:rtl/>
        </w:rPr>
        <w:t xml:space="preserve"> الأُخُوَّة</w:t>
      </w:r>
      <w:r w:rsidRPr="00F42DC3">
        <w:rPr>
          <w:rFonts w:ascii="ATraditional Arabic" w:hAnsi="ATraditional Arabic" w:cs="ATraditional Arabic" w:hint="cs"/>
          <w:b/>
          <w:bCs/>
          <w:sz w:val="56"/>
          <w:szCs w:val="56"/>
          <w:rtl/>
        </w:rPr>
        <w:t>َ</w:t>
      </w:r>
      <w:r w:rsidR="002A6895" w:rsidRPr="00F42DC3">
        <w:rPr>
          <w:rFonts w:ascii="ATraditional Arabic" w:hAnsi="ATraditional Arabic" w:cs="ATraditional Arabic"/>
          <w:b/>
          <w:bCs/>
          <w:sz w:val="56"/>
          <w:szCs w:val="56"/>
          <w:rtl/>
        </w:rPr>
        <w:t xml:space="preserve"> </w:t>
      </w:r>
      <w:r w:rsidR="005E1857" w:rsidRPr="00F42DC3">
        <w:rPr>
          <w:rFonts w:ascii="ATraditional Arabic" w:hAnsi="ATraditional Arabic" w:cs="ATraditional Arabic" w:hint="cs"/>
          <w:b/>
          <w:bCs/>
          <w:sz w:val="56"/>
          <w:szCs w:val="56"/>
          <w:rtl/>
        </w:rPr>
        <w:t>الصَّادقة</w:t>
      </w:r>
      <w:r w:rsidRPr="00F42DC3">
        <w:rPr>
          <w:rFonts w:ascii="ATraditional Arabic" w:hAnsi="ATraditional Arabic" w:cs="ATraditional Arabic" w:hint="cs"/>
          <w:b/>
          <w:bCs/>
          <w:sz w:val="56"/>
          <w:szCs w:val="56"/>
          <w:rtl/>
        </w:rPr>
        <w:t xml:space="preserve"> قُدرة ربانية و</w:t>
      </w:r>
      <w:r w:rsidR="002A6895" w:rsidRPr="00F42DC3">
        <w:rPr>
          <w:rFonts w:ascii="ATraditional Arabic" w:hAnsi="ATraditional Arabic" w:cs="ATraditional Arabic"/>
          <w:b/>
          <w:bCs/>
          <w:sz w:val="56"/>
          <w:szCs w:val="56"/>
          <w:rtl/>
        </w:rPr>
        <w:t>مَرْتَبَة</w:t>
      </w:r>
      <w:r w:rsidRPr="00F42DC3">
        <w:rPr>
          <w:rFonts w:ascii="ATraditional Arabic" w:hAnsi="ATraditional Arabic" w:cs="ATraditional Arabic" w:hint="cs"/>
          <w:b/>
          <w:bCs/>
          <w:sz w:val="56"/>
          <w:szCs w:val="56"/>
          <w:rtl/>
        </w:rPr>
        <w:t>ٌ</w:t>
      </w:r>
      <w:r w:rsidR="002A6895" w:rsidRPr="00F42DC3">
        <w:rPr>
          <w:rFonts w:ascii="ATraditional Arabic" w:hAnsi="ATraditional Arabic" w:cs="ATraditional Arabic"/>
          <w:b/>
          <w:bCs/>
          <w:sz w:val="56"/>
          <w:szCs w:val="56"/>
          <w:rtl/>
        </w:rPr>
        <w:t xml:space="preserve"> ع</w:t>
      </w:r>
      <w:r w:rsidRPr="00F42DC3">
        <w:rPr>
          <w:rFonts w:ascii="ATraditional Arabic" w:hAnsi="ATraditional Arabic" w:cs="ATraditional Arabic" w:hint="cs"/>
          <w:b/>
          <w:bCs/>
          <w:sz w:val="56"/>
          <w:szCs w:val="56"/>
          <w:rtl/>
        </w:rPr>
        <w:t>َ</w:t>
      </w:r>
      <w:r w:rsidR="002A6895" w:rsidRPr="00F42DC3">
        <w:rPr>
          <w:rFonts w:ascii="ATraditional Arabic" w:hAnsi="ATraditional Arabic" w:cs="ATraditional Arabic"/>
          <w:b/>
          <w:bCs/>
          <w:sz w:val="56"/>
          <w:szCs w:val="56"/>
          <w:rtl/>
        </w:rPr>
        <w:t>لْي</w:t>
      </w:r>
      <w:r w:rsidRPr="00F42DC3">
        <w:rPr>
          <w:rFonts w:ascii="ATraditional Arabic" w:hAnsi="ATraditional Arabic" w:cs="ATraditional Arabic" w:hint="cs"/>
          <w:b/>
          <w:bCs/>
          <w:sz w:val="56"/>
          <w:szCs w:val="56"/>
          <w:rtl/>
        </w:rPr>
        <w:t>َّة</w:t>
      </w:r>
      <w:r w:rsidR="002A6895" w:rsidRPr="00F42DC3">
        <w:rPr>
          <w:rFonts w:ascii="ATraditional Arabic" w:hAnsi="ATraditional Arabic" w:cs="ATraditional Arabic"/>
          <w:b/>
          <w:bCs/>
          <w:sz w:val="56"/>
          <w:szCs w:val="56"/>
          <w:rtl/>
        </w:rPr>
        <w:t xml:space="preserve">، </w:t>
      </w:r>
      <w:r w:rsidRPr="00F42DC3">
        <w:rPr>
          <w:rFonts w:ascii="ATraditional Arabic" w:hAnsi="ATraditional Arabic" w:cs="ATraditional Arabic" w:hint="cs"/>
          <w:b/>
          <w:bCs/>
          <w:sz w:val="56"/>
          <w:szCs w:val="56"/>
          <w:rtl/>
        </w:rPr>
        <w:t>قال</w:t>
      </w:r>
      <w:r w:rsidR="002A6895" w:rsidRPr="00F42DC3">
        <w:rPr>
          <w:rFonts w:ascii="ATraditional Arabic" w:hAnsi="ATraditional Arabic" w:cs="ATraditional Arabic"/>
          <w:b/>
          <w:bCs/>
          <w:sz w:val="56"/>
          <w:szCs w:val="56"/>
          <w:rtl/>
        </w:rPr>
        <w:t xml:space="preserve"> </w:t>
      </w:r>
      <w:r w:rsidR="00C34965" w:rsidRPr="00F42DC3">
        <w:rPr>
          <w:rFonts w:ascii="ATraditional Arabic" w:hAnsi="ATraditional Arabic" w:cs="ATraditional Arabic" w:hint="cs"/>
          <w:b/>
          <w:bCs/>
          <w:sz w:val="56"/>
          <w:szCs w:val="56"/>
          <w:rtl/>
        </w:rPr>
        <w:t>‘</w:t>
      </w:r>
      <w:r w:rsidR="002A6895" w:rsidRPr="00F42DC3">
        <w:rPr>
          <w:rFonts w:ascii="ATraditional Arabic" w:hAnsi="ATraditional Arabic" w:cs="ATraditional Arabic"/>
          <w:b/>
          <w:bCs/>
          <w:sz w:val="56"/>
          <w:szCs w:val="56"/>
          <w:rtl/>
        </w:rPr>
        <w:t>:</w:t>
      </w:r>
      <w:r w:rsidRPr="00F42DC3">
        <w:rPr>
          <w:rFonts w:ascii="ATraditional Arabic" w:hAnsi="ATraditional Arabic" w:cs="ATraditional Arabic" w:hint="cs"/>
          <w:b/>
          <w:bCs/>
          <w:sz w:val="56"/>
          <w:szCs w:val="56"/>
          <w:rtl/>
        </w:rPr>
        <w:t xml:space="preserve"> </w:t>
      </w:r>
      <w:r w:rsidR="002A6895" w:rsidRPr="00F42DC3">
        <w:rPr>
          <w:rFonts w:ascii="ATraditional Arabic" w:hAnsi="ATraditional Arabic" w:cs="ATraditional Arabic"/>
          <w:b/>
          <w:bCs/>
          <w:sz w:val="56"/>
          <w:szCs w:val="56"/>
          <w:rtl/>
        </w:rPr>
        <w:t>"الأَرْوَاحُ جُنُودٌ مُجَنَّدَةٌ فَمَا تَعَارَفَ مِنْهَا ائْتَلَفَ وَمَا تَنَاكَرَ مِنْهَا اخْتَلَفَ ".</w:t>
      </w:r>
    </w:p>
    <w:p w14:paraId="61D28D2A" w14:textId="21FD8C4A" w:rsidR="002A6895" w:rsidRPr="00F42DC3" w:rsidRDefault="00EF34C2" w:rsidP="002A6895">
      <w:pPr>
        <w:jc w:val="both"/>
        <w:rPr>
          <w:rFonts w:ascii="ATraditional Arabic" w:hAnsi="ATraditional Arabic" w:cs="ATraditional Arabic"/>
          <w:b/>
          <w:bCs/>
          <w:sz w:val="56"/>
          <w:szCs w:val="56"/>
          <w:rtl/>
        </w:rPr>
      </w:pPr>
      <w:r w:rsidRPr="00F42DC3">
        <w:rPr>
          <w:rFonts w:ascii="ATraditional Arabic" w:hAnsi="ATraditional Arabic" w:cs="ATraditional Arabic" w:hint="cs"/>
          <w:b/>
          <w:bCs/>
          <w:sz w:val="56"/>
          <w:szCs w:val="56"/>
          <w:rtl/>
        </w:rPr>
        <w:t>و</w:t>
      </w:r>
      <w:r w:rsidR="00DF0D39" w:rsidRPr="00F42DC3">
        <w:rPr>
          <w:rFonts w:ascii="ATraditional Arabic" w:hAnsi="ATraditional Arabic" w:cs="ATraditional Arabic" w:hint="cs"/>
          <w:b/>
          <w:bCs/>
          <w:sz w:val="56"/>
          <w:szCs w:val="56"/>
          <w:rtl/>
        </w:rPr>
        <w:t xml:space="preserve">أصلٌ فيها وتقتضيها: </w:t>
      </w:r>
      <w:r w:rsidR="002A6895" w:rsidRPr="00F42DC3">
        <w:rPr>
          <w:rFonts w:ascii="ATraditional Arabic" w:hAnsi="ATraditional Arabic" w:cs="ATraditional Arabic"/>
          <w:b/>
          <w:bCs/>
          <w:sz w:val="56"/>
          <w:szCs w:val="56"/>
          <w:rtl/>
        </w:rPr>
        <w:t xml:space="preserve">الْمَحَبَّةَ فِي اللَّهِ عَزَّ وَجَلَّ، </w:t>
      </w:r>
      <w:r w:rsidR="00DF0D39" w:rsidRPr="00F42DC3">
        <w:rPr>
          <w:rFonts w:ascii="ATraditional Arabic" w:hAnsi="ATraditional Arabic" w:cs="ATraditional Arabic" w:hint="cs"/>
          <w:b/>
          <w:bCs/>
          <w:sz w:val="56"/>
          <w:szCs w:val="56"/>
          <w:rtl/>
        </w:rPr>
        <w:t xml:space="preserve">التي هي </w:t>
      </w:r>
      <w:r w:rsidR="002A6895" w:rsidRPr="00F42DC3">
        <w:rPr>
          <w:rFonts w:ascii="ATraditional Arabic" w:hAnsi="ATraditional Arabic" w:cs="ATraditional Arabic"/>
          <w:b/>
          <w:bCs/>
          <w:sz w:val="56"/>
          <w:szCs w:val="56"/>
          <w:rtl/>
        </w:rPr>
        <w:t xml:space="preserve">أَوْثَقُ عُرَى الإِيمَانِ. كَذَلِكَ رَوَى الْبَرَاءُ بْنُ عَازِبٍ عَنِ النَّبِيِّ </w:t>
      </w:r>
      <w:proofErr w:type="gramStart"/>
      <w:r w:rsidR="00C34965" w:rsidRPr="00F42DC3">
        <w:rPr>
          <w:rFonts w:ascii="ATraditional Arabic" w:hAnsi="ATraditional Arabic" w:cs="ATraditional Arabic" w:hint="cs"/>
          <w:b/>
          <w:bCs/>
          <w:sz w:val="56"/>
          <w:szCs w:val="56"/>
          <w:rtl/>
        </w:rPr>
        <w:t>‘</w:t>
      </w:r>
      <w:r w:rsidR="002A6895" w:rsidRPr="00F42DC3">
        <w:rPr>
          <w:rFonts w:ascii="ATraditional Arabic" w:hAnsi="ATraditional Arabic" w:cs="ATraditional Arabic"/>
          <w:b/>
          <w:bCs/>
          <w:sz w:val="56"/>
          <w:szCs w:val="56"/>
          <w:rtl/>
        </w:rPr>
        <w:t xml:space="preserve"> أَنَّهُ</w:t>
      </w:r>
      <w:proofErr w:type="gramEnd"/>
      <w:r w:rsidR="002A6895" w:rsidRPr="00F42DC3">
        <w:rPr>
          <w:rFonts w:ascii="ATraditional Arabic" w:hAnsi="ATraditional Arabic" w:cs="ATraditional Arabic"/>
          <w:b/>
          <w:bCs/>
          <w:sz w:val="56"/>
          <w:szCs w:val="56"/>
          <w:rtl/>
        </w:rPr>
        <w:t xml:space="preserve"> قَالَ: " أَوْثَقُ عُرَى الإِيمَانِ أَنْ تُحِبَّ فِي اللَّهِ وَتُبْغِضَ فِي اللَّهِ ".</w:t>
      </w:r>
    </w:p>
    <w:p w14:paraId="09E9BFAC" w14:textId="6FED9DFC" w:rsidR="002A6895" w:rsidRPr="00F42DC3" w:rsidRDefault="00DF0D39" w:rsidP="002A6895">
      <w:pPr>
        <w:jc w:val="both"/>
        <w:rPr>
          <w:rFonts w:ascii="ATraditional Arabic" w:hAnsi="ATraditional Arabic" w:cs="ATraditional Arabic"/>
          <w:b/>
          <w:bCs/>
          <w:sz w:val="56"/>
          <w:szCs w:val="56"/>
          <w:rtl/>
        </w:rPr>
      </w:pPr>
      <w:r w:rsidRPr="00F42DC3">
        <w:rPr>
          <w:rFonts w:ascii="ATraditional Arabic" w:hAnsi="ATraditional Arabic" w:cs="ATraditional Arabic" w:hint="cs"/>
          <w:b/>
          <w:bCs/>
          <w:sz w:val="56"/>
          <w:szCs w:val="56"/>
          <w:rtl/>
        </w:rPr>
        <w:t>والمتحابُّ</w:t>
      </w:r>
      <w:r w:rsidR="002A6895" w:rsidRPr="00F42DC3">
        <w:rPr>
          <w:rFonts w:ascii="ATraditional Arabic" w:hAnsi="ATraditional Arabic" w:cs="ATraditional Arabic"/>
          <w:b/>
          <w:bCs/>
          <w:sz w:val="56"/>
          <w:szCs w:val="56"/>
          <w:rtl/>
        </w:rPr>
        <w:t>وَ</w:t>
      </w:r>
      <w:r w:rsidRPr="00F42DC3">
        <w:rPr>
          <w:rFonts w:ascii="ATraditional Arabic" w:hAnsi="ATraditional Arabic" w:cs="ATraditional Arabic" w:hint="cs"/>
          <w:b/>
          <w:bCs/>
          <w:sz w:val="56"/>
          <w:szCs w:val="56"/>
          <w:rtl/>
        </w:rPr>
        <w:t xml:space="preserve">ن في الله قد طلبوا بذلك رضا الله، فاختصهم الله بثواب جزيل، فهم في ظلٍّ ظليل، </w:t>
      </w:r>
      <w:r w:rsidR="002A6895" w:rsidRPr="00F42DC3">
        <w:rPr>
          <w:rFonts w:ascii="ATraditional Arabic" w:hAnsi="ATraditional Arabic" w:cs="ATraditional Arabic"/>
          <w:b/>
          <w:bCs/>
          <w:sz w:val="56"/>
          <w:szCs w:val="56"/>
          <w:rtl/>
        </w:rPr>
        <w:t xml:space="preserve">فِي الصَّحِيحَيْنِ مِنْ حَدِيثِ أَبِي هُرَيْرَةَ عَنِ النَّبِيِّ </w:t>
      </w:r>
      <w:proofErr w:type="gramStart"/>
      <w:r w:rsidR="00C34965" w:rsidRPr="00F42DC3">
        <w:rPr>
          <w:rFonts w:ascii="ATraditional Arabic" w:hAnsi="ATraditional Arabic" w:cs="ATraditional Arabic" w:hint="cs"/>
          <w:b/>
          <w:bCs/>
          <w:sz w:val="56"/>
          <w:szCs w:val="56"/>
          <w:rtl/>
        </w:rPr>
        <w:t>‘</w:t>
      </w:r>
      <w:r w:rsidR="002A6895" w:rsidRPr="00F42DC3">
        <w:rPr>
          <w:rFonts w:ascii="ATraditional Arabic" w:hAnsi="ATraditional Arabic" w:cs="ATraditional Arabic"/>
          <w:b/>
          <w:bCs/>
          <w:sz w:val="56"/>
          <w:szCs w:val="56"/>
          <w:rtl/>
        </w:rPr>
        <w:t xml:space="preserve"> أَنَّهُ</w:t>
      </w:r>
      <w:proofErr w:type="gramEnd"/>
      <w:r w:rsidR="002A6895" w:rsidRPr="00F42DC3">
        <w:rPr>
          <w:rFonts w:ascii="ATraditional Arabic" w:hAnsi="ATraditional Arabic" w:cs="ATraditional Arabic"/>
          <w:b/>
          <w:bCs/>
          <w:sz w:val="56"/>
          <w:szCs w:val="56"/>
          <w:rtl/>
        </w:rPr>
        <w:t xml:space="preserve"> قَالَ</w:t>
      </w:r>
      <w:r w:rsidR="004A3214" w:rsidRPr="00F42DC3">
        <w:rPr>
          <w:rFonts w:ascii="ATraditional Arabic" w:hAnsi="ATraditional Arabic" w:cs="ATraditional Arabic" w:hint="cs"/>
          <w:b/>
          <w:bCs/>
          <w:sz w:val="56"/>
          <w:szCs w:val="56"/>
          <w:rtl/>
        </w:rPr>
        <w:t>:</w:t>
      </w:r>
      <w:r w:rsidR="004A3214" w:rsidRPr="00F42DC3">
        <w:rPr>
          <w:rFonts w:ascii="ATraditional Arabic" w:hAnsi="ATraditional Arabic" w:cs="ATraditional Arabic"/>
          <w:b/>
          <w:bCs/>
          <w:sz w:val="56"/>
          <w:szCs w:val="56"/>
          <w:rtl/>
        </w:rPr>
        <w:t xml:space="preserve"> "</w:t>
      </w:r>
      <w:r w:rsidR="002A6895" w:rsidRPr="00F42DC3">
        <w:rPr>
          <w:rFonts w:ascii="ATraditional Arabic" w:hAnsi="ATraditional Arabic" w:cs="ATraditional Arabic"/>
          <w:b/>
          <w:bCs/>
          <w:sz w:val="56"/>
          <w:szCs w:val="56"/>
          <w:rtl/>
        </w:rPr>
        <w:t xml:space="preserve">سَبْعَةٌ يُظِلُّهُمُ اللَّهُ فِي ظِلِّهِ يَوْمَ لا </w:t>
      </w:r>
      <w:r w:rsidR="002A6895" w:rsidRPr="00F42DC3">
        <w:rPr>
          <w:rFonts w:ascii="ATraditional Arabic" w:hAnsi="ATraditional Arabic" w:cs="ATraditional Arabic"/>
          <w:b/>
          <w:bCs/>
          <w:sz w:val="56"/>
          <w:szCs w:val="56"/>
          <w:rtl/>
        </w:rPr>
        <w:lastRenderedPageBreak/>
        <w:t>ظِلَّ إِلا ظِلُّهُ</w:t>
      </w:r>
      <w:r w:rsidRPr="00F42DC3">
        <w:rPr>
          <w:rFonts w:ascii="ATraditional Arabic" w:hAnsi="ATraditional Arabic" w:cs="ATraditional Arabic" w:hint="cs"/>
          <w:b/>
          <w:bCs/>
          <w:sz w:val="56"/>
          <w:szCs w:val="56"/>
          <w:rtl/>
        </w:rPr>
        <w:t>" و</w:t>
      </w:r>
      <w:r w:rsidR="002A6895" w:rsidRPr="00F42DC3">
        <w:rPr>
          <w:rFonts w:ascii="ATraditional Arabic" w:hAnsi="ATraditional Arabic" w:cs="ATraditional Arabic"/>
          <w:b/>
          <w:bCs/>
          <w:sz w:val="56"/>
          <w:szCs w:val="56"/>
          <w:rtl/>
        </w:rPr>
        <w:t xml:space="preserve">ذَكَرَ مِنْهُمْ </w:t>
      </w:r>
      <w:r w:rsidRPr="00F42DC3">
        <w:rPr>
          <w:rFonts w:ascii="ATraditional Arabic" w:hAnsi="ATraditional Arabic" w:cs="ATraditional Arabic" w:hint="cs"/>
          <w:b/>
          <w:bCs/>
          <w:sz w:val="56"/>
          <w:szCs w:val="56"/>
          <w:rtl/>
        </w:rPr>
        <w:t>"</w:t>
      </w:r>
      <w:r w:rsidRPr="00F42DC3">
        <w:rPr>
          <w:sz w:val="56"/>
          <w:szCs w:val="56"/>
          <w:rtl/>
        </w:rPr>
        <w:t xml:space="preserve"> </w:t>
      </w:r>
      <w:r w:rsidRPr="00F42DC3">
        <w:rPr>
          <w:rFonts w:ascii="ATraditional Arabic" w:hAnsi="ATraditional Arabic" w:cs="ATraditional Arabic"/>
          <w:b/>
          <w:bCs/>
          <w:sz w:val="56"/>
          <w:szCs w:val="56"/>
          <w:rtl/>
        </w:rPr>
        <w:t xml:space="preserve">وَرَجُلَانِ تَحَابَّا فِي </w:t>
      </w:r>
      <w:r w:rsidR="002A6895" w:rsidRPr="00F42DC3">
        <w:rPr>
          <w:rFonts w:ascii="ATraditional Arabic" w:hAnsi="ATraditional Arabic" w:cs="ATraditional Arabic"/>
          <w:b/>
          <w:bCs/>
          <w:sz w:val="56"/>
          <w:szCs w:val="56"/>
          <w:rtl/>
        </w:rPr>
        <w:t>اللَّهِ اجْتَمَعَا عَلَيْهِ وَتَفَرَّقَا عَلَيْهِ"</w:t>
      </w:r>
      <w:r w:rsidRPr="00F42DC3">
        <w:rPr>
          <w:rFonts w:ascii="ATraditional Arabic" w:hAnsi="ATraditional Arabic" w:cs="ATraditional Arabic" w:hint="cs"/>
          <w:b/>
          <w:bCs/>
          <w:sz w:val="56"/>
          <w:szCs w:val="56"/>
          <w:rtl/>
        </w:rPr>
        <w:t xml:space="preserve"> فالشأن في الديمومة على ذلك لا تُفسِدها الدنيا، فهم طُلَّابُ أخرى</w:t>
      </w:r>
      <w:r w:rsidR="002A6895" w:rsidRPr="00F42DC3">
        <w:rPr>
          <w:rFonts w:ascii="ATraditional Arabic" w:hAnsi="ATraditional Arabic" w:cs="ATraditional Arabic"/>
          <w:b/>
          <w:bCs/>
          <w:sz w:val="56"/>
          <w:szCs w:val="56"/>
          <w:rtl/>
        </w:rPr>
        <w:t>.</w:t>
      </w:r>
    </w:p>
    <w:p w14:paraId="13BFF862" w14:textId="0E8D3CE9" w:rsidR="002A6895" w:rsidRPr="00F42DC3" w:rsidRDefault="00DF0D39" w:rsidP="004A3214">
      <w:pPr>
        <w:jc w:val="both"/>
        <w:rPr>
          <w:rFonts w:ascii="ATraditional Arabic" w:hAnsi="ATraditional Arabic" w:cs="ATraditional Arabic"/>
          <w:b/>
          <w:bCs/>
          <w:sz w:val="56"/>
          <w:szCs w:val="56"/>
          <w:rtl/>
        </w:rPr>
      </w:pPr>
      <w:r w:rsidRPr="00F42DC3">
        <w:rPr>
          <w:rFonts w:ascii="ATraditional Arabic" w:hAnsi="ATraditional Arabic" w:cs="ATraditional Arabic" w:hint="cs"/>
          <w:b/>
          <w:bCs/>
          <w:sz w:val="56"/>
          <w:szCs w:val="56"/>
          <w:rtl/>
        </w:rPr>
        <w:t>ومَن</w:t>
      </w:r>
      <w:r w:rsidR="002A6895" w:rsidRPr="00F42DC3">
        <w:rPr>
          <w:rFonts w:ascii="ATraditional Arabic" w:hAnsi="ATraditional Arabic" w:cs="ATraditional Arabic"/>
          <w:b/>
          <w:bCs/>
          <w:sz w:val="56"/>
          <w:szCs w:val="56"/>
          <w:rtl/>
        </w:rPr>
        <w:t xml:space="preserve"> أَحَبَّ شَخْصًا </w:t>
      </w:r>
      <w:r w:rsidRPr="00F42DC3">
        <w:rPr>
          <w:rFonts w:ascii="ATraditional Arabic" w:hAnsi="ATraditional Arabic" w:cs="ATraditional Arabic" w:hint="cs"/>
          <w:b/>
          <w:bCs/>
          <w:sz w:val="56"/>
          <w:szCs w:val="56"/>
          <w:rtl/>
        </w:rPr>
        <w:t xml:space="preserve">في الله </w:t>
      </w:r>
      <w:r w:rsidR="002A6895" w:rsidRPr="00F42DC3">
        <w:rPr>
          <w:rFonts w:ascii="ATraditional Arabic" w:hAnsi="ATraditional Arabic" w:cs="ATraditional Arabic"/>
          <w:b/>
          <w:bCs/>
          <w:sz w:val="56"/>
          <w:szCs w:val="56"/>
          <w:rtl/>
        </w:rPr>
        <w:t>فَلْيُعْلِمْهُ</w:t>
      </w:r>
      <w:r w:rsidRPr="00F42DC3">
        <w:rPr>
          <w:rFonts w:ascii="ATraditional Arabic" w:hAnsi="ATraditional Arabic" w:cs="ATraditional Arabic" w:hint="cs"/>
          <w:b/>
          <w:bCs/>
          <w:sz w:val="56"/>
          <w:szCs w:val="56"/>
          <w:rtl/>
        </w:rPr>
        <w:t xml:space="preserve"> كما أرشد لذلك رسول الله </w:t>
      </w:r>
      <w:proofErr w:type="gramStart"/>
      <w:r w:rsidRPr="00F42DC3">
        <w:rPr>
          <w:rFonts w:ascii="ATraditional Arabic" w:hAnsi="ATraditional Arabic" w:cs="ATraditional Arabic" w:hint="cs"/>
          <w:b/>
          <w:bCs/>
          <w:sz w:val="56"/>
          <w:szCs w:val="56"/>
          <w:rtl/>
        </w:rPr>
        <w:t>‘ ،</w:t>
      </w:r>
      <w:proofErr w:type="gramEnd"/>
      <w:r w:rsidRPr="00F42DC3">
        <w:rPr>
          <w:rFonts w:ascii="ATraditional Arabic" w:hAnsi="ATraditional Arabic" w:cs="ATraditional Arabic" w:hint="cs"/>
          <w:b/>
          <w:bCs/>
          <w:sz w:val="56"/>
          <w:szCs w:val="56"/>
          <w:rtl/>
        </w:rPr>
        <w:t xml:space="preserve"> </w:t>
      </w:r>
      <w:r w:rsidR="00CD6DBA" w:rsidRPr="00F42DC3">
        <w:rPr>
          <w:rFonts w:ascii="ATraditional Arabic" w:hAnsi="ATraditional Arabic" w:cs="ATraditional Arabic" w:hint="cs"/>
          <w:b/>
          <w:bCs/>
          <w:sz w:val="56"/>
          <w:szCs w:val="56"/>
          <w:rtl/>
        </w:rPr>
        <w:t xml:space="preserve">ففي </w:t>
      </w:r>
      <w:r w:rsidR="00CD6DBA" w:rsidRPr="00F42DC3">
        <w:rPr>
          <w:rFonts w:ascii="ATraditional Arabic" w:hAnsi="ATraditional Arabic" w:cs="ATraditional Arabic" w:hint="cs"/>
          <w:b/>
          <w:bCs/>
          <w:sz w:val="56"/>
          <w:szCs w:val="56"/>
          <w:rtl/>
        </w:rPr>
        <w:t xml:space="preserve">السنن </w:t>
      </w:r>
      <w:r w:rsidRPr="00F42DC3">
        <w:rPr>
          <w:rFonts w:ascii="ATraditional Arabic" w:hAnsi="ATraditional Arabic" w:cs="ATraditional Arabic" w:hint="cs"/>
          <w:b/>
          <w:bCs/>
          <w:sz w:val="56"/>
          <w:szCs w:val="56"/>
          <w:rtl/>
        </w:rPr>
        <w:t>عن</w:t>
      </w:r>
      <w:r w:rsidR="002A6895" w:rsidRPr="00F42DC3">
        <w:rPr>
          <w:rFonts w:ascii="ATraditional Arabic" w:hAnsi="ATraditional Arabic" w:cs="ATraditional Arabic"/>
          <w:b/>
          <w:bCs/>
          <w:sz w:val="56"/>
          <w:szCs w:val="56"/>
          <w:rtl/>
        </w:rPr>
        <w:t xml:space="preserve"> المِقْدَام</w:t>
      </w:r>
      <w:r w:rsidRPr="00F42DC3">
        <w:rPr>
          <w:rFonts w:ascii="ATraditional Arabic" w:hAnsi="ATraditional Arabic" w:cs="ATraditional Arabic" w:hint="cs"/>
          <w:b/>
          <w:bCs/>
          <w:sz w:val="56"/>
          <w:szCs w:val="56"/>
          <w:rtl/>
        </w:rPr>
        <w:t>ِ</w:t>
      </w:r>
      <w:r w:rsidR="002A6895" w:rsidRPr="00F42DC3">
        <w:rPr>
          <w:rFonts w:ascii="ATraditional Arabic" w:hAnsi="ATraditional Arabic" w:cs="ATraditional Arabic"/>
          <w:b/>
          <w:bCs/>
          <w:sz w:val="56"/>
          <w:szCs w:val="56"/>
          <w:rtl/>
        </w:rPr>
        <w:t xml:space="preserve"> بْن</w:t>
      </w:r>
      <w:r w:rsidRPr="00F42DC3">
        <w:rPr>
          <w:rFonts w:ascii="ATraditional Arabic" w:hAnsi="ATraditional Arabic" w:cs="ATraditional Arabic" w:hint="cs"/>
          <w:b/>
          <w:bCs/>
          <w:sz w:val="56"/>
          <w:szCs w:val="56"/>
          <w:rtl/>
        </w:rPr>
        <w:t>ِ</w:t>
      </w:r>
      <w:r w:rsidR="002A6895" w:rsidRPr="00F42DC3">
        <w:rPr>
          <w:rFonts w:ascii="ATraditional Arabic" w:hAnsi="ATraditional Arabic" w:cs="ATraditional Arabic"/>
          <w:b/>
          <w:bCs/>
          <w:sz w:val="56"/>
          <w:szCs w:val="56"/>
          <w:rtl/>
        </w:rPr>
        <w:t xml:space="preserve"> مَعْدِي كَرِبَ عَنِ النَّبِيِّ </w:t>
      </w:r>
      <w:r w:rsidR="00C34965" w:rsidRPr="00F42DC3">
        <w:rPr>
          <w:rFonts w:ascii="ATraditional Arabic" w:hAnsi="ATraditional Arabic" w:cs="ATraditional Arabic" w:hint="cs"/>
          <w:b/>
          <w:bCs/>
          <w:sz w:val="56"/>
          <w:szCs w:val="56"/>
          <w:rtl/>
        </w:rPr>
        <w:t>‘</w:t>
      </w:r>
      <w:r w:rsidR="002A6895" w:rsidRPr="00F42DC3">
        <w:rPr>
          <w:rFonts w:ascii="ATraditional Arabic" w:hAnsi="ATraditional Arabic" w:cs="ATraditional Arabic"/>
          <w:b/>
          <w:bCs/>
          <w:sz w:val="56"/>
          <w:szCs w:val="56"/>
          <w:rtl/>
        </w:rPr>
        <w:t xml:space="preserve"> أَنَّهُ قَالَ</w:t>
      </w:r>
      <w:r w:rsidR="004A3214" w:rsidRPr="00F42DC3">
        <w:rPr>
          <w:rFonts w:ascii="ATraditional Arabic" w:hAnsi="ATraditional Arabic" w:cs="ATraditional Arabic" w:hint="cs"/>
          <w:b/>
          <w:bCs/>
          <w:sz w:val="56"/>
          <w:szCs w:val="56"/>
          <w:rtl/>
        </w:rPr>
        <w:t>:</w:t>
      </w:r>
      <w:r w:rsidR="004A3214" w:rsidRPr="00F42DC3">
        <w:rPr>
          <w:rFonts w:ascii="ATraditional Arabic" w:hAnsi="ATraditional Arabic" w:cs="ATraditional Arabic"/>
          <w:b/>
          <w:bCs/>
          <w:sz w:val="56"/>
          <w:szCs w:val="56"/>
          <w:rtl/>
        </w:rPr>
        <w:t xml:space="preserve"> "</w:t>
      </w:r>
      <w:r w:rsidR="002A6895" w:rsidRPr="00F42DC3">
        <w:rPr>
          <w:rFonts w:ascii="ATraditional Arabic" w:hAnsi="ATraditional Arabic" w:cs="ATraditional Arabic"/>
          <w:b/>
          <w:bCs/>
          <w:sz w:val="56"/>
          <w:szCs w:val="56"/>
          <w:rtl/>
        </w:rPr>
        <w:t>إِذَا أَحَبَّ أَحَدُكُمْ أَخَاهُ فَلْيُعْلِمْهُ إِيَّاهُ</w:t>
      </w:r>
      <w:r w:rsidR="002A6895" w:rsidRPr="00F42DC3">
        <w:rPr>
          <w:rFonts w:ascii="ATraditional Arabic" w:hAnsi="ATraditional Arabic" w:cs="ATraditional Arabic" w:hint="cs"/>
          <w:b/>
          <w:bCs/>
          <w:sz w:val="56"/>
          <w:szCs w:val="56"/>
          <w:rtl/>
        </w:rPr>
        <w:t>"</w:t>
      </w:r>
      <w:r w:rsidR="004872CC" w:rsidRPr="00F42DC3">
        <w:rPr>
          <w:rFonts w:ascii="ATraditional Arabic" w:hAnsi="ATraditional Arabic" w:cs="ATraditional Arabic" w:hint="cs"/>
          <w:b/>
          <w:bCs/>
          <w:sz w:val="56"/>
          <w:szCs w:val="56"/>
          <w:rtl/>
        </w:rPr>
        <w:t xml:space="preserve">، </w:t>
      </w:r>
      <w:r w:rsidR="00CD6DBA" w:rsidRPr="00F42DC3">
        <w:rPr>
          <w:rFonts w:ascii="ATraditional Arabic" w:hAnsi="ATraditional Arabic" w:cs="ATraditional Arabic" w:hint="cs"/>
          <w:b/>
          <w:bCs/>
          <w:sz w:val="56"/>
          <w:szCs w:val="56"/>
          <w:rtl/>
        </w:rPr>
        <w:t>وفيها أيضا</w:t>
      </w:r>
      <w:r w:rsidR="004872CC" w:rsidRPr="00F42DC3">
        <w:rPr>
          <w:rFonts w:ascii="ATraditional Arabic" w:hAnsi="ATraditional Arabic" w:cs="ATraditional Arabic" w:hint="cs"/>
          <w:b/>
          <w:bCs/>
          <w:sz w:val="56"/>
          <w:szCs w:val="56"/>
          <w:rtl/>
        </w:rPr>
        <w:t xml:space="preserve"> من حديث </w:t>
      </w:r>
      <w:r w:rsidR="004872CC" w:rsidRPr="00F42DC3">
        <w:rPr>
          <w:rFonts w:ascii="ATraditional Arabic" w:hAnsi="ATraditional Arabic" w:cs="ATraditional Arabic"/>
          <w:b/>
          <w:bCs/>
          <w:sz w:val="56"/>
          <w:szCs w:val="56"/>
          <w:rtl/>
        </w:rPr>
        <w:t xml:space="preserve">أنس بن مالك أنّ رَجُلًا قال للنَّبيِّ </w:t>
      </w:r>
      <w:r w:rsidR="004872CC" w:rsidRPr="00F42DC3">
        <w:rPr>
          <w:rFonts w:ascii="ATraditional Arabic" w:hAnsi="ATraditional Arabic" w:cs="ATraditional Arabic" w:hint="cs"/>
          <w:b/>
          <w:bCs/>
          <w:sz w:val="56"/>
          <w:szCs w:val="56"/>
          <w:rtl/>
        </w:rPr>
        <w:t>ﷺ</w:t>
      </w:r>
      <w:r w:rsidR="004872CC" w:rsidRPr="00F42DC3">
        <w:rPr>
          <w:rFonts w:ascii="ATraditional Arabic" w:hAnsi="ATraditional Arabic" w:cs="ATraditional Arabic"/>
          <w:b/>
          <w:bCs/>
          <w:sz w:val="56"/>
          <w:szCs w:val="56"/>
          <w:rtl/>
        </w:rPr>
        <w:t xml:space="preserve">: </w:t>
      </w:r>
      <w:r w:rsidR="004872CC" w:rsidRPr="00F42DC3">
        <w:rPr>
          <w:rFonts w:ascii="ATraditional Arabic" w:hAnsi="ATraditional Arabic" w:cs="ATraditional Arabic" w:hint="cs"/>
          <w:b/>
          <w:bCs/>
          <w:sz w:val="56"/>
          <w:szCs w:val="56"/>
          <w:rtl/>
        </w:rPr>
        <w:t>"</w:t>
      </w:r>
      <w:r w:rsidR="004872CC" w:rsidRPr="00F42DC3">
        <w:rPr>
          <w:rFonts w:ascii="ATraditional Arabic" w:hAnsi="ATraditional Arabic" w:cs="ATraditional Arabic"/>
          <w:b/>
          <w:bCs/>
          <w:sz w:val="56"/>
          <w:szCs w:val="56"/>
          <w:rtl/>
        </w:rPr>
        <w:t>إنِّي أُحِبُّ فُلانًا في اللهِ، قال: فأخبَرْتَه؟ قال: لا، قال: فأخْبِرْه. فقال: تَعلَمُ أنِّي أُحِبُّكَ في اللهِ، قال: فقال له: فأحَبَّكَ الذي أحبَبْتَني له</w:t>
      </w:r>
      <w:r w:rsidR="004872CC" w:rsidRPr="00F42DC3">
        <w:rPr>
          <w:rFonts w:ascii="ATraditional Arabic" w:hAnsi="ATraditional Arabic" w:cs="ATraditional Arabic" w:hint="cs"/>
          <w:b/>
          <w:bCs/>
          <w:sz w:val="56"/>
          <w:szCs w:val="56"/>
          <w:rtl/>
        </w:rPr>
        <w:t>"</w:t>
      </w:r>
      <w:r w:rsidR="002A6895" w:rsidRPr="00F42DC3">
        <w:rPr>
          <w:rFonts w:ascii="ATraditional Arabic" w:hAnsi="ATraditional Arabic" w:cs="ATraditional Arabic" w:hint="cs"/>
          <w:b/>
          <w:bCs/>
          <w:sz w:val="56"/>
          <w:szCs w:val="56"/>
          <w:rtl/>
        </w:rPr>
        <w:t xml:space="preserve"> و</w:t>
      </w:r>
      <w:r w:rsidR="002A6895" w:rsidRPr="00F42DC3">
        <w:rPr>
          <w:rFonts w:ascii="ATraditional Arabic" w:hAnsi="ATraditional Arabic" w:cs="ATraditional Arabic"/>
          <w:b/>
          <w:bCs/>
          <w:sz w:val="56"/>
          <w:szCs w:val="56"/>
          <w:rtl/>
        </w:rPr>
        <w:t xml:space="preserve">عَنْ </w:t>
      </w:r>
      <w:r w:rsidR="002A6895" w:rsidRPr="00F42DC3">
        <w:rPr>
          <w:rFonts w:ascii="ATraditional Arabic" w:hAnsi="ATraditional Arabic" w:cs="ATraditional Arabic"/>
          <w:b/>
          <w:bCs/>
          <w:sz w:val="56"/>
          <w:szCs w:val="56"/>
          <w:rtl/>
        </w:rPr>
        <w:lastRenderedPageBreak/>
        <w:t xml:space="preserve">أَبِي مُسْلِمٍ </w:t>
      </w:r>
      <w:proofErr w:type="spellStart"/>
      <w:r w:rsidR="002A6895" w:rsidRPr="00F42DC3">
        <w:rPr>
          <w:rFonts w:ascii="ATraditional Arabic" w:hAnsi="ATraditional Arabic" w:cs="ATraditional Arabic"/>
          <w:b/>
          <w:bCs/>
          <w:sz w:val="56"/>
          <w:szCs w:val="56"/>
          <w:rtl/>
        </w:rPr>
        <w:t>الْخَوْلانِيِّ</w:t>
      </w:r>
      <w:proofErr w:type="spellEnd"/>
      <w:r w:rsidR="002A6895" w:rsidRPr="00F42DC3">
        <w:rPr>
          <w:rFonts w:ascii="ATraditional Arabic" w:hAnsi="ATraditional Arabic" w:cs="ATraditional Arabic"/>
          <w:b/>
          <w:bCs/>
          <w:sz w:val="56"/>
          <w:szCs w:val="56"/>
          <w:rtl/>
        </w:rPr>
        <w:t xml:space="preserve"> قَالَ: أَتَيْتُ مَسْجِدَ أَهْلِ دِمَشْقَ فَإِذَا حَلْقَةٌ فِيهَا كُهُولٌ مِنْ أَصْحَابِ مُحَمَّدٍ صَلَّى اللَّهُ عَلَيْهِ وَسَلَّمَ، وَإِذَا شَابٌّ فِيهِمْ أَكْحَلُ الْعَيْنِ بَرَّاقُ الثَّنَايَا كُلَّمَا اخْتَلَفُوا فِي شَيْءٍ رَدُّوهُ إِلَى الْفَتَى، فَقُلْتُ لِجَلِيسٍ لِي: مَنْ هَذَا؟ قَالَ: هذا معاذ ابن جَبَلٍ فَجِئْتُ مِنَ الْعَشِيِّ فَلَمْ يَحْضُرْ، فَغَدَوْتُ من الغد فلم يجيء، فَخَرَجْتُ فَإِذَا أَنَا بِالشَّابِّ يُصَلِّي إِلَى سَارِيَةٍ فَرَكَعْتُ ثُمَّ تَحَوَّلْتُ إِلَيْهِ، قَالَ فَسَلَّمَ فَدَنَوْتُ مِنْهُ فَقُلْتُ: إِنِّي أُحِبُّكَ فِي اللَّهِ تَعَالَى. قَالَ: فَمَدَّنِي إِلَيْهِ وَقَالَ: كَيْفَ قُلْتَ؟ قُلْتُ: إِنِّي أُحِبُّكَ فِي اللَّهِ. قَالَ: سَمِعْتُ رَسُولَ </w:t>
      </w:r>
      <w:proofErr w:type="gramStart"/>
      <w:r w:rsidR="00C34965" w:rsidRPr="00F42DC3">
        <w:rPr>
          <w:rFonts w:ascii="ATraditional Arabic" w:hAnsi="ATraditional Arabic" w:cs="ATraditional Arabic" w:hint="cs"/>
          <w:b/>
          <w:bCs/>
          <w:sz w:val="56"/>
          <w:szCs w:val="56"/>
          <w:rtl/>
        </w:rPr>
        <w:t>‘</w:t>
      </w:r>
      <w:r w:rsidR="002A6895" w:rsidRPr="00F42DC3">
        <w:rPr>
          <w:rFonts w:ascii="ATraditional Arabic" w:hAnsi="ATraditional Arabic" w:cs="ATraditional Arabic"/>
          <w:b/>
          <w:bCs/>
          <w:sz w:val="56"/>
          <w:szCs w:val="56"/>
          <w:rtl/>
        </w:rPr>
        <w:t xml:space="preserve"> </w:t>
      </w:r>
      <w:r w:rsidR="002A6895" w:rsidRPr="00F42DC3">
        <w:rPr>
          <w:rFonts w:ascii="ATraditional Arabic" w:hAnsi="ATraditional Arabic" w:cs="ATraditional Arabic"/>
          <w:b/>
          <w:bCs/>
          <w:sz w:val="56"/>
          <w:szCs w:val="56"/>
          <w:rtl/>
        </w:rPr>
        <w:lastRenderedPageBreak/>
        <w:t>يَقُولُ</w:t>
      </w:r>
      <w:proofErr w:type="gramEnd"/>
      <w:r w:rsidR="004A3214" w:rsidRPr="00F42DC3">
        <w:rPr>
          <w:rFonts w:ascii="ATraditional Arabic" w:hAnsi="ATraditional Arabic" w:cs="ATraditional Arabic" w:hint="cs"/>
          <w:b/>
          <w:bCs/>
          <w:sz w:val="56"/>
          <w:szCs w:val="56"/>
          <w:rtl/>
        </w:rPr>
        <w:t>:</w:t>
      </w:r>
      <w:r w:rsidR="004A3214" w:rsidRPr="00F42DC3">
        <w:rPr>
          <w:rFonts w:ascii="ATraditional Arabic" w:hAnsi="ATraditional Arabic" w:cs="ATraditional Arabic"/>
          <w:b/>
          <w:bCs/>
          <w:sz w:val="56"/>
          <w:szCs w:val="56"/>
          <w:rtl/>
        </w:rPr>
        <w:t xml:space="preserve"> "</w:t>
      </w:r>
      <w:r w:rsidR="002A6895" w:rsidRPr="00F42DC3">
        <w:rPr>
          <w:rFonts w:ascii="ATraditional Arabic" w:hAnsi="ATraditional Arabic" w:cs="ATraditional Arabic"/>
          <w:b/>
          <w:bCs/>
          <w:sz w:val="56"/>
          <w:szCs w:val="56"/>
          <w:rtl/>
        </w:rPr>
        <w:t>الْمُتَحَابُّونَ في الله</w:t>
      </w:r>
      <w:r w:rsidR="002A6895" w:rsidRPr="00F42DC3">
        <w:rPr>
          <w:rFonts w:ascii="ATraditional Arabic" w:hAnsi="ATraditional Arabic" w:cs="ATraditional Arabic" w:hint="cs"/>
          <w:b/>
          <w:bCs/>
          <w:sz w:val="56"/>
          <w:szCs w:val="56"/>
          <w:rtl/>
        </w:rPr>
        <w:t xml:space="preserve"> </w:t>
      </w:r>
      <w:r w:rsidR="002A6895" w:rsidRPr="00F42DC3">
        <w:rPr>
          <w:rFonts w:ascii="ATraditional Arabic" w:hAnsi="ATraditional Arabic" w:cs="ATraditional Arabic"/>
          <w:b/>
          <w:bCs/>
          <w:sz w:val="56"/>
          <w:szCs w:val="56"/>
          <w:rtl/>
        </w:rPr>
        <w:t>عَلَى مَنَابِرَ مِنْ نُورٍ فِي ظِلِّ الْعَرْشِ يَوْمَ لا ظِلَّ إِلا ظِلُّهُ ".</w:t>
      </w:r>
      <w:r w:rsidR="004A3214" w:rsidRPr="00F42DC3">
        <w:rPr>
          <w:rFonts w:ascii="ATraditional Arabic" w:hAnsi="ATraditional Arabic" w:cs="ATraditional Arabic" w:hint="cs"/>
          <w:b/>
          <w:bCs/>
          <w:sz w:val="56"/>
          <w:szCs w:val="56"/>
          <w:rtl/>
        </w:rPr>
        <w:t xml:space="preserve"> </w:t>
      </w:r>
      <w:r w:rsidR="002A6895" w:rsidRPr="00F42DC3">
        <w:rPr>
          <w:rFonts w:ascii="ATraditional Arabic" w:hAnsi="ATraditional Arabic" w:cs="ATraditional Arabic"/>
          <w:b/>
          <w:bCs/>
          <w:sz w:val="56"/>
          <w:szCs w:val="56"/>
          <w:rtl/>
        </w:rPr>
        <w:t xml:space="preserve">قَالَ: فَخَرَجْتُ حَتَّى لَقِيتُ عُبَادَةَ بْنَ الصَّامِتِ فَذَكَرْتُ حَدِيثَ مُعَاذِ بْنِ جَبَلٍ فَقَالَ: سَمِعْتُ رَسُولَ اللَّهِ </w:t>
      </w:r>
      <w:proofErr w:type="gramStart"/>
      <w:r w:rsidR="00C34965" w:rsidRPr="00F42DC3">
        <w:rPr>
          <w:rFonts w:ascii="ATraditional Arabic" w:hAnsi="ATraditional Arabic" w:cs="ATraditional Arabic" w:hint="cs"/>
          <w:b/>
          <w:bCs/>
          <w:sz w:val="56"/>
          <w:szCs w:val="56"/>
          <w:rtl/>
        </w:rPr>
        <w:t>‘</w:t>
      </w:r>
      <w:r w:rsidR="002A6895" w:rsidRPr="00F42DC3">
        <w:rPr>
          <w:rFonts w:ascii="ATraditional Arabic" w:hAnsi="ATraditional Arabic" w:cs="ATraditional Arabic"/>
          <w:b/>
          <w:bCs/>
          <w:sz w:val="56"/>
          <w:szCs w:val="56"/>
          <w:rtl/>
        </w:rPr>
        <w:t xml:space="preserve"> يَحْكِي</w:t>
      </w:r>
      <w:proofErr w:type="gramEnd"/>
      <w:r w:rsidR="002A6895" w:rsidRPr="00F42DC3">
        <w:rPr>
          <w:rFonts w:ascii="ATraditional Arabic" w:hAnsi="ATraditional Arabic" w:cs="ATraditional Arabic"/>
          <w:b/>
          <w:bCs/>
          <w:sz w:val="56"/>
          <w:szCs w:val="56"/>
          <w:rtl/>
        </w:rPr>
        <w:t xml:space="preserve"> عَنْ رَبِّهِ عَزَّ وَجَلَّ يَقُولُ: "حَقَّتْ مَحَبَّتِي لِلْمُتَحَابِّينَ فِيَّ، وَحَقَّتْ مَحَبَّتِي </w:t>
      </w:r>
      <w:proofErr w:type="spellStart"/>
      <w:r w:rsidR="002A6895" w:rsidRPr="00F42DC3">
        <w:rPr>
          <w:rFonts w:ascii="ATraditional Arabic" w:hAnsi="ATraditional Arabic" w:cs="ATraditional Arabic"/>
          <w:b/>
          <w:bCs/>
          <w:sz w:val="56"/>
          <w:szCs w:val="56"/>
          <w:rtl/>
        </w:rPr>
        <w:t>لِلْمُتَبَاذِلِينَ</w:t>
      </w:r>
      <w:proofErr w:type="spellEnd"/>
      <w:r w:rsidR="002A6895" w:rsidRPr="00F42DC3">
        <w:rPr>
          <w:rFonts w:ascii="ATraditional Arabic" w:hAnsi="ATraditional Arabic" w:cs="ATraditional Arabic"/>
          <w:b/>
          <w:bCs/>
          <w:sz w:val="56"/>
          <w:szCs w:val="56"/>
          <w:rtl/>
        </w:rPr>
        <w:t xml:space="preserve"> فِيَّ، وَحَقَّتْ مَحَبَّتِي </w:t>
      </w:r>
      <w:proofErr w:type="spellStart"/>
      <w:r w:rsidR="002A6895" w:rsidRPr="00F42DC3">
        <w:rPr>
          <w:rFonts w:ascii="ATraditional Arabic" w:hAnsi="ATraditional Arabic" w:cs="ATraditional Arabic"/>
          <w:b/>
          <w:bCs/>
          <w:sz w:val="56"/>
          <w:szCs w:val="56"/>
          <w:rtl/>
        </w:rPr>
        <w:t>لِلْمُتَزَاوِرِينَ</w:t>
      </w:r>
      <w:proofErr w:type="spellEnd"/>
      <w:r w:rsidR="002A6895" w:rsidRPr="00F42DC3">
        <w:rPr>
          <w:rFonts w:ascii="ATraditional Arabic" w:hAnsi="ATraditional Arabic" w:cs="ATraditional Arabic"/>
          <w:b/>
          <w:bCs/>
          <w:sz w:val="56"/>
          <w:szCs w:val="56"/>
          <w:rtl/>
        </w:rPr>
        <w:t xml:space="preserve"> فِيَّ، وَالْمُتَحَابُّونَ فِي اللَّهِ عَلَى مَنَابِرَ مِنْ نُورٍ فِي ظِلِّ الْعَرْشِ يَوْمَ لا ظِلَّ إِلا ظِلُّهُ".</w:t>
      </w:r>
    </w:p>
    <w:p w14:paraId="4A2A2D0E" w14:textId="2B3F574D" w:rsidR="002A6895" w:rsidRPr="00F42DC3" w:rsidRDefault="002A6895" w:rsidP="002A6895">
      <w:pPr>
        <w:jc w:val="both"/>
        <w:rPr>
          <w:rFonts w:ascii="ATraditional Arabic" w:hAnsi="ATraditional Arabic" w:cs="ATraditional Arabic"/>
          <w:b/>
          <w:bCs/>
          <w:sz w:val="56"/>
          <w:szCs w:val="56"/>
          <w:rtl/>
        </w:rPr>
      </w:pPr>
      <w:r w:rsidRPr="00F42DC3">
        <w:rPr>
          <w:rFonts w:ascii="ATraditional Arabic" w:hAnsi="ATraditional Arabic" w:cs="ATraditional Arabic"/>
          <w:b/>
          <w:bCs/>
          <w:sz w:val="56"/>
          <w:szCs w:val="56"/>
          <w:rtl/>
        </w:rPr>
        <w:t xml:space="preserve">وَفِي حَدِيثِ أَبِي سَعِيدٍ الْخُدْرِيِّ عَنِ النَّبِيِّ </w:t>
      </w:r>
      <w:proofErr w:type="gramStart"/>
      <w:r w:rsidR="00C34965" w:rsidRPr="00F42DC3">
        <w:rPr>
          <w:rFonts w:ascii="ATraditional Arabic" w:hAnsi="ATraditional Arabic" w:cs="ATraditional Arabic" w:hint="cs"/>
          <w:b/>
          <w:bCs/>
          <w:sz w:val="56"/>
          <w:szCs w:val="56"/>
          <w:rtl/>
        </w:rPr>
        <w:t>‘</w:t>
      </w:r>
      <w:r w:rsidRPr="00F42DC3">
        <w:rPr>
          <w:rFonts w:ascii="ATraditional Arabic" w:hAnsi="ATraditional Arabic" w:cs="ATraditional Arabic"/>
          <w:b/>
          <w:bCs/>
          <w:sz w:val="56"/>
          <w:szCs w:val="56"/>
          <w:rtl/>
        </w:rPr>
        <w:t xml:space="preserve"> أَنَّهُ</w:t>
      </w:r>
      <w:proofErr w:type="gramEnd"/>
      <w:r w:rsidRPr="00F42DC3">
        <w:rPr>
          <w:rFonts w:ascii="ATraditional Arabic" w:hAnsi="ATraditional Arabic" w:cs="ATraditional Arabic"/>
          <w:b/>
          <w:bCs/>
          <w:sz w:val="56"/>
          <w:szCs w:val="56"/>
          <w:rtl/>
        </w:rPr>
        <w:t xml:space="preserve"> قَالَ: " إِنَّ للَّهِ عَزَّ وَجَلَّ عِبَادًا عَلَى مَنَابِرَ مِنْ نُورٍ </w:t>
      </w:r>
      <w:r w:rsidRPr="00F42DC3">
        <w:rPr>
          <w:rFonts w:ascii="ATraditional Arabic" w:hAnsi="ATraditional Arabic" w:cs="ATraditional Arabic"/>
          <w:b/>
          <w:bCs/>
          <w:sz w:val="56"/>
          <w:szCs w:val="56"/>
          <w:rtl/>
        </w:rPr>
        <w:lastRenderedPageBreak/>
        <w:t>فِي ظِلِّ الْعَرْشِ يَغْبِطُهُمُ الشُّهَدَاءُ. قِيلَ: مَنْ هُمْ؟ قَالَ: الْمُتَحَابُّونَ فِي جَلالِ اللَّهِ عَزَّ وَجَلَّ ".</w:t>
      </w:r>
    </w:p>
    <w:p w14:paraId="69032F16" w14:textId="6BBB1854" w:rsidR="004A3214" w:rsidRPr="00F42DC3" w:rsidRDefault="004A3214" w:rsidP="002A6895">
      <w:pPr>
        <w:jc w:val="both"/>
        <w:rPr>
          <w:rFonts w:ascii="ATraditional Arabic" w:hAnsi="ATraditional Arabic" w:cs="ATraditional Arabic"/>
          <w:b/>
          <w:bCs/>
          <w:sz w:val="56"/>
          <w:szCs w:val="56"/>
          <w:rtl/>
        </w:rPr>
      </w:pPr>
      <w:r w:rsidRPr="00F42DC3">
        <w:rPr>
          <w:rFonts w:ascii="ATraditional Arabic" w:hAnsi="ATraditional Arabic" w:cs="ATraditional Arabic" w:hint="cs"/>
          <w:b/>
          <w:bCs/>
          <w:sz w:val="56"/>
          <w:szCs w:val="56"/>
          <w:rtl/>
        </w:rPr>
        <w:t>اللهم اجعلنا في</w:t>
      </w:r>
      <w:r w:rsidR="00DF0D39" w:rsidRPr="00F42DC3">
        <w:rPr>
          <w:rFonts w:ascii="ATraditional Arabic" w:hAnsi="ATraditional Arabic" w:cs="ATraditional Arabic" w:hint="cs"/>
          <w:b/>
          <w:bCs/>
          <w:sz w:val="56"/>
          <w:szCs w:val="56"/>
          <w:rtl/>
        </w:rPr>
        <w:t>ك</w:t>
      </w:r>
      <w:r w:rsidRPr="00F42DC3">
        <w:rPr>
          <w:rFonts w:ascii="ATraditional Arabic" w:hAnsi="ATraditional Arabic" w:cs="ATraditional Arabic" w:hint="cs"/>
          <w:b/>
          <w:bCs/>
          <w:sz w:val="56"/>
          <w:szCs w:val="56"/>
          <w:rtl/>
        </w:rPr>
        <w:t xml:space="preserve"> متحابين، وعلى الصدق متآخين، واغفر لنا وللمسلمين أجمعين، الأحياء</w:t>
      </w:r>
      <w:r w:rsidR="00DF0D39" w:rsidRPr="00F42DC3">
        <w:rPr>
          <w:rFonts w:ascii="ATraditional Arabic" w:hAnsi="ATraditional Arabic" w:cs="ATraditional Arabic" w:hint="cs"/>
          <w:b/>
          <w:bCs/>
          <w:sz w:val="56"/>
          <w:szCs w:val="56"/>
          <w:rtl/>
        </w:rPr>
        <w:t>ِ</w:t>
      </w:r>
      <w:r w:rsidRPr="00F42DC3">
        <w:rPr>
          <w:rFonts w:ascii="ATraditional Arabic" w:hAnsi="ATraditional Arabic" w:cs="ATraditional Arabic" w:hint="cs"/>
          <w:b/>
          <w:bCs/>
          <w:sz w:val="56"/>
          <w:szCs w:val="56"/>
          <w:rtl/>
        </w:rPr>
        <w:t xml:space="preserve"> والميتين، برحمتك يا أرحم الراحمين.</w:t>
      </w:r>
    </w:p>
    <w:p w14:paraId="3EDC6E2C" w14:textId="68EFD421" w:rsidR="005E1857" w:rsidRPr="00FE18C7" w:rsidRDefault="005E1857" w:rsidP="004A3214">
      <w:pPr>
        <w:jc w:val="center"/>
        <w:rPr>
          <w:rFonts w:ascii="ATraditional Arabic" w:hAnsi="ATraditional Arabic" w:cs="ATraditional Arabic"/>
          <w:b/>
          <w:bCs/>
          <w:sz w:val="74"/>
          <w:szCs w:val="74"/>
          <w:rtl/>
        </w:rPr>
      </w:pPr>
      <w:r w:rsidRPr="00FE18C7">
        <w:rPr>
          <w:rFonts w:ascii="ATraditional Arabic" w:hAnsi="ATraditional Arabic" w:cs="ATraditional Arabic" w:hint="cs"/>
          <w:b/>
          <w:bCs/>
          <w:sz w:val="74"/>
          <w:szCs w:val="74"/>
          <w:rtl/>
        </w:rPr>
        <w:t>الخطبة الثانية</w:t>
      </w:r>
    </w:p>
    <w:p w14:paraId="39C6CDF1" w14:textId="11929ABA" w:rsidR="005E1857" w:rsidRPr="00F42DC3" w:rsidRDefault="005E1857" w:rsidP="002A6895">
      <w:pPr>
        <w:jc w:val="both"/>
        <w:rPr>
          <w:rFonts w:ascii="ATraditional Arabic" w:hAnsi="ATraditional Arabic" w:cs="ATraditional Arabic"/>
          <w:b/>
          <w:bCs/>
          <w:sz w:val="56"/>
          <w:szCs w:val="56"/>
          <w:rtl/>
        </w:rPr>
      </w:pPr>
      <w:r w:rsidRPr="00F42DC3">
        <w:rPr>
          <w:rFonts w:ascii="ATraditional Arabic" w:hAnsi="ATraditional Arabic" w:cs="ATraditional Arabic"/>
          <w:b/>
          <w:bCs/>
          <w:sz w:val="56"/>
          <w:szCs w:val="56"/>
          <w:rtl/>
        </w:rPr>
        <w:t>الْحَمْدُ للَّهِ الَّذِي لَمْ يَزَلْ عَلِيمًا عَظِيمًا عَلِيًّا</w:t>
      </w:r>
      <w:r w:rsidRPr="00F42DC3">
        <w:rPr>
          <w:rFonts w:ascii="ATraditional Arabic" w:hAnsi="ATraditional Arabic" w:cs="ATraditional Arabic" w:hint="cs"/>
          <w:b/>
          <w:bCs/>
          <w:sz w:val="56"/>
          <w:szCs w:val="56"/>
          <w:rtl/>
        </w:rPr>
        <w:t xml:space="preserve">، </w:t>
      </w:r>
      <w:r w:rsidRPr="00F42DC3">
        <w:rPr>
          <w:rFonts w:ascii="ATraditional Arabic" w:hAnsi="ATraditional Arabic" w:cs="ATraditional Arabic"/>
          <w:b/>
          <w:bCs/>
          <w:sz w:val="56"/>
          <w:szCs w:val="56"/>
          <w:rtl/>
        </w:rPr>
        <w:t>قس</w:t>
      </w:r>
      <w:r w:rsidR="004A3214" w:rsidRPr="00F42DC3">
        <w:rPr>
          <w:rFonts w:ascii="ATraditional Arabic" w:hAnsi="ATraditional Arabic" w:cs="ATraditional Arabic" w:hint="cs"/>
          <w:b/>
          <w:bCs/>
          <w:sz w:val="56"/>
          <w:szCs w:val="56"/>
          <w:rtl/>
        </w:rPr>
        <w:t>َ</w:t>
      </w:r>
      <w:r w:rsidRPr="00F42DC3">
        <w:rPr>
          <w:rFonts w:ascii="ATraditional Arabic" w:hAnsi="ATraditional Arabic" w:cs="ATraditional Arabic"/>
          <w:b/>
          <w:bCs/>
          <w:sz w:val="56"/>
          <w:szCs w:val="56"/>
          <w:rtl/>
        </w:rPr>
        <w:t>م الخلائق سعيد</w:t>
      </w:r>
      <w:r w:rsidR="004A3214" w:rsidRPr="00F42DC3">
        <w:rPr>
          <w:rFonts w:ascii="ATraditional Arabic" w:hAnsi="ATraditional Arabic" w:cs="ATraditional Arabic" w:hint="cs"/>
          <w:b/>
          <w:bCs/>
          <w:sz w:val="56"/>
          <w:szCs w:val="56"/>
          <w:rtl/>
        </w:rPr>
        <w:t>ً</w:t>
      </w:r>
      <w:r w:rsidRPr="00F42DC3">
        <w:rPr>
          <w:rFonts w:ascii="ATraditional Arabic" w:hAnsi="ATraditional Arabic" w:cs="ATraditional Arabic"/>
          <w:b/>
          <w:bCs/>
          <w:sz w:val="56"/>
          <w:szCs w:val="56"/>
          <w:rtl/>
        </w:rPr>
        <w:t>ا وشقي</w:t>
      </w:r>
      <w:r w:rsidR="004A3214" w:rsidRPr="00F42DC3">
        <w:rPr>
          <w:rFonts w:ascii="ATraditional Arabic" w:hAnsi="ATraditional Arabic" w:cs="ATraditional Arabic" w:hint="cs"/>
          <w:b/>
          <w:bCs/>
          <w:sz w:val="56"/>
          <w:szCs w:val="56"/>
          <w:rtl/>
        </w:rPr>
        <w:t>ًّ</w:t>
      </w:r>
      <w:r w:rsidRPr="00F42DC3">
        <w:rPr>
          <w:rFonts w:ascii="ATraditional Arabic" w:hAnsi="ATraditional Arabic" w:cs="ATraditional Arabic"/>
          <w:b/>
          <w:bCs/>
          <w:sz w:val="56"/>
          <w:szCs w:val="56"/>
          <w:rtl/>
        </w:rPr>
        <w:t>ا</w:t>
      </w:r>
      <w:r w:rsidRPr="00F42DC3">
        <w:rPr>
          <w:rFonts w:ascii="ATraditional Arabic" w:hAnsi="ATraditional Arabic" w:cs="ATraditional Arabic" w:hint="cs"/>
          <w:b/>
          <w:bCs/>
          <w:sz w:val="56"/>
          <w:szCs w:val="56"/>
          <w:rtl/>
        </w:rPr>
        <w:t>، أشدُ ألَّا إله إلا الله وحده لا شريك له ولا و</w:t>
      </w:r>
      <w:r w:rsidR="004A3214" w:rsidRPr="00F42DC3">
        <w:rPr>
          <w:rFonts w:ascii="ATraditional Arabic" w:hAnsi="ATraditional Arabic" w:cs="ATraditional Arabic" w:hint="cs"/>
          <w:b/>
          <w:bCs/>
          <w:sz w:val="56"/>
          <w:szCs w:val="56"/>
          <w:rtl/>
        </w:rPr>
        <w:t>َ</w:t>
      </w:r>
      <w:r w:rsidRPr="00F42DC3">
        <w:rPr>
          <w:rFonts w:ascii="ATraditional Arabic" w:hAnsi="ATraditional Arabic" w:cs="ATraditional Arabic" w:hint="cs"/>
          <w:b/>
          <w:bCs/>
          <w:sz w:val="56"/>
          <w:szCs w:val="56"/>
          <w:rtl/>
        </w:rPr>
        <w:t xml:space="preserve">ليًّا، وأشهد </w:t>
      </w:r>
      <w:r w:rsidR="004A3214" w:rsidRPr="00F42DC3">
        <w:rPr>
          <w:rFonts w:ascii="ATraditional Arabic" w:hAnsi="ATraditional Arabic" w:cs="ATraditional Arabic" w:hint="cs"/>
          <w:b/>
          <w:bCs/>
          <w:sz w:val="56"/>
          <w:szCs w:val="56"/>
          <w:rtl/>
        </w:rPr>
        <w:t>أ</w:t>
      </w:r>
      <w:r w:rsidRPr="00F42DC3">
        <w:rPr>
          <w:rFonts w:ascii="ATraditional Arabic" w:hAnsi="ATraditional Arabic" w:cs="ATraditional Arabic" w:hint="cs"/>
          <w:b/>
          <w:bCs/>
          <w:sz w:val="56"/>
          <w:szCs w:val="56"/>
          <w:rtl/>
        </w:rPr>
        <w:t xml:space="preserve">ن محمدًا بعثه الله </w:t>
      </w:r>
      <w:r w:rsidRPr="00F42DC3">
        <w:rPr>
          <w:rFonts w:ascii="ATraditional Arabic" w:hAnsi="ATraditional Arabic" w:cs="ATraditional Arabic" w:hint="cs"/>
          <w:b/>
          <w:bCs/>
          <w:sz w:val="56"/>
          <w:szCs w:val="56"/>
          <w:rtl/>
        </w:rPr>
        <w:lastRenderedPageBreak/>
        <w:t>رسولًا نبيًّا، صلى الله عليه وعلى الصحب ا</w:t>
      </w:r>
      <w:r w:rsidR="00E554E0" w:rsidRPr="00F42DC3">
        <w:rPr>
          <w:rFonts w:ascii="ATraditional Arabic" w:hAnsi="ATraditional Arabic" w:cs="ATraditional Arabic" w:hint="cs"/>
          <w:b/>
          <w:bCs/>
          <w:sz w:val="56"/>
          <w:szCs w:val="56"/>
          <w:rtl/>
        </w:rPr>
        <w:t>لمختار رضيًّا، أما بعد:</w:t>
      </w:r>
    </w:p>
    <w:p w14:paraId="59A6B3C5" w14:textId="256E9CC3" w:rsidR="002A6895" w:rsidRPr="00F42DC3" w:rsidRDefault="00E554E0" w:rsidP="00E554E0">
      <w:pPr>
        <w:jc w:val="both"/>
        <w:rPr>
          <w:rFonts w:ascii="ATraditional Arabic" w:hAnsi="ATraditional Arabic" w:cs="ATraditional Arabic"/>
          <w:b/>
          <w:bCs/>
          <w:sz w:val="56"/>
          <w:szCs w:val="56"/>
          <w:rtl/>
        </w:rPr>
      </w:pPr>
      <w:r w:rsidRPr="00F42DC3">
        <w:rPr>
          <w:rFonts w:ascii="ATraditional Arabic" w:hAnsi="ATraditional Arabic" w:cs="ATraditional Arabic" w:hint="cs"/>
          <w:b/>
          <w:bCs/>
          <w:sz w:val="56"/>
          <w:szCs w:val="56"/>
          <w:rtl/>
        </w:rPr>
        <w:t>فاتَّقوا الله عباد الله</w:t>
      </w:r>
      <w:r w:rsidR="004A3214" w:rsidRPr="00F42DC3">
        <w:rPr>
          <w:rFonts w:ascii="ATraditional Arabic" w:hAnsi="ATraditional Arabic" w:cs="ATraditional Arabic" w:hint="cs"/>
          <w:b/>
          <w:bCs/>
          <w:sz w:val="56"/>
          <w:szCs w:val="56"/>
          <w:rtl/>
        </w:rPr>
        <w:t>،</w:t>
      </w:r>
      <w:r w:rsidRPr="00F42DC3">
        <w:rPr>
          <w:rFonts w:ascii="ATraditional Arabic" w:hAnsi="ATraditional Arabic" w:cs="ATraditional Arabic" w:hint="cs"/>
          <w:b/>
          <w:bCs/>
          <w:sz w:val="56"/>
          <w:szCs w:val="56"/>
          <w:rtl/>
        </w:rPr>
        <w:t xml:space="preserve"> وفي محب</w:t>
      </w:r>
      <w:r w:rsidR="004A3214" w:rsidRPr="00F42DC3">
        <w:rPr>
          <w:rFonts w:ascii="ATraditional Arabic" w:hAnsi="ATraditional Arabic" w:cs="ATraditional Arabic" w:hint="cs"/>
          <w:b/>
          <w:bCs/>
          <w:sz w:val="56"/>
          <w:szCs w:val="56"/>
          <w:rtl/>
        </w:rPr>
        <w:t>َّ</w:t>
      </w:r>
      <w:r w:rsidRPr="00F42DC3">
        <w:rPr>
          <w:rFonts w:ascii="ATraditional Arabic" w:hAnsi="ATraditional Arabic" w:cs="ATraditional Arabic" w:hint="cs"/>
          <w:b/>
          <w:bCs/>
          <w:sz w:val="56"/>
          <w:szCs w:val="56"/>
          <w:rtl/>
        </w:rPr>
        <w:t>ة</w:t>
      </w:r>
      <w:r w:rsidR="004A3214" w:rsidRPr="00F42DC3">
        <w:rPr>
          <w:rFonts w:ascii="ATraditional Arabic" w:hAnsi="ATraditional Arabic" w:cs="ATraditional Arabic" w:hint="cs"/>
          <w:b/>
          <w:bCs/>
          <w:sz w:val="56"/>
          <w:szCs w:val="56"/>
          <w:rtl/>
        </w:rPr>
        <w:t>ِ</w:t>
      </w:r>
      <w:r w:rsidRPr="00F42DC3">
        <w:rPr>
          <w:rFonts w:ascii="ATraditional Arabic" w:hAnsi="ATraditional Arabic" w:cs="ATraditional Arabic" w:hint="cs"/>
          <w:b/>
          <w:bCs/>
          <w:sz w:val="56"/>
          <w:szCs w:val="56"/>
          <w:rtl/>
        </w:rPr>
        <w:t xml:space="preserve"> عباده أخلصوا، ومن شَر</w:t>
      </w:r>
      <w:r w:rsidR="004A3214" w:rsidRPr="00F42DC3">
        <w:rPr>
          <w:rFonts w:ascii="ATraditional Arabic" w:hAnsi="ATraditional Arabic" w:cs="ATraditional Arabic" w:hint="cs"/>
          <w:b/>
          <w:bCs/>
          <w:sz w:val="56"/>
          <w:szCs w:val="56"/>
          <w:rtl/>
        </w:rPr>
        <w:t>َ</w:t>
      </w:r>
      <w:r w:rsidRPr="00F42DC3">
        <w:rPr>
          <w:rFonts w:ascii="ATraditional Arabic" w:hAnsi="ATraditional Arabic" w:cs="ATraditional Arabic" w:hint="cs"/>
          <w:b/>
          <w:bCs/>
          <w:sz w:val="56"/>
          <w:szCs w:val="56"/>
          <w:rtl/>
        </w:rPr>
        <w:t>ك</w:t>
      </w:r>
      <w:r w:rsidR="004A3214" w:rsidRPr="00F42DC3">
        <w:rPr>
          <w:rFonts w:ascii="ATraditional Arabic" w:hAnsi="ATraditional Arabic" w:cs="ATraditional Arabic" w:hint="cs"/>
          <w:b/>
          <w:bCs/>
          <w:sz w:val="56"/>
          <w:szCs w:val="56"/>
          <w:rtl/>
        </w:rPr>
        <w:t>ِ</w:t>
      </w:r>
      <w:r w:rsidRPr="00F42DC3">
        <w:rPr>
          <w:rFonts w:ascii="ATraditional Arabic" w:hAnsi="ATraditional Arabic" w:cs="ATraditional Arabic" w:hint="cs"/>
          <w:b/>
          <w:bCs/>
          <w:sz w:val="56"/>
          <w:szCs w:val="56"/>
          <w:rtl/>
        </w:rPr>
        <w:t xml:space="preserve"> الشيطان احترسوا، فإ</w:t>
      </w:r>
      <w:r w:rsidR="002A6895" w:rsidRPr="00F42DC3">
        <w:rPr>
          <w:rFonts w:ascii="ATraditional Arabic" w:hAnsi="ATraditional Arabic" w:cs="ATraditional Arabic"/>
          <w:b/>
          <w:bCs/>
          <w:sz w:val="56"/>
          <w:szCs w:val="56"/>
          <w:rtl/>
        </w:rPr>
        <w:t xml:space="preserve">نَّ </w:t>
      </w:r>
      <w:r w:rsidRPr="00F42DC3">
        <w:rPr>
          <w:rFonts w:ascii="ATraditional Arabic" w:hAnsi="ATraditional Arabic" w:cs="ATraditional Arabic" w:hint="cs"/>
          <w:b/>
          <w:bCs/>
          <w:sz w:val="56"/>
          <w:szCs w:val="56"/>
          <w:rtl/>
        </w:rPr>
        <w:t>ث</w:t>
      </w:r>
      <w:r w:rsidR="002A6895" w:rsidRPr="00F42DC3">
        <w:rPr>
          <w:rFonts w:ascii="ATraditional Arabic" w:hAnsi="ATraditional Arabic" w:cs="ATraditional Arabic"/>
          <w:b/>
          <w:bCs/>
          <w:sz w:val="56"/>
          <w:szCs w:val="56"/>
          <w:rtl/>
        </w:rPr>
        <w:t>َوَابَ المَحَبَّةِ</w:t>
      </w:r>
      <w:r w:rsidRPr="00F42DC3">
        <w:rPr>
          <w:rFonts w:ascii="ATraditional Arabic" w:hAnsi="ATraditional Arabic" w:cs="ATraditional Arabic" w:hint="cs"/>
          <w:b/>
          <w:bCs/>
          <w:sz w:val="56"/>
          <w:szCs w:val="56"/>
          <w:rtl/>
        </w:rPr>
        <w:t xml:space="preserve"> في الله</w:t>
      </w:r>
      <w:r w:rsidR="002A6895" w:rsidRPr="00F42DC3">
        <w:rPr>
          <w:rFonts w:ascii="ATraditional Arabic" w:hAnsi="ATraditional Arabic" w:cs="ATraditional Arabic"/>
          <w:b/>
          <w:bCs/>
          <w:sz w:val="56"/>
          <w:szCs w:val="56"/>
          <w:rtl/>
        </w:rPr>
        <w:t xml:space="preserve"> إِنَّمَا يَكُونُ إِذَا كَانَتْ للَّهِ تَعَالَى خَالِصَة</w:t>
      </w:r>
      <w:r w:rsidR="00C34965" w:rsidRPr="00F42DC3">
        <w:rPr>
          <w:rFonts w:ascii="ATraditional Arabic" w:hAnsi="ATraditional Arabic" w:cs="ATraditional Arabic" w:hint="cs"/>
          <w:b/>
          <w:bCs/>
          <w:sz w:val="56"/>
          <w:szCs w:val="56"/>
          <w:rtl/>
        </w:rPr>
        <w:t>،</w:t>
      </w:r>
      <w:r w:rsidR="002A6895" w:rsidRPr="00F42DC3">
        <w:rPr>
          <w:rFonts w:ascii="ATraditional Arabic" w:hAnsi="ATraditional Arabic" w:cs="ATraditional Arabic"/>
          <w:b/>
          <w:bCs/>
          <w:sz w:val="56"/>
          <w:szCs w:val="56"/>
          <w:rtl/>
        </w:rPr>
        <w:t xml:space="preserve"> لا يَشُوبُهَا شَيْءٌ مِنَ الْكَدَرِ، وَمَتَى قَوِيَتْ مَحَبَّةُ اللَّهِ سُبْحَانَهُ وَتَعَالَى فِي الْقَلْبِ قَوِيَتْ مَحَبَّةُ أَوْلِيَائِهِ وَالصَّالِحِينَ مِنْ عِبَادِهِ، فِي الصَّحِيحَيْنِ مِنْ حَدِيثِ ابْنِ مَسْعُودٍ عَنِ النَّبِيِّ </w:t>
      </w:r>
      <w:proofErr w:type="gramStart"/>
      <w:r w:rsidR="00C34965" w:rsidRPr="00F42DC3">
        <w:rPr>
          <w:rFonts w:ascii="ATraditional Arabic" w:hAnsi="ATraditional Arabic" w:cs="ATraditional Arabic" w:hint="cs"/>
          <w:b/>
          <w:bCs/>
          <w:sz w:val="56"/>
          <w:szCs w:val="56"/>
          <w:rtl/>
        </w:rPr>
        <w:t>‘</w:t>
      </w:r>
      <w:r w:rsidR="002A6895" w:rsidRPr="00F42DC3">
        <w:rPr>
          <w:rFonts w:ascii="ATraditional Arabic" w:hAnsi="ATraditional Arabic" w:cs="ATraditional Arabic"/>
          <w:b/>
          <w:bCs/>
          <w:sz w:val="56"/>
          <w:szCs w:val="56"/>
          <w:rtl/>
        </w:rPr>
        <w:t xml:space="preserve"> أَنَّهُ</w:t>
      </w:r>
      <w:proofErr w:type="gramEnd"/>
      <w:r w:rsidR="002A6895" w:rsidRPr="00F42DC3">
        <w:rPr>
          <w:rFonts w:ascii="ATraditional Arabic" w:hAnsi="ATraditional Arabic" w:cs="ATraditional Arabic"/>
          <w:b/>
          <w:bCs/>
          <w:sz w:val="56"/>
          <w:szCs w:val="56"/>
          <w:rtl/>
        </w:rPr>
        <w:t xml:space="preserve"> قَالَ: </w:t>
      </w:r>
      <w:r w:rsidR="00C34965" w:rsidRPr="00F42DC3">
        <w:rPr>
          <w:rFonts w:ascii="ATraditional Arabic" w:hAnsi="ATraditional Arabic" w:cs="ATraditional Arabic" w:hint="cs"/>
          <w:b/>
          <w:bCs/>
          <w:sz w:val="56"/>
          <w:szCs w:val="56"/>
          <w:rtl/>
        </w:rPr>
        <w:t>"</w:t>
      </w:r>
      <w:r w:rsidR="002A6895" w:rsidRPr="00F42DC3">
        <w:rPr>
          <w:rFonts w:ascii="ATraditional Arabic" w:hAnsi="ATraditional Arabic" w:cs="ATraditional Arabic"/>
          <w:b/>
          <w:bCs/>
          <w:sz w:val="56"/>
          <w:szCs w:val="56"/>
          <w:rtl/>
        </w:rPr>
        <w:t>الْمَرْءُ مَعَ مَنْ أَحَبَّ ".</w:t>
      </w:r>
    </w:p>
    <w:p w14:paraId="6E980006" w14:textId="4D884F4C" w:rsidR="002A6895" w:rsidRPr="00F42DC3" w:rsidRDefault="002A6895" w:rsidP="002A6895">
      <w:pPr>
        <w:jc w:val="both"/>
        <w:rPr>
          <w:rFonts w:ascii="ATraditional Arabic" w:hAnsi="ATraditional Arabic" w:cs="ATraditional Arabic"/>
          <w:b/>
          <w:bCs/>
          <w:sz w:val="56"/>
          <w:szCs w:val="56"/>
          <w:rtl/>
        </w:rPr>
      </w:pPr>
      <w:r w:rsidRPr="00F42DC3">
        <w:rPr>
          <w:rFonts w:ascii="ATraditional Arabic" w:hAnsi="ATraditional Arabic" w:cs="ATraditional Arabic" w:hint="cs"/>
          <w:b/>
          <w:bCs/>
          <w:sz w:val="56"/>
          <w:szCs w:val="56"/>
          <w:rtl/>
        </w:rPr>
        <w:t>فالصحبةَ الصحبةَ في الله ولله يا عباد الله، قال أبو زُرعةَ رحمه الله: "</w:t>
      </w:r>
      <w:r w:rsidRPr="00F42DC3">
        <w:rPr>
          <w:rFonts w:ascii="ATraditional Arabic" w:hAnsi="ATraditional Arabic" w:cs="ATraditional Arabic"/>
          <w:b/>
          <w:bCs/>
          <w:sz w:val="56"/>
          <w:szCs w:val="56"/>
          <w:rtl/>
        </w:rPr>
        <w:t xml:space="preserve">اصحب من ذا صَحِبْتَهُ </w:t>
      </w:r>
      <w:r w:rsidRPr="00F42DC3">
        <w:rPr>
          <w:rFonts w:ascii="ATraditional Arabic" w:hAnsi="ATraditional Arabic" w:cs="ATraditional Arabic"/>
          <w:b/>
          <w:bCs/>
          <w:sz w:val="56"/>
          <w:szCs w:val="56"/>
          <w:rtl/>
        </w:rPr>
        <w:lastRenderedPageBreak/>
        <w:t>زَانَكَ، وَإِنْ خَدَمْتَهُ صَانَكَ، وَإِذَا أَصَابَتْكَ خَصَاصَةٌ مَانَكَ، وَإِنْ رَأَى مِنْكَ حَسَنَةً سُرَّ بِهَا، وَإِنْ رَأَى مِنْكَ سَقْطَةً سَتَرَهَا، وَمَنْ إِذَا قُلْتَ صَدَّقَ قَوْلَكَ، وَكُلُّ أَخٍ وَجَلِيسٍ وَصَاحِبٍ لا تَسْتَفِيدُ مِنْهُ فِي دِينِكَ خَيْرًا فَانْبُذْ عَنْكَ صُحْبَتَهُ</w:t>
      </w:r>
      <w:r w:rsidRPr="00F42DC3">
        <w:rPr>
          <w:rFonts w:ascii="ATraditional Arabic" w:hAnsi="ATraditional Arabic" w:cs="ATraditional Arabic" w:hint="cs"/>
          <w:b/>
          <w:bCs/>
          <w:sz w:val="56"/>
          <w:szCs w:val="56"/>
          <w:rtl/>
        </w:rPr>
        <w:t>"</w:t>
      </w:r>
      <w:r w:rsidRPr="00F42DC3">
        <w:rPr>
          <w:rFonts w:ascii="ATraditional Arabic" w:hAnsi="ATraditional Arabic" w:cs="ATraditional Arabic"/>
          <w:b/>
          <w:bCs/>
          <w:sz w:val="56"/>
          <w:szCs w:val="56"/>
          <w:rtl/>
        </w:rPr>
        <w:t>.</w:t>
      </w:r>
    </w:p>
    <w:p w14:paraId="219C1B0B" w14:textId="32A2BF77" w:rsidR="002A6895" w:rsidRPr="00F42DC3" w:rsidRDefault="00EF34C2" w:rsidP="00E554E0">
      <w:pPr>
        <w:jc w:val="both"/>
        <w:rPr>
          <w:rFonts w:ascii="ATraditional Arabic" w:hAnsi="ATraditional Arabic" w:cs="ATraditional Arabic"/>
          <w:b/>
          <w:bCs/>
          <w:sz w:val="56"/>
          <w:szCs w:val="56"/>
          <w:rtl/>
        </w:rPr>
      </w:pPr>
      <w:r w:rsidRPr="00F42DC3">
        <w:rPr>
          <w:rFonts w:ascii="ATraditional Arabic" w:hAnsi="ATraditional Arabic" w:cs="ATraditional Arabic" w:hint="cs"/>
          <w:b/>
          <w:bCs/>
          <w:sz w:val="56"/>
          <w:szCs w:val="56"/>
          <w:u w:val="single"/>
          <w:rtl/>
        </w:rPr>
        <w:t>وبعدُ عباد الله..</w:t>
      </w:r>
      <w:r w:rsidRPr="00F42DC3">
        <w:rPr>
          <w:rFonts w:ascii="ATraditional Arabic" w:hAnsi="ATraditional Arabic" w:cs="ATraditional Arabic" w:hint="cs"/>
          <w:b/>
          <w:bCs/>
          <w:sz w:val="56"/>
          <w:szCs w:val="56"/>
          <w:rtl/>
        </w:rPr>
        <w:t xml:space="preserve"> لِ</w:t>
      </w:r>
      <w:r w:rsidR="00E554E0" w:rsidRPr="00F42DC3">
        <w:rPr>
          <w:rFonts w:ascii="ATraditional Arabic" w:hAnsi="ATraditional Arabic" w:cs="ATraditional Arabic"/>
          <w:b/>
          <w:bCs/>
          <w:sz w:val="56"/>
          <w:szCs w:val="56"/>
          <w:rtl/>
        </w:rPr>
        <w:t>يَنْظُر</w:t>
      </w:r>
      <w:r w:rsidRPr="00F42DC3">
        <w:rPr>
          <w:rFonts w:ascii="ATraditional Arabic" w:hAnsi="ATraditional Arabic" w:cs="ATraditional Arabic" w:hint="cs"/>
          <w:b/>
          <w:bCs/>
          <w:sz w:val="56"/>
          <w:szCs w:val="56"/>
          <w:rtl/>
        </w:rPr>
        <w:t>ْ</w:t>
      </w:r>
      <w:r w:rsidR="00E554E0" w:rsidRPr="00F42DC3">
        <w:rPr>
          <w:rFonts w:ascii="ATraditional Arabic" w:hAnsi="ATraditional Arabic" w:cs="ATraditional Arabic"/>
          <w:b/>
          <w:bCs/>
          <w:sz w:val="56"/>
          <w:szCs w:val="56"/>
          <w:rtl/>
        </w:rPr>
        <w:t xml:space="preserve"> </w:t>
      </w:r>
      <w:r w:rsidRPr="00F42DC3">
        <w:rPr>
          <w:rFonts w:ascii="ATraditional Arabic" w:hAnsi="ATraditional Arabic" w:cs="ATraditional Arabic" w:hint="cs"/>
          <w:b/>
          <w:bCs/>
          <w:sz w:val="56"/>
          <w:szCs w:val="56"/>
          <w:rtl/>
        </w:rPr>
        <w:t>كلٌّ مِنَّا</w:t>
      </w:r>
      <w:r w:rsidR="00E554E0" w:rsidRPr="00F42DC3">
        <w:rPr>
          <w:rFonts w:ascii="ATraditional Arabic" w:hAnsi="ATraditional Arabic" w:cs="ATraditional Arabic"/>
          <w:b/>
          <w:bCs/>
          <w:sz w:val="56"/>
          <w:szCs w:val="56"/>
          <w:rtl/>
        </w:rPr>
        <w:t xml:space="preserve"> مَنْ </w:t>
      </w:r>
      <w:proofErr w:type="spellStart"/>
      <w:r w:rsidR="00E554E0" w:rsidRPr="00F42DC3">
        <w:rPr>
          <w:rFonts w:ascii="ATraditional Arabic" w:hAnsi="ATraditional Arabic" w:cs="ATraditional Arabic"/>
          <w:b/>
          <w:bCs/>
          <w:sz w:val="56"/>
          <w:szCs w:val="56"/>
          <w:rtl/>
        </w:rPr>
        <w:t>يُؤَاخِي</w:t>
      </w:r>
      <w:proofErr w:type="spellEnd"/>
      <w:r w:rsidR="00E554E0" w:rsidRPr="00F42DC3">
        <w:rPr>
          <w:rFonts w:ascii="ATraditional Arabic" w:hAnsi="ATraditional Arabic" w:cs="ATraditional Arabic"/>
          <w:b/>
          <w:bCs/>
          <w:sz w:val="56"/>
          <w:szCs w:val="56"/>
          <w:rtl/>
        </w:rPr>
        <w:t xml:space="preserve"> وَمَنْ يُحِبُّ، وَلا يَنْبَغِي أَنْ يَتَخَيَّرَ إِلا مَنْ قَدْ سَلِمَ عَقْلُهُ وَدِينُهُ. وَقَدْ قَالَ </w:t>
      </w:r>
      <w:r w:rsidR="00C34965" w:rsidRPr="00F42DC3">
        <w:rPr>
          <w:rFonts w:ascii="ATraditional Arabic" w:hAnsi="ATraditional Arabic" w:cs="ATraditional Arabic" w:hint="cs"/>
          <w:b/>
          <w:bCs/>
          <w:sz w:val="56"/>
          <w:szCs w:val="56"/>
          <w:rtl/>
        </w:rPr>
        <w:t>‘</w:t>
      </w:r>
      <w:r w:rsidR="00E554E0" w:rsidRPr="00F42DC3">
        <w:rPr>
          <w:rFonts w:ascii="ATraditional Arabic" w:hAnsi="ATraditional Arabic" w:cs="ATraditional Arabic"/>
          <w:b/>
          <w:bCs/>
          <w:sz w:val="56"/>
          <w:szCs w:val="56"/>
          <w:rtl/>
        </w:rPr>
        <w:t xml:space="preserve">: " الْمَرْءُ عَلَى دِينِ خَلِيلِهِ فَلْيَنْظُرْ أَحَدُكُمْ مَنْ </w:t>
      </w:r>
      <w:proofErr w:type="spellStart"/>
      <w:r w:rsidR="00E554E0" w:rsidRPr="00F42DC3">
        <w:rPr>
          <w:rFonts w:ascii="ATraditional Arabic" w:hAnsi="ATraditional Arabic" w:cs="ATraditional Arabic"/>
          <w:b/>
          <w:bCs/>
          <w:sz w:val="56"/>
          <w:szCs w:val="56"/>
          <w:rtl/>
        </w:rPr>
        <w:t>يُخَالِلُ</w:t>
      </w:r>
      <w:proofErr w:type="spellEnd"/>
      <w:r w:rsidR="00E554E0" w:rsidRPr="00F42DC3">
        <w:rPr>
          <w:rFonts w:ascii="ATraditional Arabic" w:hAnsi="ATraditional Arabic" w:cs="ATraditional Arabic"/>
          <w:b/>
          <w:bCs/>
          <w:sz w:val="56"/>
          <w:szCs w:val="56"/>
          <w:rtl/>
        </w:rPr>
        <w:t xml:space="preserve"> "</w:t>
      </w:r>
      <w:r w:rsidR="00E554E0" w:rsidRPr="00F42DC3">
        <w:rPr>
          <w:rFonts w:ascii="ATraditional Arabic" w:hAnsi="ATraditional Arabic" w:cs="ATraditional Arabic" w:hint="cs"/>
          <w:b/>
          <w:bCs/>
          <w:sz w:val="56"/>
          <w:szCs w:val="56"/>
          <w:rtl/>
        </w:rPr>
        <w:t xml:space="preserve"> </w:t>
      </w:r>
      <w:r w:rsidR="005C66E7" w:rsidRPr="00F42DC3">
        <w:rPr>
          <w:rFonts w:ascii="ATraditional Arabic" w:hAnsi="ATraditional Arabic" w:cs="ATraditional Arabic" w:hint="cs"/>
          <w:b/>
          <w:bCs/>
          <w:sz w:val="56"/>
          <w:szCs w:val="56"/>
          <w:rtl/>
        </w:rPr>
        <w:t>والحذرَ الحذرَ من صُحبة السوء بال</w:t>
      </w:r>
      <w:r w:rsidR="00E554E0" w:rsidRPr="00F42DC3">
        <w:rPr>
          <w:rFonts w:ascii="ATraditional Arabic" w:hAnsi="ATraditional Arabic" w:cs="ATraditional Arabic" w:hint="cs"/>
          <w:b/>
          <w:bCs/>
          <w:sz w:val="56"/>
          <w:szCs w:val="56"/>
          <w:rtl/>
        </w:rPr>
        <w:t>جسم والبدن</w:t>
      </w:r>
      <w:r w:rsidR="005C66E7" w:rsidRPr="00F42DC3">
        <w:rPr>
          <w:rFonts w:ascii="ATraditional Arabic" w:hAnsi="ATraditional Arabic" w:cs="ATraditional Arabic" w:hint="cs"/>
          <w:b/>
          <w:bCs/>
          <w:sz w:val="56"/>
          <w:szCs w:val="56"/>
          <w:rtl/>
        </w:rPr>
        <w:t xml:space="preserve"> أو </w:t>
      </w:r>
      <w:r w:rsidR="00E554E0" w:rsidRPr="00F42DC3">
        <w:rPr>
          <w:rFonts w:ascii="ATraditional Arabic" w:hAnsi="ATraditional Arabic" w:cs="ATraditional Arabic" w:hint="cs"/>
          <w:b/>
          <w:bCs/>
          <w:sz w:val="56"/>
          <w:szCs w:val="56"/>
          <w:rtl/>
        </w:rPr>
        <w:t>بالنظر و</w:t>
      </w:r>
      <w:r w:rsidR="005C66E7" w:rsidRPr="00F42DC3">
        <w:rPr>
          <w:rFonts w:ascii="ATraditional Arabic" w:hAnsi="ATraditional Arabic" w:cs="ATraditional Arabic" w:hint="cs"/>
          <w:b/>
          <w:bCs/>
          <w:sz w:val="56"/>
          <w:szCs w:val="56"/>
          <w:rtl/>
        </w:rPr>
        <w:t>ا</w:t>
      </w:r>
      <w:r w:rsidR="00E554E0" w:rsidRPr="00F42DC3">
        <w:rPr>
          <w:rFonts w:ascii="ATraditional Arabic" w:hAnsi="ATraditional Arabic" w:cs="ATraditional Arabic" w:hint="cs"/>
          <w:b/>
          <w:bCs/>
          <w:sz w:val="56"/>
          <w:szCs w:val="56"/>
          <w:rtl/>
        </w:rPr>
        <w:t>ل</w:t>
      </w:r>
      <w:r w:rsidR="005C66E7" w:rsidRPr="00F42DC3">
        <w:rPr>
          <w:rFonts w:ascii="ATraditional Arabic" w:hAnsi="ATraditional Arabic" w:cs="ATraditional Arabic" w:hint="cs"/>
          <w:b/>
          <w:bCs/>
          <w:sz w:val="56"/>
          <w:szCs w:val="56"/>
          <w:rtl/>
        </w:rPr>
        <w:t>ذهن</w:t>
      </w:r>
      <w:r w:rsidR="00E554E0" w:rsidRPr="00F42DC3">
        <w:rPr>
          <w:rFonts w:ascii="ATraditional Arabic" w:hAnsi="ATraditional Arabic" w:cs="ATraditional Arabic" w:hint="cs"/>
          <w:b/>
          <w:bCs/>
          <w:sz w:val="56"/>
          <w:szCs w:val="56"/>
          <w:rtl/>
        </w:rPr>
        <w:t>،</w:t>
      </w:r>
      <w:r w:rsidR="005C66E7" w:rsidRPr="00F42DC3">
        <w:rPr>
          <w:rFonts w:ascii="ATraditional Arabic" w:hAnsi="ATraditional Arabic" w:cs="ATraditional Arabic" w:hint="cs"/>
          <w:b/>
          <w:bCs/>
          <w:sz w:val="56"/>
          <w:szCs w:val="56"/>
          <w:rtl/>
        </w:rPr>
        <w:t xml:space="preserve"> عبر وسائل التواصل التي جدَّت في هذا الزمن</w:t>
      </w:r>
      <w:r w:rsidR="00E554E0" w:rsidRPr="00F42DC3">
        <w:rPr>
          <w:rFonts w:ascii="ATraditional Arabic" w:hAnsi="ATraditional Arabic" w:cs="ATraditional Arabic" w:hint="cs"/>
          <w:b/>
          <w:bCs/>
          <w:sz w:val="56"/>
          <w:szCs w:val="56"/>
          <w:rtl/>
        </w:rPr>
        <w:t xml:space="preserve">، </w:t>
      </w:r>
      <w:r w:rsidR="00E554E0" w:rsidRPr="00F42DC3">
        <w:rPr>
          <w:rFonts w:ascii="ATraditional Arabic" w:hAnsi="ATraditional Arabic" w:cs="ATraditional Arabic" w:hint="cs"/>
          <w:b/>
          <w:bCs/>
          <w:sz w:val="56"/>
          <w:szCs w:val="56"/>
          <w:rtl/>
        </w:rPr>
        <w:lastRenderedPageBreak/>
        <w:t>فصونوا أنفسكم، وارعوا أولادكم بمعرفة م</w:t>
      </w:r>
      <w:r w:rsidR="00C34965" w:rsidRPr="00F42DC3">
        <w:rPr>
          <w:rFonts w:ascii="ATraditional Arabic" w:hAnsi="ATraditional Arabic" w:cs="ATraditional Arabic" w:hint="cs"/>
          <w:b/>
          <w:bCs/>
          <w:sz w:val="56"/>
          <w:szCs w:val="56"/>
          <w:rtl/>
        </w:rPr>
        <w:t>َ</w:t>
      </w:r>
      <w:r w:rsidR="00E554E0" w:rsidRPr="00F42DC3">
        <w:rPr>
          <w:rFonts w:ascii="ATraditional Arabic" w:hAnsi="ATraditional Arabic" w:cs="ATraditional Arabic" w:hint="cs"/>
          <w:b/>
          <w:bCs/>
          <w:sz w:val="56"/>
          <w:szCs w:val="56"/>
          <w:rtl/>
        </w:rPr>
        <w:t>ن ي</w:t>
      </w:r>
      <w:r w:rsidR="00C34965" w:rsidRPr="00F42DC3">
        <w:rPr>
          <w:rFonts w:ascii="ATraditional Arabic" w:hAnsi="ATraditional Arabic" w:cs="ATraditional Arabic" w:hint="cs"/>
          <w:b/>
          <w:bCs/>
          <w:sz w:val="56"/>
          <w:szCs w:val="56"/>
          <w:rtl/>
        </w:rPr>
        <w:t>َ</w:t>
      </w:r>
      <w:r w:rsidR="00E554E0" w:rsidRPr="00F42DC3">
        <w:rPr>
          <w:rFonts w:ascii="ATraditional Arabic" w:hAnsi="ATraditional Arabic" w:cs="ATraditional Arabic" w:hint="cs"/>
          <w:b/>
          <w:bCs/>
          <w:sz w:val="56"/>
          <w:szCs w:val="56"/>
          <w:rtl/>
        </w:rPr>
        <w:t>صحبون ويتابعون، وباللين ت</w:t>
      </w:r>
      <w:r w:rsidR="00C34965" w:rsidRPr="00F42DC3">
        <w:rPr>
          <w:rFonts w:ascii="ATraditional Arabic" w:hAnsi="ATraditional Arabic" w:cs="ATraditional Arabic" w:hint="cs"/>
          <w:b/>
          <w:bCs/>
          <w:sz w:val="56"/>
          <w:szCs w:val="56"/>
          <w:rtl/>
        </w:rPr>
        <w:t>ُ</w:t>
      </w:r>
      <w:r w:rsidR="00E554E0" w:rsidRPr="00F42DC3">
        <w:rPr>
          <w:rFonts w:ascii="ATraditional Arabic" w:hAnsi="ATraditional Arabic" w:cs="ATraditional Arabic" w:hint="cs"/>
          <w:b/>
          <w:bCs/>
          <w:sz w:val="56"/>
          <w:szCs w:val="56"/>
          <w:rtl/>
        </w:rPr>
        <w:t xml:space="preserve">وجِّهون، وبالترغيب تُرشِدون، فإنهم </w:t>
      </w:r>
      <w:r w:rsidR="00C34965" w:rsidRPr="00F42DC3">
        <w:rPr>
          <w:rFonts w:ascii="ATraditional Arabic" w:hAnsi="ATraditional Arabic" w:cs="ATraditional Arabic" w:hint="cs"/>
          <w:b/>
          <w:bCs/>
          <w:sz w:val="56"/>
          <w:szCs w:val="56"/>
          <w:rtl/>
        </w:rPr>
        <w:t xml:space="preserve">عبر الشبكة </w:t>
      </w:r>
      <w:r w:rsidR="00E554E0" w:rsidRPr="00F42DC3">
        <w:rPr>
          <w:rFonts w:ascii="ATraditional Arabic" w:hAnsi="ATraditional Arabic" w:cs="ATraditional Arabic" w:hint="cs"/>
          <w:b/>
          <w:bCs/>
          <w:sz w:val="56"/>
          <w:szCs w:val="56"/>
          <w:rtl/>
        </w:rPr>
        <w:t>في عالم</w:t>
      </w:r>
      <w:r w:rsidR="00C34965" w:rsidRPr="00F42DC3">
        <w:rPr>
          <w:rFonts w:ascii="ATraditional Arabic" w:hAnsi="ATraditional Arabic" w:cs="ATraditional Arabic" w:hint="cs"/>
          <w:b/>
          <w:bCs/>
          <w:sz w:val="56"/>
          <w:szCs w:val="56"/>
          <w:rtl/>
        </w:rPr>
        <w:t>ٍ</w:t>
      </w:r>
      <w:r w:rsidR="00E554E0" w:rsidRPr="00F42DC3">
        <w:rPr>
          <w:rFonts w:ascii="ATraditional Arabic" w:hAnsi="ATraditional Arabic" w:cs="ATraditional Arabic" w:hint="cs"/>
          <w:b/>
          <w:bCs/>
          <w:sz w:val="56"/>
          <w:szCs w:val="56"/>
          <w:rtl/>
        </w:rPr>
        <w:t xml:space="preserve"> مفتوح، رائحة</w:t>
      </w:r>
      <w:r w:rsidR="00C34965" w:rsidRPr="00F42DC3">
        <w:rPr>
          <w:rFonts w:ascii="ATraditional Arabic" w:hAnsi="ATraditional Arabic" w:cs="ATraditional Arabic" w:hint="cs"/>
          <w:b/>
          <w:bCs/>
          <w:sz w:val="56"/>
          <w:szCs w:val="56"/>
          <w:rtl/>
        </w:rPr>
        <w:t>ُ</w:t>
      </w:r>
      <w:r w:rsidR="00E554E0" w:rsidRPr="00F42DC3">
        <w:rPr>
          <w:rFonts w:ascii="ATraditional Arabic" w:hAnsi="ATraditional Arabic" w:cs="ATraditional Arabic" w:hint="cs"/>
          <w:b/>
          <w:bCs/>
          <w:sz w:val="56"/>
          <w:szCs w:val="56"/>
          <w:rtl/>
        </w:rPr>
        <w:t xml:space="preserve"> الشر تفوح، ما بين ضلال شبهات، </w:t>
      </w:r>
      <w:r w:rsidR="00C34965" w:rsidRPr="00F42DC3">
        <w:rPr>
          <w:rFonts w:ascii="ATraditional Arabic" w:hAnsi="ATraditional Arabic" w:cs="ATraditional Arabic" w:hint="cs"/>
          <w:b/>
          <w:bCs/>
          <w:sz w:val="56"/>
          <w:szCs w:val="56"/>
          <w:rtl/>
        </w:rPr>
        <w:t>و</w:t>
      </w:r>
      <w:r w:rsidR="00E554E0" w:rsidRPr="00F42DC3">
        <w:rPr>
          <w:rFonts w:ascii="ATraditional Arabic" w:hAnsi="ATraditional Arabic" w:cs="ATraditional Arabic" w:hint="cs"/>
          <w:b/>
          <w:bCs/>
          <w:sz w:val="56"/>
          <w:szCs w:val="56"/>
          <w:rtl/>
        </w:rPr>
        <w:t xml:space="preserve">زيغ شهوات، والقلوب ضعيفة والشُبَهُ خطَّافة، والنار حُفَّت بالشهوات، </w:t>
      </w:r>
      <w:r w:rsidR="00E554E0" w:rsidRPr="00F42DC3">
        <w:rPr>
          <w:rFonts w:ascii="ATraditional Arabic" w:hAnsi="ATraditional Arabic" w:cs="ATraditional Arabic"/>
          <w:b/>
          <w:bCs/>
          <w:sz w:val="56"/>
          <w:szCs w:val="56"/>
          <w:rtl/>
        </w:rPr>
        <w:t xml:space="preserve">وَالمَعَاصِي حِمَى اللَّهِ مَنْ يَرْتَعْ حَوْلَ الحِمَى يُوشِكُ أَنْ </w:t>
      </w:r>
      <w:proofErr w:type="spellStart"/>
      <w:r w:rsidR="00E554E0" w:rsidRPr="00F42DC3">
        <w:rPr>
          <w:rFonts w:ascii="ATraditional Arabic" w:hAnsi="ATraditional Arabic" w:cs="ATraditional Arabic"/>
          <w:b/>
          <w:bCs/>
          <w:sz w:val="56"/>
          <w:szCs w:val="56"/>
          <w:rtl/>
        </w:rPr>
        <w:t>يُوَاقِعَهُ</w:t>
      </w:r>
      <w:proofErr w:type="spellEnd"/>
      <w:r w:rsidR="00E554E0" w:rsidRPr="00F42DC3">
        <w:rPr>
          <w:rFonts w:ascii="ATraditional Arabic" w:hAnsi="ATraditional Arabic" w:cs="ATraditional Arabic" w:hint="cs"/>
          <w:b/>
          <w:bCs/>
          <w:sz w:val="56"/>
          <w:szCs w:val="56"/>
          <w:rtl/>
        </w:rPr>
        <w:t>.</w:t>
      </w:r>
    </w:p>
    <w:p w14:paraId="71E6928E" w14:textId="692F0D27" w:rsidR="00C34965" w:rsidRPr="00F42DC3" w:rsidRDefault="00C34965" w:rsidP="00E554E0">
      <w:pPr>
        <w:jc w:val="both"/>
        <w:rPr>
          <w:rFonts w:ascii="ATraditional Arabic" w:hAnsi="ATraditional Arabic" w:cs="ATraditional Arabic"/>
          <w:b/>
          <w:bCs/>
          <w:sz w:val="56"/>
          <w:szCs w:val="56"/>
        </w:rPr>
      </w:pPr>
      <w:r w:rsidRPr="00F42DC3">
        <w:rPr>
          <w:rFonts w:ascii="ATraditional Arabic" w:hAnsi="ATraditional Arabic" w:cs="ATraditional Arabic" w:hint="cs"/>
          <w:b/>
          <w:bCs/>
          <w:sz w:val="56"/>
          <w:szCs w:val="56"/>
          <w:rtl/>
        </w:rPr>
        <w:t>ثم صلوا عباد الله وسلموا على من تنالون بالصلاة والسلام عليه واحدة عشرا، وتُكتبُ لكم الحسناتُ أجرا، وتُمحى السيئاتُ غَفْرًا، ويُثنَى عليكم في الملإ الأعلى ذكرا.</w:t>
      </w:r>
    </w:p>
    <w:sectPr w:rsidR="00C34965" w:rsidRPr="00F42DC3" w:rsidSect="002A6895">
      <w:pgSz w:w="8391" w:h="11906" w:code="11"/>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Traditional Arabic">
    <w:panose1 w:val="02020603050405020304"/>
    <w:charset w:val="00"/>
    <w:family w:val="roman"/>
    <w:pitch w:val="variable"/>
    <w:sig w:usb0="00002003" w:usb1="0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895"/>
    <w:rsid w:val="00076186"/>
    <w:rsid w:val="000E7458"/>
    <w:rsid w:val="002A6895"/>
    <w:rsid w:val="00421CAF"/>
    <w:rsid w:val="004872CC"/>
    <w:rsid w:val="004A3214"/>
    <w:rsid w:val="005C66E7"/>
    <w:rsid w:val="005E1857"/>
    <w:rsid w:val="00737B8D"/>
    <w:rsid w:val="00B30BD5"/>
    <w:rsid w:val="00C34965"/>
    <w:rsid w:val="00CD6DBA"/>
    <w:rsid w:val="00DF0D39"/>
    <w:rsid w:val="00E554E0"/>
    <w:rsid w:val="00EF34C2"/>
    <w:rsid w:val="00F068CC"/>
    <w:rsid w:val="00F42DC3"/>
    <w:rsid w:val="00FE18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4FB50"/>
  <w15:chartTrackingRefBased/>
  <w15:docId w15:val="{DF5842FB-3F34-446B-BFF1-D7634D98D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11</Pages>
  <Words>957</Words>
  <Characters>5461</Characters>
  <Application>Microsoft Office Word</Application>
  <DocSecurity>0</DocSecurity>
  <Lines>45</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التميمي</dc:creator>
  <cp:keywords/>
  <dc:description/>
  <cp:lastModifiedBy>محمد التميمي</cp:lastModifiedBy>
  <cp:revision>7</cp:revision>
  <dcterms:created xsi:type="dcterms:W3CDTF">2023-08-24T06:53:00Z</dcterms:created>
  <dcterms:modified xsi:type="dcterms:W3CDTF">2023-08-24T17:44:00Z</dcterms:modified>
</cp:coreProperties>
</file>